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107088" w14:textId="4754B358" w:rsidR="0074397F" w:rsidRDefault="00881900" w:rsidP="00183720">
      <w:pPr>
        <w:spacing w:line="360" w:lineRule="auto"/>
        <w:jc w:val="center"/>
      </w:pPr>
      <w:r>
        <w:t>Universidad de Lima</w:t>
      </w:r>
    </w:p>
    <w:p w14:paraId="35ABE5FA" w14:textId="77777777" w:rsidR="00C6256F" w:rsidRDefault="00881900" w:rsidP="00183720">
      <w:pPr>
        <w:spacing w:line="360" w:lineRule="auto"/>
        <w:jc w:val="center"/>
      </w:pPr>
      <w:r>
        <w:t xml:space="preserve">Facultad de </w:t>
      </w:r>
      <w:r w:rsidR="00C6256F">
        <w:t>Ciencias Empresariales y Económicas</w:t>
      </w:r>
    </w:p>
    <w:p w14:paraId="37ED455C" w14:textId="426FDE39" w:rsidR="0074397F" w:rsidRDefault="00881900" w:rsidP="00183720">
      <w:pPr>
        <w:spacing w:line="360" w:lineRule="auto"/>
        <w:jc w:val="center"/>
      </w:pPr>
      <w:r>
        <w:t>Carrera de</w:t>
      </w:r>
      <w:r w:rsidR="00C6256F">
        <w:t xml:space="preserve"> Economía</w:t>
      </w:r>
    </w:p>
    <w:p w14:paraId="6DC5F86A" w14:textId="77777777" w:rsidR="00C6256F" w:rsidRDefault="00C6256F" w:rsidP="00C6256F">
      <w:pPr>
        <w:spacing w:line="360" w:lineRule="auto"/>
        <w:jc w:val="center"/>
      </w:pPr>
    </w:p>
    <w:p w14:paraId="248AB430" w14:textId="599F867F" w:rsidR="0074397F" w:rsidRDefault="0074397F" w:rsidP="00881900">
      <w:pPr>
        <w:spacing w:line="360" w:lineRule="auto"/>
      </w:pPr>
    </w:p>
    <w:p w14:paraId="782F6023" w14:textId="3B492C5A" w:rsidR="0074397F" w:rsidRDefault="0088190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4CB3664" wp14:editId="0137553C">
            <wp:extent cx="1252220" cy="1233983"/>
            <wp:effectExtent l="0" t="0" r="5080" b="4445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33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882297" w14:textId="48BF0B14" w:rsidR="0074397F" w:rsidRDefault="0074397F">
      <w:pPr>
        <w:spacing w:line="360" w:lineRule="auto"/>
        <w:jc w:val="center"/>
      </w:pPr>
    </w:p>
    <w:p w14:paraId="1DA3C8B5" w14:textId="049B78D2" w:rsidR="0074397F" w:rsidRDefault="0074397F">
      <w:pPr>
        <w:jc w:val="center"/>
      </w:pPr>
    </w:p>
    <w:p w14:paraId="2F579708" w14:textId="00DA3C20" w:rsidR="0074397F" w:rsidRDefault="0074397F">
      <w:pPr>
        <w:jc w:val="center"/>
      </w:pPr>
    </w:p>
    <w:p w14:paraId="4E49C820" w14:textId="5B76B693" w:rsidR="0074397F" w:rsidRPr="002913A4" w:rsidRDefault="00881900" w:rsidP="002913A4">
      <w:pPr>
        <w:jc w:val="center"/>
        <w:rPr>
          <w:b/>
          <w:sz w:val="40"/>
        </w:rPr>
      </w:pPr>
      <w:r w:rsidRPr="002913A4">
        <w:rPr>
          <w:b/>
          <w:sz w:val="40"/>
        </w:rPr>
        <w:t>TÍTULO DEL TRABAJO</w:t>
      </w:r>
    </w:p>
    <w:p w14:paraId="4ECDEBC5" w14:textId="39419E9F" w:rsidR="00C6256F" w:rsidRDefault="00A24929" w:rsidP="00C6256F">
      <w:pPr>
        <w:jc w:val="center"/>
        <w:rPr>
          <w:rStyle w:val="Estilo13"/>
        </w:rPr>
      </w:pPr>
      <w:sdt>
        <w:sdtPr>
          <w:rPr>
            <w:rStyle w:val="Estilo13"/>
          </w:rPr>
          <w:alias w:val="Tipo de trabajo de investigación"/>
          <w:tag w:val="Tipo de trabajo de investigación"/>
          <w:id w:val="1697809610"/>
          <w:placeholder>
            <w:docPart w:val="90DA297789BF4A0698E9B47648DA972C"/>
          </w:placeholder>
          <w:dropDownList>
            <w:listItem w:value="Elija un elemento."/>
            <w:listItem w:displayText="Tesis para optar el Título Profesional de Economista" w:value="Tesis para optar el Título Profesional de Economista"/>
          </w:dropDownList>
        </w:sdtPr>
        <w:sdtEndPr>
          <w:rPr>
            <w:rStyle w:val="Fuentedeprrafopredeter"/>
          </w:rPr>
        </w:sdtEndPr>
        <w:sdtContent>
          <w:r w:rsidR="00563B41">
            <w:rPr>
              <w:rStyle w:val="Estilo13"/>
            </w:rPr>
            <w:t>Tesis para optar el Título Profesional de Economista</w:t>
          </w:r>
        </w:sdtContent>
      </w:sdt>
    </w:p>
    <w:p w14:paraId="367DE434" w14:textId="6049BB39" w:rsidR="0074397F" w:rsidRDefault="0074397F">
      <w:pPr>
        <w:spacing w:line="360" w:lineRule="auto"/>
      </w:pPr>
    </w:p>
    <w:p w14:paraId="16A868EC" w14:textId="32BF9879" w:rsidR="0074397F" w:rsidRDefault="0074397F">
      <w:pPr>
        <w:spacing w:line="360" w:lineRule="auto"/>
      </w:pPr>
    </w:p>
    <w:p w14:paraId="55CDEAE4" w14:textId="286BC152" w:rsidR="0074397F" w:rsidRDefault="00671F7E" w:rsidP="00671F7E">
      <w:pPr>
        <w:spacing w:line="360" w:lineRule="auto"/>
        <w:ind w:left="1416" w:firstLine="707"/>
      </w:pPr>
      <w:r>
        <w:rPr>
          <w:b/>
          <w:sz w:val="28"/>
          <w:szCs w:val="28"/>
        </w:rPr>
        <w:t xml:space="preserve">  </w:t>
      </w:r>
      <w:r w:rsidR="00881900">
        <w:rPr>
          <w:b/>
          <w:sz w:val="28"/>
          <w:szCs w:val="28"/>
        </w:rPr>
        <w:t>Nombre</w:t>
      </w:r>
      <w:r w:rsidR="005012AF">
        <w:rPr>
          <w:b/>
          <w:sz w:val="28"/>
          <w:szCs w:val="28"/>
        </w:rPr>
        <w:t xml:space="preserve">s y </w:t>
      </w:r>
      <w:r w:rsidR="00CB5F7D">
        <w:rPr>
          <w:b/>
          <w:sz w:val="28"/>
          <w:szCs w:val="28"/>
        </w:rPr>
        <w:t>a</w:t>
      </w:r>
      <w:r w:rsidR="005012AF">
        <w:rPr>
          <w:b/>
          <w:sz w:val="28"/>
          <w:szCs w:val="28"/>
        </w:rPr>
        <w:t>pellidos del alumno</w:t>
      </w:r>
      <w:r w:rsidR="00881900">
        <w:rPr>
          <w:b/>
          <w:sz w:val="28"/>
          <w:szCs w:val="28"/>
        </w:rPr>
        <w:t xml:space="preserve"> </w:t>
      </w:r>
    </w:p>
    <w:p w14:paraId="57B91FC4" w14:textId="6471CEBA" w:rsidR="0074397F" w:rsidRDefault="00881900">
      <w:pPr>
        <w:spacing w:line="360" w:lineRule="auto"/>
        <w:jc w:val="center"/>
      </w:pPr>
      <w:r>
        <w:rPr>
          <w:b/>
          <w:sz w:val="28"/>
          <w:szCs w:val="28"/>
        </w:rPr>
        <w:t>Código 20070949</w:t>
      </w:r>
    </w:p>
    <w:p w14:paraId="74049477" w14:textId="48E4329E" w:rsidR="0074397F" w:rsidRDefault="0074397F">
      <w:pPr>
        <w:spacing w:line="360" w:lineRule="auto"/>
        <w:jc w:val="center"/>
      </w:pPr>
    </w:p>
    <w:p w14:paraId="6EC09981" w14:textId="7D14B0F9" w:rsidR="0074397F" w:rsidRDefault="0074397F">
      <w:pPr>
        <w:spacing w:line="360" w:lineRule="auto"/>
        <w:jc w:val="center"/>
      </w:pPr>
    </w:p>
    <w:p w14:paraId="6DCDE8DD" w14:textId="7576AA57" w:rsidR="0074397F" w:rsidRDefault="00881900">
      <w:pPr>
        <w:spacing w:line="360" w:lineRule="auto"/>
        <w:jc w:val="center"/>
      </w:pPr>
      <w:r>
        <w:rPr>
          <w:b/>
          <w:sz w:val="28"/>
          <w:szCs w:val="28"/>
        </w:rPr>
        <w:t>Asesor</w:t>
      </w:r>
    </w:p>
    <w:p w14:paraId="0F6B61FF" w14:textId="5040F866" w:rsidR="0074397F" w:rsidRDefault="00881900">
      <w:pPr>
        <w:spacing w:line="360" w:lineRule="auto"/>
        <w:jc w:val="center"/>
      </w:pPr>
      <w:r>
        <w:rPr>
          <w:sz w:val="28"/>
          <w:szCs w:val="28"/>
        </w:rPr>
        <w:t>Nombre</w:t>
      </w:r>
      <w:r w:rsidR="005012AF">
        <w:rPr>
          <w:sz w:val="28"/>
          <w:szCs w:val="28"/>
        </w:rPr>
        <w:t xml:space="preserve">s y </w:t>
      </w:r>
      <w:r w:rsidR="00CB5F7D">
        <w:rPr>
          <w:sz w:val="28"/>
          <w:szCs w:val="28"/>
        </w:rPr>
        <w:t>a</w:t>
      </w:r>
      <w:r w:rsidR="005012AF">
        <w:rPr>
          <w:sz w:val="28"/>
          <w:szCs w:val="28"/>
        </w:rPr>
        <w:t>pellidos del asesor</w:t>
      </w:r>
    </w:p>
    <w:p w14:paraId="259B22EB" w14:textId="4BD3B97D" w:rsidR="0074397F" w:rsidRDefault="0074397F">
      <w:pPr>
        <w:spacing w:line="360" w:lineRule="auto"/>
        <w:jc w:val="center"/>
      </w:pPr>
    </w:p>
    <w:p w14:paraId="4B975C73" w14:textId="5C5977E0" w:rsidR="0074397F" w:rsidRDefault="0074397F">
      <w:pPr>
        <w:jc w:val="center"/>
      </w:pPr>
    </w:p>
    <w:p w14:paraId="08C281C5" w14:textId="42CD9EC9" w:rsidR="0074397F" w:rsidRDefault="0074397F">
      <w:pPr>
        <w:jc w:val="center"/>
      </w:pPr>
    </w:p>
    <w:p w14:paraId="65516381" w14:textId="11FD5C36" w:rsidR="007E3465" w:rsidRDefault="007E3465">
      <w:pPr>
        <w:jc w:val="center"/>
      </w:pPr>
    </w:p>
    <w:p w14:paraId="3FC74255" w14:textId="5A4891FE" w:rsidR="007E3465" w:rsidRDefault="007E3465">
      <w:pPr>
        <w:jc w:val="center"/>
      </w:pPr>
    </w:p>
    <w:p w14:paraId="2D159252" w14:textId="2F9B0D7C" w:rsidR="007E3465" w:rsidRDefault="007E3465">
      <w:pPr>
        <w:jc w:val="center"/>
      </w:pPr>
    </w:p>
    <w:p w14:paraId="6A6122A3" w14:textId="2B7ACA31" w:rsidR="007E3465" w:rsidRDefault="007E3465">
      <w:pPr>
        <w:jc w:val="center"/>
      </w:pPr>
    </w:p>
    <w:p w14:paraId="20AB80C3" w14:textId="6E776CD6" w:rsidR="007E3465" w:rsidRDefault="007E3465">
      <w:pPr>
        <w:jc w:val="center"/>
      </w:pPr>
    </w:p>
    <w:p w14:paraId="76975030" w14:textId="77777777" w:rsidR="007E3465" w:rsidRDefault="007E3465">
      <w:pPr>
        <w:jc w:val="center"/>
      </w:pPr>
    </w:p>
    <w:p w14:paraId="3B0FD418" w14:textId="598435C1" w:rsidR="0074397F" w:rsidRDefault="00881900" w:rsidP="007C148B">
      <w:pPr>
        <w:spacing w:line="360" w:lineRule="auto"/>
        <w:jc w:val="center"/>
      </w:pPr>
      <w:r>
        <w:t>Lima – Perú</w:t>
      </w:r>
    </w:p>
    <w:p w14:paraId="18D441D6" w14:textId="6A39B9CF" w:rsidR="0074397F" w:rsidRDefault="00442F79" w:rsidP="00E23D34">
      <w:pPr>
        <w:spacing w:line="360" w:lineRule="auto"/>
        <w:jc w:val="center"/>
      </w:pPr>
      <w:r>
        <w:t xml:space="preserve">Abril </w:t>
      </w:r>
      <w:r w:rsidR="00881900">
        <w:t>de</w:t>
      </w:r>
      <w:r w:rsidR="00CB5F7D">
        <w:t>l</w:t>
      </w:r>
      <w:r w:rsidR="00881900">
        <w:t xml:space="preserve"> 20</w:t>
      </w:r>
      <w:r>
        <w:t>21</w:t>
      </w:r>
    </w:p>
    <w:p w14:paraId="488C9658" w14:textId="3CBB2B3B" w:rsidR="00DF1C33" w:rsidRDefault="00DF1C33">
      <w:pPr>
        <w:spacing w:line="360" w:lineRule="auto"/>
        <w:jc w:val="center"/>
      </w:pPr>
    </w:p>
    <w:p w14:paraId="6ED620BE" w14:textId="77777777" w:rsidR="00520D5A" w:rsidRDefault="00520D5A">
      <w:pPr>
        <w:spacing w:line="360" w:lineRule="auto"/>
        <w:jc w:val="center"/>
      </w:pPr>
    </w:p>
    <w:p w14:paraId="4EF2C4D6" w14:textId="74FDB28B" w:rsidR="00C6256F" w:rsidRDefault="00C6256F" w:rsidP="00C6256F">
      <w:pPr>
        <w:jc w:val="center"/>
        <w:textDirection w:val="btLr"/>
        <w:rPr>
          <w:bCs/>
          <w:i/>
        </w:rPr>
      </w:pPr>
      <w:r w:rsidRPr="00C6256F">
        <w:rPr>
          <w:bCs/>
          <w:i/>
        </w:rPr>
        <w:lastRenderedPageBreak/>
        <w:t>Insertar una hoja en blanco después de la portada</w:t>
      </w:r>
    </w:p>
    <w:p w14:paraId="43B7812C" w14:textId="77777777" w:rsidR="007E3465" w:rsidRPr="00C6256F" w:rsidRDefault="007E3465" w:rsidP="00C6256F">
      <w:pPr>
        <w:jc w:val="center"/>
        <w:textDirection w:val="btLr"/>
        <w:rPr>
          <w:bCs/>
          <w:i/>
        </w:rPr>
      </w:pPr>
    </w:p>
    <w:p w14:paraId="251EBB83" w14:textId="6EA8708D" w:rsidR="00DA3766" w:rsidRPr="002913A4" w:rsidRDefault="00DA3766" w:rsidP="002913A4">
      <w:r w:rsidRPr="002913A4">
        <w:br w:type="page"/>
      </w:r>
    </w:p>
    <w:p w14:paraId="3E1ACA33" w14:textId="22BE7277" w:rsidR="00D860BF" w:rsidRPr="002913A4" w:rsidRDefault="00D860BF" w:rsidP="002913A4">
      <w:pPr>
        <w:spacing w:line="360" w:lineRule="auto"/>
      </w:pPr>
    </w:p>
    <w:p w14:paraId="72FC56A5" w14:textId="52886463" w:rsidR="00D860BF" w:rsidRPr="002913A4" w:rsidRDefault="00D860BF" w:rsidP="002913A4">
      <w:pPr>
        <w:spacing w:line="360" w:lineRule="auto"/>
      </w:pPr>
    </w:p>
    <w:p w14:paraId="5ADC48C1" w14:textId="65C55C0B" w:rsidR="00D860BF" w:rsidRPr="002913A4" w:rsidRDefault="00D860BF" w:rsidP="002913A4">
      <w:pPr>
        <w:spacing w:line="360" w:lineRule="auto"/>
      </w:pPr>
    </w:p>
    <w:p w14:paraId="5F68F19A" w14:textId="77777777" w:rsidR="00DA3766" w:rsidRPr="002913A4" w:rsidRDefault="00DA3766" w:rsidP="002913A4">
      <w:pPr>
        <w:spacing w:line="360" w:lineRule="auto"/>
      </w:pPr>
    </w:p>
    <w:p w14:paraId="23C631CD" w14:textId="6C7F60EA" w:rsidR="00FB1B98" w:rsidRDefault="00A24929" w:rsidP="002913A4">
      <w:pPr>
        <w:spacing w:line="360" w:lineRule="auto"/>
      </w:pPr>
      <w:r w:rsidRPr="002913A4">
        <w:rPr>
          <w:noProof/>
        </w:rPr>
        <mc:AlternateContent>
          <mc:Choice Requires="wps">
            <w:drawing>
              <wp:anchor distT="0" distB="0" distL="114300" distR="114300" simplePos="0" relativeHeight="252272128" behindDoc="0" locked="0" layoutInCell="0" hidden="0" allowOverlap="1" wp14:anchorId="6DB5EE96" wp14:editId="4BA7A345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2067339" cy="1118235"/>
                <wp:effectExtent l="0" t="0" r="28575" b="2476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1118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77F57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14:paraId="2D8D18CE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superior: 10 espacios</w:t>
                            </w:r>
                          </w:p>
                          <w:p w14:paraId="18FD5567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14:paraId="49C21D98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14:paraId="36F62D81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  <w:p w14:paraId="1D3C8D2D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14:paraId="3700AC9F" w14:textId="77777777" w:rsidR="00A24929" w:rsidRPr="00FB1B98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EE96" id="Rectángulo 104" o:spid="_x0000_s1026" style="position:absolute;margin-left:0;margin-top:17.35pt;width:162.8pt;height:88.05pt;z-index:252272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" o:allowincell="f" fillcolor="white [3201]" strokecolor="#ed7d31 [3205]" strokeweight="1pt">
                <v:textbox>
                  <w:txbxContent>
                    <w:p w14:paraId="50677F57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14:paraId="2D8D18CE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superior: 10 espacios</w:t>
                      </w:r>
                    </w:p>
                    <w:p w14:paraId="18FD5567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14:paraId="49C21D98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14:paraId="36F62D81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  <w:p w14:paraId="1D3C8D2D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14:paraId="3700AC9F" w14:textId="77777777" w:rsidR="00A24929" w:rsidRPr="00FB1B98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AD286B" w14:textId="77777777" w:rsidR="007E3465" w:rsidRDefault="007E3465" w:rsidP="00902819">
      <w:pPr>
        <w:jc w:val="center"/>
        <w:rPr>
          <w:b/>
          <w:sz w:val="40"/>
        </w:rPr>
      </w:pPr>
    </w:p>
    <w:p w14:paraId="46DDC84A" w14:textId="77777777" w:rsidR="007E3465" w:rsidRDefault="007E3465" w:rsidP="00902819">
      <w:pPr>
        <w:jc w:val="center"/>
        <w:rPr>
          <w:b/>
          <w:sz w:val="40"/>
        </w:rPr>
      </w:pPr>
    </w:p>
    <w:p w14:paraId="1A615614" w14:textId="77777777" w:rsidR="007E3465" w:rsidRDefault="007E3465" w:rsidP="00902819">
      <w:pPr>
        <w:jc w:val="center"/>
        <w:rPr>
          <w:b/>
          <w:sz w:val="40"/>
        </w:rPr>
      </w:pPr>
    </w:p>
    <w:p w14:paraId="033BC34B" w14:textId="77777777" w:rsidR="007E3465" w:rsidRDefault="007E3465" w:rsidP="00902819">
      <w:pPr>
        <w:jc w:val="center"/>
        <w:rPr>
          <w:b/>
          <w:sz w:val="40"/>
        </w:rPr>
      </w:pPr>
    </w:p>
    <w:p w14:paraId="23C01404" w14:textId="77777777" w:rsidR="007E3465" w:rsidRDefault="007E3465" w:rsidP="00902819">
      <w:pPr>
        <w:jc w:val="center"/>
        <w:rPr>
          <w:b/>
          <w:sz w:val="40"/>
        </w:rPr>
      </w:pPr>
    </w:p>
    <w:p w14:paraId="386D2344" w14:textId="77777777" w:rsidR="007E3465" w:rsidRDefault="007E3465" w:rsidP="00902819">
      <w:pPr>
        <w:jc w:val="center"/>
        <w:rPr>
          <w:b/>
          <w:sz w:val="40"/>
        </w:rPr>
      </w:pPr>
    </w:p>
    <w:p w14:paraId="5BC30052" w14:textId="77777777" w:rsidR="007E3465" w:rsidRDefault="007E3465" w:rsidP="00902819">
      <w:pPr>
        <w:jc w:val="center"/>
        <w:rPr>
          <w:b/>
          <w:sz w:val="40"/>
        </w:rPr>
      </w:pPr>
    </w:p>
    <w:p w14:paraId="4100043B" w14:textId="4DEEC331" w:rsidR="0074397F" w:rsidRPr="00902819" w:rsidRDefault="00881900" w:rsidP="00902819">
      <w:pPr>
        <w:jc w:val="center"/>
        <w:rPr>
          <w:b/>
          <w:sz w:val="40"/>
        </w:rPr>
      </w:pPr>
      <w:r w:rsidRPr="00902819">
        <w:rPr>
          <w:b/>
          <w:sz w:val="40"/>
        </w:rPr>
        <w:t>TÍTULO DEL TRABAJO</w:t>
      </w:r>
      <w:r w:rsidR="00C251BA">
        <w:rPr>
          <w:b/>
          <w:sz w:val="40"/>
        </w:rPr>
        <w:t xml:space="preserve"> EN INGLÉS</w:t>
      </w:r>
    </w:p>
    <w:p w14:paraId="38AF15FD" w14:textId="198A92FB" w:rsidR="0074397F" w:rsidRPr="00902819" w:rsidRDefault="0074397F" w:rsidP="00902819"/>
    <w:p w14:paraId="5FB39C53" w14:textId="0541B5AE" w:rsidR="00902819" w:rsidRDefault="00902819" w:rsidP="00B238AC">
      <w:r>
        <w:br w:type="page"/>
      </w:r>
    </w:p>
    <w:p w14:paraId="1D23C1A3" w14:textId="52ED4ECF" w:rsidR="0074397F" w:rsidRPr="002913A4" w:rsidRDefault="00A24929" w:rsidP="002913A4">
      <w:pPr>
        <w:jc w:val="center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452961F4" wp14:editId="284D69BC">
                <wp:simplePos x="0" y="0"/>
                <wp:positionH relativeFrom="column">
                  <wp:posOffset>-574675</wp:posOffset>
                </wp:positionH>
                <wp:positionV relativeFrom="paragraph">
                  <wp:posOffset>-312420</wp:posOffset>
                </wp:positionV>
                <wp:extent cx="1750695" cy="1047750"/>
                <wp:effectExtent l="0" t="0" r="0" b="0"/>
                <wp:wrapNone/>
                <wp:docPr id="19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A7E81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14:paraId="0E9409FD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14:paraId="604FE156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14:paraId="73848372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14:paraId="3DB39923" w14:textId="77777777" w:rsidR="00A24929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2E069CC5" w14:textId="77777777" w:rsidR="00A24929" w:rsidRPr="00FB1B98" w:rsidRDefault="00A24929" w:rsidP="00A24929">
                            <w:pPr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961F4" id="_x0000_s1027" style="position:absolute;left:0;text-align:left;margin-left:-45.25pt;margin-top:-24.6pt;width:137.85pt;height:82.5pt;z-index:25227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" fillcolor="white [3201]" strokecolor="#ed7d31 [3205]" strokeweight="1pt">
                <v:textbox>
                  <w:txbxContent>
                    <w:p w14:paraId="75BA7E81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14:paraId="0E9409FD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14:paraId="604FE156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14:paraId="73848372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  <w:p w14:paraId="3DB39923" w14:textId="77777777" w:rsidR="00A24929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0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  <w:p w14:paraId="2E069CC5" w14:textId="77777777" w:rsidR="00A24929" w:rsidRPr="00FB1B98" w:rsidRDefault="00A24929" w:rsidP="00A24929">
                      <w:pPr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1.5 </w:t>
                      </w:r>
                    </w:p>
                  </w:txbxContent>
                </v:textbox>
              </v:rect>
            </w:pict>
          </mc:Fallback>
        </mc:AlternateContent>
      </w:r>
      <w:r w:rsidR="00881900" w:rsidRPr="002913A4">
        <w:rPr>
          <w:b/>
          <w:sz w:val="32"/>
        </w:rPr>
        <w:t>TABLA DE CONTENIDO</w:t>
      </w:r>
    </w:p>
    <w:p w14:paraId="2F84A169" w14:textId="74AF3A1F" w:rsidR="00FB1B98" w:rsidRPr="003A4C8B" w:rsidRDefault="00A24929" w:rsidP="00DC4D4E">
      <w:pPr>
        <w:tabs>
          <w:tab w:val="left" w:pos="1800"/>
        </w:tabs>
        <w:spacing w:line="360" w:lineRule="auto"/>
        <w:jc w:val="center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 wp14:anchorId="1132649B" wp14:editId="2E6C19EE">
                <wp:simplePos x="0" y="0"/>
                <wp:positionH relativeFrom="margin">
                  <wp:posOffset>1193165</wp:posOffset>
                </wp:positionH>
                <wp:positionV relativeFrom="paragraph">
                  <wp:posOffset>71120</wp:posOffset>
                </wp:positionV>
                <wp:extent cx="411480" cy="45719"/>
                <wp:effectExtent l="0" t="57150" r="26670" b="50165"/>
                <wp:wrapNone/>
                <wp:docPr id="195" name="Conector recto de flech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63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6" o:spid="_x0000_s1026" type="#_x0000_t32" style="position:absolute;margin-left:93.95pt;margin-top:5.6pt;width:32.4pt;height:3.6pt;flip:y;z-index:25227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 w:rsidRPr="00F24C6D">
        <w:rPr>
          <w:noProof/>
          <w:color w:val="auto"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3876101D" wp14:editId="7A034F05">
                <wp:simplePos x="0" y="0"/>
                <wp:positionH relativeFrom="page">
                  <wp:posOffset>3980815</wp:posOffset>
                </wp:positionH>
                <wp:positionV relativeFrom="paragraph">
                  <wp:posOffset>132715</wp:posOffset>
                </wp:positionV>
                <wp:extent cx="2438400" cy="552450"/>
                <wp:effectExtent l="0" t="0" r="0" b="0"/>
                <wp:wrapNone/>
                <wp:docPr id="43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B7B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FB67B" w14:textId="77777777" w:rsidR="00A24929" w:rsidRDefault="00A24929" w:rsidP="00A24929">
                            <w:pPr>
                              <w:pStyle w:val="Textoindependiente"/>
                              <w:spacing w:before="73"/>
                              <w:ind w:left="145" w:right="1367"/>
                            </w:pPr>
                            <w:r w:rsidRPr="00B36CB3">
                              <w:rPr>
                                <w:i/>
                                <w:sz w:val="20"/>
                              </w:rPr>
                              <w:t xml:space="preserve">se dejarán dos (2) espacios Espaciado posterior: 0 </w:t>
                            </w:r>
                            <w:proofErr w:type="spellStart"/>
                            <w:r w:rsidRPr="00B36CB3"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 w:rsidRPr="00B36CB3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B36CB3">
                              <w:rPr>
                                <w:i/>
                                <w:sz w:val="20"/>
                              </w:rPr>
                              <w:t>Interlineado: 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6101D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8" type="#_x0000_t202" style="position:absolute;left:0;text-align:left;margin-left:313.45pt;margin-top:10.45pt;width:192pt;height:43.5pt;z-index:2522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" filled="f" strokecolor="#eb7b2f" strokeweight="1pt">
                <v:textbox inset="0,0,0,0">
                  <w:txbxContent>
                    <w:p w14:paraId="5A5FB67B" w14:textId="77777777" w:rsidR="00A24929" w:rsidRDefault="00A24929" w:rsidP="00A24929">
                      <w:pPr>
                        <w:pStyle w:val="Textoindependiente"/>
                        <w:spacing w:before="73"/>
                        <w:ind w:left="145" w:right="1367"/>
                      </w:pPr>
                      <w:r w:rsidRPr="00B36CB3">
                        <w:rPr>
                          <w:i/>
                          <w:sz w:val="20"/>
                        </w:rPr>
                        <w:t xml:space="preserve">se dejarán dos (2) espacios Espaciado posterior: 0 </w:t>
                      </w:r>
                      <w:proofErr w:type="spellStart"/>
                      <w:r w:rsidRPr="00B36CB3"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 w:rsidRPr="00B36CB3">
                        <w:rPr>
                          <w:i/>
                          <w:sz w:val="20"/>
                        </w:rPr>
                        <w:t>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 w:rsidRPr="00B36CB3">
                        <w:rPr>
                          <w:i/>
                          <w:sz w:val="20"/>
                        </w:rPr>
                        <w:t>Interlineado: 1.5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31007B" w14:textId="238767BB" w:rsidR="00FB1B98" w:rsidRPr="003A4C8B" w:rsidRDefault="00FB1B98" w:rsidP="007E3465">
      <w:pPr>
        <w:tabs>
          <w:tab w:val="left" w:pos="1800"/>
        </w:tabs>
        <w:spacing w:line="360" w:lineRule="auto"/>
      </w:pPr>
    </w:p>
    <w:sdt>
      <w:sdtPr>
        <w:rPr>
          <w:noProof w:val="0"/>
          <w:color w:val="000000"/>
          <w:lang w:val="es-PE" w:eastAsia="es-PE"/>
        </w:rPr>
        <w:id w:val="-699553314"/>
        <w:docPartObj>
          <w:docPartGallery w:val="Table of Contents"/>
          <w:docPartUnique/>
        </w:docPartObj>
      </w:sdtPr>
      <w:sdtEndPr>
        <w:rPr>
          <w:bCs/>
          <w:noProof/>
          <w:color w:val="auto"/>
          <w:lang w:val="es-ES" w:eastAsia="es-ES"/>
        </w:rPr>
      </w:sdtEndPr>
      <w:sdtContent>
        <w:p w14:paraId="41D5A0FB" w14:textId="21AC93CF" w:rsidR="0026354C" w:rsidRDefault="00DC4D4E" w:rsidP="00C6256F">
          <w:pPr>
            <w:pStyle w:val="TDC1"/>
          </w:pPr>
          <w:r>
            <w:rPr>
              <w:rFonts w:eastAsia="MS Mincho"/>
            </w:rPr>
            <w:fldChar w:fldCharType="begin"/>
          </w:r>
          <w:r w:rsidRPr="0026354C">
            <w:rPr>
              <w:rFonts w:eastAsia="MS Mincho"/>
            </w:rPr>
            <w:instrText xml:space="preserve"> TOC \o "1-3" \h \z \t "Título,1" </w:instrText>
          </w:r>
          <w:r>
            <w:rPr>
              <w:rFonts w:eastAsia="MS Mincho"/>
            </w:rPr>
            <w:fldChar w:fldCharType="separate"/>
          </w:r>
        </w:p>
        <w:p w14:paraId="20F965AE" w14:textId="21D9CE21" w:rsidR="0026354C" w:rsidRPr="0026354C" w:rsidRDefault="0026354C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r w:rsidRPr="0026354C">
            <w:rPr>
              <w:rStyle w:val="Hipervnculo"/>
              <w:color w:val="FFFFFF" w:themeColor="background1"/>
            </w:rPr>
            <w:t xml:space="preserve"> </w:t>
          </w:r>
          <w:hyperlink w:anchor="_Toc24027197" w:history="1">
            <w:r w:rsidRPr="0026354C">
              <w:rPr>
                <w:rStyle w:val="Hipervnculo"/>
              </w:rPr>
              <w:t>RESUMEN</w:t>
            </w:r>
            <w:r w:rsidRPr="0026354C">
              <w:rPr>
                <w:webHidden/>
              </w:rPr>
              <w:tab/>
            </w:r>
            <w:r w:rsidRPr="0026354C">
              <w:rPr>
                <w:webHidden/>
              </w:rPr>
              <w:fldChar w:fldCharType="begin"/>
            </w:r>
            <w:r w:rsidRPr="0026354C">
              <w:rPr>
                <w:webHidden/>
              </w:rPr>
              <w:instrText xml:space="preserve"> PAGEREF _Toc24027197 \h </w:instrText>
            </w:r>
            <w:r w:rsidRPr="0026354C">
              <w:rPr>
                <w:webHidden/>
              </w:rPr>
            </w:r>
            <w:r w:rsidRPr="0026354C">
              <w:rPr>
                <w:webHidden/>
              </w:rPr>
              <w:fldChar w:fldCharType="separate"/>
            </w:r>
            <w:r w:rsidR="00C6256F">
              <w:rPr>
                <w:caps w:val="0"/>
                <w:webHidden/>
              </w:rPr>
              <w:t>xi</w:t>
            </w:r>
            <w:r w:rsidRPr="0026354C">
              <w:rPr>
                <w:webHidden/>
              </w:rPr>
              <w:fldChar w:fldCharType="end"/>
            </w:r>
          </w:hyperlink>
        </w:p>
        <w:p w14:paraId="1ABE7B83" w14:textId="23072B6E" w:rsidR="0026354C" w:rsidRPr="0026354C" w:rsidRDefault="00C6256F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r>
            <w:t xml:space="preserve"> </w:t>
          </w:r>
          <w:hyperlink w:anchor="_Toc24027198" w:history="1">
            <w:r w:rsidR="0026354C" w:rsidRPr="0026354C">
              <w:rPr>
                <w:rStyle w:val="Hipervnculo"/>
              </w:rPr>
              <w:t>ABSTRACT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_Toc24027198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>
              <w:rPr>
                <w:caps w:val="0"/>
                <w:webHidden/>
              </w:rPr>
              <w:t>xii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18950604" w14:textId="4D099DDB" w:rsidR="0026354C" w:rsidRPr="0026354C" w:rsidRDefault="00A24929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199" w:history="1">
            <w:r w:rsidR="0026354C" w:rsidRPr="0026354C">
              <w:rPr>
                <w:rStyle w:val="Hipervnculo"/>
              </w:rPr>
              <w:t>INTRODUCCIÓN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_Toc24027199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970982">
              <w:rPr>
                <w:webHidden/>
              </w:rPr>
              <w:t>1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28148E7D" w14:textId="7A009065" w:rsidR="0026354C" w:rsidRPr="0026354C" w:rsidRDefault="00A24929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0" w:history="1">
            <w:r w:rsidR="0026354C" w:rsidRPr="0026354C">
              <w:rPr>
                <w:rStyle w:val="Hipervnculo"/>
              </w:rPr>
              <w:t>CAPÍTULO I: TÍTULO DEL CAPÍTULO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_Toc24027200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970982">
              <w:rPr>
                <w:webHidden/>
              </w:rPr>
              <w:t>2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37AB0C61" w14:textId="45D5B148" w:rsidR="0026354C" w:rsidRPr="0026354C" w:rsidRDefault="00A24929" w:rsidP="0026354C">
          <w:pPr>
            <w:pStyle w:val="TDC2"/>
            <w:tabs>
              <w:tab w:val="clear" w:pos="7920"/>
              <w:tab w:val="left" w:leader="dot" w:pos="8222"/>
            </w:tabs>
            <w:ind w:left="567" w:hanging="425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027201" w:history="1">
            <w:r w:rsidR="0026354C" w:rsidRPr="0026354C">
              <w:rPr>
                <w:rStyle w:val="Hipervnculo"/>
                <w:noProof/>
                <w:sz w:val="24"/>
              </w:rPr>
              <w:t>1.1</w:t>
            </w:r>
            <w:r w:rsidR="0026354C" w:rsidRPr="0026354C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26354C" w:rsidRPr="0026354C">
              <w:rPr>
                <w:rStyle w:val="Hipervnculo"/>
                <w:noProof/>
                <w:sz w:val="24"/>
              </w:rPr>
              <w:t>Primer subtítulo</w:t>
            </w:r>
            <w:r w:rsidR="0026354C" w:rsidRPr="0026354C">
              <w:rPr>
                <w:noProof/>
                <w:webHidden/>
                <w:sz w:val="24"/>
              </w:rPr>
              <w:tab/>
            </w:r>
            <w:r w:rsidR="0026354C" w:rsidRPr="0026354C">
              <w:rPr>
                <w:noProof/>
                <w:webHidden/>
                <w:sz w:val="24"/>
              </w:rPr>
              <w:fldChar w:fldCharType="begin"/>
            </w:r>
            <w:r w:rsidR="0026354C" w:rsidRPr="0026354C">
              <w:rPr>
                <w:noProof/>
                <w:webHidden/>
                <w:sz w:val="24"/>
              </w:rPr>
              <w:instrText xml:space="preserve"> PAGEREF _Toc24027201 \h </w:instrText>
            </w:r>
            <w:r w:rsidR="0026354C" w:rsidRPr="0026354C">
              <w:rPr>
                <w:noProof/>
                <w:webHidden/>
                <w:sz w:val="24"/>
              </w:rPr>
            </w:r>
            <w:r w:rsidR="0026354C" w:rsidRPr="0026354C">
              <w:rPr>
                <w:noProof/>
                <w:webHidden/>
                <w:sz w:val="24"/>
              </w:rPr>
              <w:fldChar w:fldCharType="separate"/>
            </w:r>
            <w:r w:rsidR="00970982">
              <w:rPr>
                <w:noProof/>
                <w:webHidden/>
                <w:sz w:val="24"/>
              </w:rPr>
              <w:t>2</w:t>
            </w:r>
            <w:r w:rsidR="0026354C" w:rsidRPr="0026354C">
              <w:rPr>
                <w:noProof/>
                <w:webHidden/>
                <w:sz w:val="24"/>
              </w:rPr>
              <w:fldChar w:fldCharType="end"/>
            </w:r>
          </w:hyperlink>
        </w:p>
        <w:p w14:paraId="3806BD34" w14:textId="1BD7F62B" w:rsidR="0026354C" w:rsidRPr="0026354C" w:rsidRDefault="00A24929" w:rsidP="0026354C">
          <w:pPr>
            <w:pStyle w:val="TDC2"/>
            <w:tabs>
              <w:tab w:val="clear" w:pos="7920"/>
              <w:tab w:val="left" w:leader="dot" w:pos="8222"/>
            </w:tabs>
            <w:ind w:left="567" w:hanging="425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027202" w:history="1">
            <w:r w:rsidR="0026354C" w:rsidRPr="0026354C">
              <w:rPr>
                <w:rStyle w:val="Hipervnculo"/>
                <w:noProof/>
                <w:sz w:val="24"/>
              </w:rPr>
              <w:t>1.2</w:t>
            </w:r>
            <w:r w:rsidR="0026354C" w:rsidRPr="0026354C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26354C" w:rsidRPr="0026354C">
              <w:rPr>
                <w:rStyle w:val="Hipervnculo"/>
                <w:noProof/>
                <w:sz w:val="24"/>
              </w:rPr>
              <w:t>Segundo subtítulo</w:t>
            </w:r>
            <w:r w:rsidR="0026354C" w:rsidRPr="0026354C">
              <w:rPr>
                <w:noProof/>
                <w:webHidden/>
                <w:sz w:val="24"/>
              </w:rPr>
              <w:tab/>
            </w:r>
            <w:r w:rsidR="0026354C" w:rsidRPr="0026354C">
              <w:rPr>
                <w:noProof/>
                <w:webHidden/>
                <w:sz w:val="24"/>
              </w:rPr>
              <w:fldChar w:fldCharType="begin"/>
            </w:r>
            <w:r w:rsidR="0026354C" w:rsidRPr="0026354C">
              <w:rPr>
                <w:noProof/>
                <w:webHidden/>
                <w:sz w:val="24"/>
              </w:rPr>
              <w:instrText xml:space="preserve"> PAGEREF _Toc24027202 \h </w:instrText>
            </w:r>
            <w:r w:rsidR="0026354C" w:rsidRPr="0026354C">
              <w:rPr>
                <w:noProof/>
                <w:webHidden/>
                <w:sz w:val="24"/>
              </w:rPr>
            </w:r>
            <w:r w:rsidR="0026354C" w:rsidRPr="0026354C">
              <w:rPr>
                <w:noProof/>
                <w:webHidden/>
                <w:sz w:val="24"/>
              </w:rPr>
              <w:fldChar w:fldCharType="separate"/>
            </w:r>
            <w:r w:rsidR="00970982">
              <w:rPr>
                <w:noProof/>
                <w:webHidden/>
                <w:sz w:val="24"/>
              </w:rPr>
              <w:t>2</w:t>
            </w:r>
            <w:r w:rsidR="0026354C" w:rsidRPr="0026354C">
              <w:rPr>
                <w:noProof/>
                <w:webHidden/>
                <w:sz w:val="24"/>
              </w:rPr>
              <w:fldChar w:fldCharType="end"/>
            </w:r>
          </w:hyperlink>
        </w:p>
        <w:p w14:paraId="7595572B" w14:textId="22408A45" w:rsidR="0026354C" w:rsidRPr="0026354C" w:rsidRDefault="00A24929" w:rsidP="0026354C">
          <w:pPr>
            <w:pStyle w:val="TDC3"/>
            <w:tabs>
              <w:tab w:val="clear" w:pos="7920"/>
              <w:tab w:val="left" w:leader="dot" w:pos="8222"/>
            </w:tabs>
            <w:ind w:left="567" w:hanging="425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027203" w:history="1">
            <w:r w:rsidR="0026354C" w:rsidRPr="0026354C">
              <w:rPr>
                <w:rStyle w:val="Hipervnculo"/>
                <w:noProof/>
                <w:sz w:val="24"/>
              </w:rPr>
              <w:t>1.2.1</w:t>
            </w:r>
            <w:r w:rsidR="0026354C" w:rsidRPr="0026354C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26354C" w:rsidRPr="0026354C">
              <w:rPr>
                <w:rStyle w:val="Hipervnculo"/>
                <w:noProof/>
                <w:sz w:val="24"/>
              </w:rPr>
              <w:t>División del segundo subtítulo</w:t>
            </w:r>
            <w:r w:rsidR="0026354C" w:rsidRPr="0026354C">
              <w:rPr>
                <w:noProof/>
                <w:webHidden/>
                <w:sz w:val="24"/>
              </w:rPr>
              <w:tab/>
            </w:r>
            <w:r w:rsidR="0026354C" w:rsidRPr="0026354C">
              <w:rPr>
                <w:noProof/>
                <w:webHidden/>
                <w:sz w:val="24"/>
              </w:rPr>
              <w:fldChar w:fldCharType="begin"/>
            </w:r>
            <w:r w:rsidR="0026354C" w:rsidRPr="0026354C">
              <w:rPr>
                <w:noProof/>
                <w:webHidden/>
                <w:sz w:val="24"/>
              </w:rPr>
              <w:instrText xml:space="preserve"> PAGEREF _Toc24027203 \h </w:instrText>
            </w:r>
            <w:r w:rsidR="0026354C" w:rsidRPr="0026354C">
              <w:rPr>
                <w:noProof/>
                <w:webHidden/>
                <w:sz w:val="24"/>
              </w:rPr>
            </w:r>
            <w:r w:rsidR="0026354C" w:rsidRPr="0026354C">
              <w:rPr>
                <w:noProof/>
                <w:webHidden/>
                <w:sz w:val="24"/>
              </w:rPr>
              <w:fldChar w:fldCharType="separate"/>
            </w:r>
            <w:r w:rsidR="00970982">
              <w:rPr>
                <w:noProof/>
                <w:webHidden/>
                <w:sz w:val="24"/>
              </w:rPr>
              <w:t>2</w:t>
            </w:r>
            <w:r w:rsidR="0026354C" w:rsidRPr="0026354C">
              <w:rPr>
                <w:noProof/>
                <w:webHidden/>
                <w:sz w:val="24"/>
              </w:rPr>
              <w:fldChar w:fldCharType="end"/>
            </w:r>
          </w:hyperlink>
        </w:p>
        <w:p w14:paraId="7D3E004F" w14:textId="6164C151" w:rsidR="0026354C" w:rsidRPr="0026354C" w:rsidRDefault="00A24929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4" w:history="1">
            <w:r w:rsidR="0026354C" w:rsidRPr="0026354C">
              <w:rPr>
                <w:rStyle w:val="Hipervnculo"/>
              </w:rPr>
              <w:t>CAPÍTULO II: TÍTULO DEL CAPÍTULO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_Toc24027204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970982">
              <w:rPr>
                <w:webHidden/>
              </w:rPr>
              <w:t>3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4E9EC1EC" w14:textId="065C45D2" w:rsidR="0026354C" w:rsidRPr="0026354C" w:rsidRDefault="00A24929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5" w:history="1">
            <w:r w:rsidR="0026354C" w:rsidRPr="0026354C">
              <w:rPr>
                <w:rStyle w:val="Hipervnculo"/>
              </w:rPr>
              <w:t>CONCLUSIONES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_Toc24027205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970982">
              <w:rPr>
                <w:webHidden/>
              </w:rPr>
              <w:t>8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3B8251E0" w14:textId="22D267AB" w:rsidR="0026354C" w:rsidRPr="0026354C" w:rsidRDefault="00A24929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6" w:history="1">
            <w:r w:rsidR="0026354C" w:rsidRPr="0026354C">
              <w:rPr>
                <w:rStyle w:val="Hipervnculo"/>
              </w:rPr>
              <w:t>RECOMENDACIONES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_Toc24027206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970982">
              <w:rPr>
                <w:webHidden/>
              </w:rPr>
              <w:t>9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118BE1BC" w14:textId="30C1ECAF" w:rsidR="0026354C" w:rsidRPr="0026354C" w:rsidRDefault="0026354C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r w:rsidRPr="0026354C">
            <w:rPr>
              <w:rStyle w:val="Hipervnculo"/>
              <w:color w:val="FFFFFF" w:themeColor="background1"/>
            </w:rPr>
            <w:t xml:space="preserve"> </w:t>
          </w:r>
          <w:hyperlink w:anchor="_Toc24027207" w:history="1">
            <w:r w:rsidRPr="0026354C">
              <w:rPr>
                <w:rStyle w:val="Hipervnculo"/>
                <w:lang w:val="en-US"/>
              </w:rPr>
              <w:t>REFERENCIAS</w:t>
            </w:r>
            <w:r w:rsidRPr="0026354C">
              <w:rPr>
                <w:webHidden/>
              </w:rPr>
              <w:tab/>
            </w:r>
            <w:r w:rsidRPr="0026354C">
              <w:rPr>
                <w:webHidden/>
              </w:rPr>
              <w:fldChar w:fldCharType="begin"/>
            </w:r>
            <w:r w:rsidRPr="0026354C">
              <w:rPr>
                <w:webHidden/>
              </w:rPr>
              <w:instrText xml:space="preserve"> PAGEREF _Toc24027207 \h </w:instrText>
            </w:r>
            <w:r w:rsidRPr="0026354C">
              <w:rPr>
                <w:webHidden/>
              </w:rPr>
            </w:r>
            <w:r w:rsidRPr="0026354C">
              <w:rPr>
                <w:webHidden/>
              </w:rPr>
              <w:fldChar w:fldCharType="separate"/>
            </w:r>
            <w:r w:rsidR="00970982">
              <w:rPr>
                <w:webHidden/>
              </w:rPr>
              <w:t>10</w:t>
            </w:r>
            <w:r w:rsidRPr="0026354C">
              <w:rPr>
                <w:webHidden/>
              </w:rPr>
              <w:fldChar w:fldCharType="end"/>
            </w:r>
          </w:hyperlink>
        </w:p>
        <w:p w14:paraId="3E5F973A" w14:textId="4A32031D" w:rsidR="0026354C" w:rsidRPr="0026354C" w:rsidRDefault="0026354C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r w:rsidRPr="0026354C">
            <w:rPr>
              <w:rStyle w:val="Hipervnculo"/>
              <w:color w:val="FFFFFF" w:themeColor="background1"/>
            </w:rPr>
            <w:t xml:space="preserve"> </w:t>
          </w:r>
          <w:hyperlink w:anchor="_Toc24027208" w:history="1">
            <w:r w:rsidRPr="0026354C">
              <w:rPr>
                <w:rStyle w:val="Hipervnculo"/>
              </w:rPr>
              <w:t>BIBLIOGRAFÍA</w:t>
            </w:r>
            <w:r w:rsidRPr="0026354C">
              <w:rPr>
                <w:webHidden/>
              </w:rPr>
              <w:tab/>
            </w:r>
            <w:r w:rsidRPr="0026354C">
              <w:rPr>
                <w:webHidden/>
              </w:rPr>
              <w:fldChar w:fldCharType="begin"/>
            </w:r>
            <w:r w:rsidRPr="0026354C">
              <w:rPr>
                <w:webHidden/>
              </w:rPr>
              <w:instrText xml:space="preserve"> PAGEREF _Toc24027208 \h </w:instrText>
            </w:r>
            <w:r w:rsidRPr="0026354C">
              <w:rPr>
                <w:webHidden/>
              </w:rPr>
            </w:r>
            <w:r w:rsidRPr="0026354C">
              <w:rPr>
                <w:webHidden/>
              </w:rPr>
              <w:fldChar w:fldCharType="separate"/>
            </w:r>
            <w:r w:rsidR="00970982">
              <w:rPr>
                <w:webHidden/>
              </w:rPr>
              <w:t>11</w:t>
            </w:r>
            <w:r w:rsidRPr="0026354C">
              <w:rPr>
                <w:webHidden/>
              </w:rPr>
              <w:fldChar w:fldCharType="end"/>
            </w:r>
          </w:hyperlink>
        </w:p>
        <w:p w14:paraId="7439732B" w14:textId="695B6CDF" w:rsidR="0026354C" w:rsidRPr="0026354C" w:rsidRDefault="0026354C" w:rsidP="00C6256F">
          <w:pPr>
            <w:pStyle w:val="TDC1"/>
            <w:rPr>
              <w:rFonts w:asciiTheme="minorHAnsi" w:eastAsiaTheme="minorEastAsia" w:hAnsiTheme="minorHAnsi" w:cstheme="minorBidi"/>
              <w:lang w:val="es-PE" w:eastAsia="es-PE"/>
            </w:rPr>
          </w:pPr>
          <w:r w:rsidRPr="0026354C">
            <w:rPr>
              <w:rStyle w:val="Hipervnculo"/>
              <w:color w:val="FFFFFF" w:themeColor="background1"/>
            </w:rPr>
            <w:t xml:space="preserve"> </w:t>
          </w:r>
          <w:hyperlink w:anchor="_Toc24027209" w:history="1">
            <w:r w:rsidRPr="0026354C">
              <w:rPr>
                <w:rStyle w:val="Hipervnculo"/>
              </w:rPr>
              <w:t>ANEXOS</w:t>
            </w:r>
            <w:r w:rsidRPr="0026354C">
              <w:rPr>
                <w:webHidden/>
              </w:rPr>
              <w:tab/>
            </w:r>
            <w:r w:rsidRPr="0026354C">
              <w:rPr>
                <w:webHidden/>
              </w:rPr>
              <w:fldChar w:fldCharType="begin"/>
            </w:r>
            <w:r w:rsidRPr="0026354C">
              <w:rPr>
                <w:webHidden/>
              </w:rPr>
              <w:instrText xml:space="preserve"> PAGEREF _Toc24027209 \h </w:instrText>
            </w:r>
            <w:r w:rsidRPr="0026354C">
              <w:rPr>
                <w:webHidden/>
              </w:rPr>
            </w:r>
            <w:r w:rsidRPr="0026354C">
              <w:rPr>
                <w:webHidden/>
              </w:rPr>
              <w:fldChar w:fldCharType="separate"/>
            </w:r>
            <w:r w:rsidR="00970982">
              <w:rPr>
                <w:webHidden/>
              </w:rPr>
              <w:t>12</w:t>
            </w:r>
            <w:r w:rsidRPr="0026354C">
              <w:rPr>
                <w:webHidden/>
              </w:rPr>
              <w:fldChar w:fldCharType="end"/>
            </w:r>
          </w:hyperlink>
        </w:p>
        <w:p w14:paraId="7FCC3D03" w14:textId="4996C6D2" w:rsidR="00FA0C5B" w:rsidRDefault="00DC4D4E" w:rsidP="00C6256F">
          <w:pPr>
            <w:pStyle w:val="TDC1"/>
          </w:pPr>
          <w:r>
            <w:rPr>
              <w:rFonts w:eastAsia="MS Mincho"/>
              <w:sz w:val="28"/>
              <w:szCs w:val="28"/>
            </w:rPr>
            <w:fldChar w:fldCharType="end"/>
          </w:r>
        </w:p>
      </w:sdtContent>
    </w:sdt>
    <w:p w14:paraId="64865328" w14:textId="7D52B033" w:rsidR="00A436F0" w:rsidRDefault="00A436F0" w:rsidP="00A436F0"/>
    <w:p w14:paraId="75EF10CF" w14:textId="4BC18FD2" w:rsidR="00902819" w:rsidRDefault="00902819" w:rsidP="00A436F0">
      <w:pPr>
        <w:spacing w:line="360" w:lineRule="auto"/>
        <w:jc w:val="both"/>
        <w:rPr>
          <w:rStyle w:val="Hipervnculo"/>
          <w:b/>
          <w:noProof/>
          <w:color w:val="auto"/>
          <w:u w:val="none"/>
        </w:rPr>
      </w:pPr>
      <w:r>
        <w:rPr>
          <w:rStyle w:val="Hipervnculo"/>
          <w:b/>
          <w:noProof/>
          <w:color w:val="auto"/>
          <w:u w:val="none"/>
        </w:rPr>
        <w:br w:type="page"/>
      </w:r>
    </w:p>
    <w:p w14:paraId="2397C837" w14:textId="302D87E4" w:rsidR="0074397F" w:rsidRPr="002913A4" w:rsidRDefault="00881900" w:rsidP="002913A4">
      <w:pPr>
        <w:jc w:val="center"/>
        <w:rPr>
          <w:b/>
          <w:sz w:val="32"/>
        </w:rPr>
      </w:pPr>
      <w:r w:rsidRPr="002913A4">
        <w:rPr>
          <w:b/>
          <w:sz w:val="32"/>
        </w:rPr>
        <w:lastRenderedPageBreak/>
        <w:t>ÍNDICE DE TABLAS</w:t>
      </w:r>
    </w:p>
    <w:p w14:paraId="2791AF27" w14:textId="782962AC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</w:p>
    <w:p w14:paraId="1AF924B7" w14:textId="66BB6B2D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</w:p>
    <w:p w14:paraId="64DDB665" w14:textId="1B34E8D8" w:rsidR="00A436F0" w:rsidRPr="003B4227" w:rsidRDefault="00A436F0" w:rsidP="003B4227">
      <w:pPr>
        <w:pStyle w:val="Tabladeilustraciones"/>
        <w:rPr>
          <w:rStyle w:val="Hipervnculo"/>
          <w:color w:val="0000FF"/>
          <w:u w:val="none"/>
        </w:rPr>
      </w:pPr>
      <w:r w:rsidRPr="003B4227">
        <w:rPr>
          <w:rStyle w:val="Hipervnculo"/>
          <w:color w:val="auto"/>
          <w:u w:val="none"/>
        </w:rPr>
        <w:fldChar w:fldCharType="begin"/>
      </w:r>
      <w:r w:rsidRPr="003B4227">
        <w:rPr>
          <w:rStyle w:val="Hipervnculo"/>
          <w:color w:val="auto"/>
          <w:u w:val="none"/>
        </w:rPr>
        <w:instrText xml:space="preserve"> TOC \h \z \c "Figura 3.1" </w:instrText>
      </w:r>
      <w:r w:rsidRPr="003B4227">
        <w:rPr>
          <w:rStyle w:val="Hipervnculo"/>
          <w:color w:val="auto"/>
          <w:u w:val="none"/>
        </w:rPr>
        <w:fldChar w:fldCharType="separate"/>
      </w:r>
      <w:hyperlink w:anchor="_Toc419983968" w:history="1">
        <w:r w:rsidR="000F7E75" w:rsidRPr="003B4227">
          <w:rPr>
            <w:rStyle w:val="Hipervnculo"/>
            <w:color w:val="auto"/>
            <w:u w:val="none"/>
          </w:rPr>
          <w:t>Tabla 1</w:t>
        </w:r>
        <w:r w:rsidR="008E0996" w:rsidRPr="003B4227">
          <w:rPr>
            <w:rStyle w:val="Hipervnculo"/>
            <w:color w:val="auto"/>
            <w:u w:val="none"/>
          </w:rPr>
          <w:t>.1</w:t>
        </w:r>
        <w:r w:rsidR="00711BB2" w:rsidRPr="003B4227">
          <w:rPr>
            <w:rStyle w:val="Hipervnculo"/>
            <w:color w:val="auto"/>
            <w:u w:val="none"/>
          </w:rPr>
          <w:t xml:space="preserve">  </w:t>
        </w:r>
        <w:r w:rsidRPr="003B4227">
          <w:t xml:space="preserve">Título de la </w:t>
        </w:r>
        <w:r w:rsidR="000F7E75" w:rsidRPr="003B4227">
          <w:t>tabla</w:t>
        </w:r>
        <w:r w:rsidRPr="003B4227">
          <w:rPr>
            <w:rStyle w:val="Hipervnculo"/>
            <w:webHidden/>
            <w:color w:val="auto"/>
            <w:u w:val="none"/>
          </w:rPr>
          <w:tab/>
        </w:r>
      </w:hyperlink>
      <w:r w:rsidRPr="003B4227">
        <w:rPr>
          <w:rStyle w:val="Hipervnculo"/>
          <w:color w:val="auto"/>
          <w:u w:val="none"/>
        </w:rPr>
        <w:fldChar w:fldCharType="end"/>
      </w:r>
      <w:r w:rsidRPr="003B4227">
        <w:rPr>
          <w:rStyle w:val="Hipervnculo"/>
          <w:color w:val="auto"/>
          <w:u w:val="none"/>
        </w:rPr>
        <w:t>13</w:t>
      </w:r>
    </w:p>
    <w:p w14:paraId="10E8B6FC" w14:textId="77777777" w:rsidR="0074397F" w:rsidRDefault="0074397F">
      <w:pPr>
        <w:spacing w:line="360" w:lineRule="auto"/>
        <w:jc w:val="both"/>
      </w:pPr>
    </w:p>
    <w:p w14:paraId="0D274FDB" w14:textId="3F0B7F94" w:rsidR="0074397F" w:rsidRPr="002913A4" w:rsidRDefault="0074397F" w:rsidP="002913A4"/>
    <w:p w14:paraId="382F31BE" w14:textId="77777777" w:rsidR="0074397F" w:rsidRPr="002913A4" w:rsidRDefault="0074397F" w:rsidP="002913A4"/>
    <w:p w14:paraId="05940DCF" w14:textId="77777777" w:rsidR="0074397F" w:rsidRPr="002913A4" w:rsidRDefault="0074397F" w:rsidP="002913A4"/>
    <w:p w14:paraId="1BE27221" w14:textId="77777777" w:rsidR="0074397F" w:rsidRPr="002913A4" w:rsidRDefault="0074397F" w:rsidP="002913A4"/>
    <w:p w14:paraId="59410ABE" w14:textId="77777777" w:rsidR="0074397F" w:rsidRPr="002913A4" w:rsidRDefault="0074397F" w:rsidP="002913A4"/>
    <w:p w14:paraId="2F46020D" w14:textId="2BB76110" w:rsidR="0074397F" w:rsidRPr="002913A4" w:rsidRDefault="0074397F" w:rsidP="002913A4"/>
    <w:p w14:paraId="2BC97D32" w14:textId="77777777" w:rsidR="0074397F" w:rsidRPr="002913A4" w:rsidRDefault="0074397F" w:rsidP="002913A4"/>
    <w:p w14:paraId="6BD4C426" w14:textId="77777777" w:rsidR="0074397F" w:rsidRPr="002913A4" w:rsidRDefault="0074397F" w:rsidP="002913A4"/>
    <w:p w14:paraId="5C75CF9A" w14:textId="77777777" w:rsidR="0074397F" w:rsidRPr="002913A4" w:rsidRDefault="0074397F" w:rsidP="002913A4"/>
    <w:p w14:paraId="2EAA3311" w14:textId="77777777" w:rsidR="0074397F" w:rsidRPr="002913A4" w:rsidRDefault="0074397F" w:rsidP="002913A4"/>
    <w:p w14:paraId="5275F123" w14:textId="77777777" w:rsidR="0074397F" w:rsidRPr="002913A4" w:rsidRDefault="0074397F" w:rsidP="002913A4"/>
    <w:p w14:paraId="11B09D04" w14:textId="77777777" w:rsidR="0074397F" w:rsidRPr="002913A4" w:rsidRDefault="0074397F" w:rsidP="002913A4"/>
    <w:p w14:paraId="3F845900" w14:textId="77777777" w:rsidR="0074397F" w:rsidRPr="002913A4" w:rsidRDefault="0074397F" w:rsidP="002913A4"/>
    <w:p w14:paraId="6569A614" w14:textId="77777777" w:rsidR="00A436F0" w:rsidRPr="002913A4" w:rsidRDefault="00A436F0" w:rsidP="002913A4"/>
    <w:p w14:paraId="21153797" w14:textId="77777777" w:rsidR="00A436F0" w:rsidRPr="002913A4" w:rsidRDefault="00A436F0" w:rsidP="002913A4"/>
    <w:p w14:paraId="46026C07" w14:textId="77777777" w:rsidR="00A436F0" w:rsidRPr="002913A4" w:rsidRDefault="00A436F0" w:rsidP="002913A4"/>
    <w:p w14:paraId="65F73004" w14:textId="1EF176C1" w:rsidR="00A436F0" w:rsidRPr="002913A4" w:rsidRDefault="00A436F0" w:rsidP="002913A4"/>
    <w:p w14:paraId="30658382" w14:textId="77777777" w:rsidR="00C310C1" w:rsidRPr="002913A4" w:rsidRDefault="00C310C1" w:rsidP="002913A4"/>
    <w:p w14:paraId="56FA03BC" w14:textId="77777777" w:rsidR="00A436F0" w:rsidRPr="002913A4" w:rsidRDefault="00A436F0" w:rsidP="002913A4"/>
    <w:p w14:paraId="506E2DEB" w14:textId="77777777" w:rsidR="00A436F0" w:rsidRPr="002913A4" w:rsidRDefault="00A436F0" w:rsidP="002913A4"/>
    <w:p w14:paraId="2DE47C6B" w14:textId="77777777" w:rsidR="00A436F0" w:rsidRPr="002913A4" w:rsidRDefault="00A436F0" w:rsidP="002913A4"/>
    <w:p w14:paraId="3185EBDD" w14:textId="77777777" w:rsidR="00A436F0" w:rsidRPr="002913A4" w:rsidRDefault="00A436F0" w:rsidP="002913A4"/>
    <w:p w14:paraId="79B652B3" w14:textId="77777777" w:rsidR="00A436F0" w:rsidRPr="002913A4" w:rsidRDefault="00A436F0" w:rsidP="002913A4"/>
    <w:p w14:paraId="628F9FED" w14:textId="77777777" w:rsidR="00A436F0" w:rsidRPr="002913A4" w:rsidRDefault="00A436F0" w:rsidP="002913A4"/>
    <w:p w14:paraId="3AF72D86" w14:textId="77777777" w:rsidR="00A436F0" w:rsidRPr="002913A4" w:rsidRDefault="00A436F0" w:rsidP="002913A4"/>
    <w:p w14:paraId="7CF9A141" w14:textId="506F93E0" w:rsidR="00902819" w:rsidRDefault="00902819" w:rsidP="00902819">
      <w:r>
        <w:br w:type="page"/>
      </w:r>
    </w:p>
    <w:p w14:paraId="3E7841F8" w14:textId="05DDD20B" w:rsidR="0074397F" w:rsidRPr="002913A4" w:rsidRDefault="00881900" w:rsidP="002913A4">
      <w:pPr>
        <w:jc w:val="center"/>
        <w:rPr>
          <w:b/>
          <w:sz w:val="32"/>
        </w:rPr>
      </w:pPr>
      <w:r w:rsidRPr="002913A4">
        <w:rPr>
          <w:b/>
          <w:sz w:val="32"/>
        </w:rPr>
        <w:lastRenderedPageBreak/>
        <w:t>ÍNDICE DE FIGURAS</w:t>
      </w:r>
    </w:p>
    <w:p w14:paraId="165CEE56" w14:textId="7477263F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</w:p>
    <w:p w14:paraId="06301351" w14:textId="6871E550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</w:p>
    <w:p w14:paraId="28A6EFE1" w14:textId="53855F5A" w:rsidR="00A436F0" w:rsidRPr="00901627" w:rsidRDefault="00A436F0" w:rsidP="003B4227">
      <w:pPr>
        <w:pStyle w:val="Tabladeilustraciones"/>
        <w:rPr>
          <w:rStyle w:val="Hipervnculo"/>
          <w:i/>
        </w:rPr>
      </w:pPr>
      <w:r w:rsidRPr="00901627">
        <w:rPr>
          <w:rStyle w:val="Hipervnculo"/>
          <w:b/>
          <w:i/>
        </w:rPr>
        <w:fldChar w:fldCharType="begin"/>
      </w:r>
      <w:r w:rsidRPr="00901627">
        <w:rPr>
          <w:rStyle w:val="Hipervnculo"/>
          <w:i/>
        </w:rPr>
        <w:instrText xml:space="preserve"> TOC \h \z \c "Tabla 3.1" </w:instrText>
      </w:r>
      <w:r w:rsidRPr="00901627">
        <w:rPr>
          <w:rStyle w:val="Hipervnculo"/>
          <w:b/>
          <w:i/>
        </w:rPr>
        <w:fldChar w:fldCharType="separate"/>
      </w:r>
      <w:hyperlink w:anchor="_Toc419983981" w:history="1">
        <w:r w:rsidRPr="00901627">
          <w:rPr>
            <w:rStyle w:val="Hipervnculo"/>
          </w:rPr>
          <w:t xml:space="preserve">Figura </w:t>
        </w:r>
        <w:r w:rsidR="000F7E75" w:rsidRPr="00901627">
          <w:rPr>
            <w:rStyle w:val="Hipervnculo"/>
          </w:rPr>
          <w:t>1</w:t>
        </w:r>
        <w:r w:rsidRPr="00901627">
          <w:rPr>
            <w:rStyle w:val="Hipervnculo"/>
          </w:rPr>
          <w:t>.</w:t>
        </w:r>
        <w:r w:rsidR="00F21DA7" w:rsidRPr="00901627">
          <w:rPr>
            <w:rStyle w:val="Hipervnculo"/>
          </w:rPr>
          <w:t>1</w:t>
        </w:r>
        <w:r w:rsidR="00711BB2">
          <w:rPr>
            <w:rStyle w:val="Hipervnculo"/>
          </w:rPr>
          <w:t xml:space="preserve"> </w:t>
        </w:r>
        <w:r w:rsidR="008E0996" w:rsidRPr="00901627">
          <w:rPr>
            <w:rStyle w:val="Hipervnculo"/>
          </w:rPr>
          <w:t xml:space="preserve"> </w:t>
        </w:r>
        <w:r w:rsidRPr="00901627">
          <w:t xml:space="preserve">Título de la </w:t>
        </w:r>
        <w:r w:rsidR="000F7E75" w:rsidRPr="00901627">
          <w:t>figura</w:t>
        </w:r>
        <w:r w:rsidRPr="00901627">
          <w:rPr>
            <w:rStyle w:val="Hipervnculo"/>
            <w:webHidden/>
          </w:rPr>
          <w:tab/>
        </w:r>
      </w:hyperlink>
      <w:r w:rsidRPr="00901627">
        <w:rPr>
          <w:rStyle w:val="Hipervnculo"/>
          <w:color w:val="auto"/>
          <w:u w:val="none"/>
        </w:rPr>
        <w:t>14</w:t>
      </w:r>
    </w:p>
    <w:p w14:paraId="4B831BA1" w14:textId="274D6448" w:rsidR="0074397F" w:rsidRPr="002913A4" w:rsidRDefault="00A436F0" w:rsidP="002913A4">
      <w:r w:rsidRPr="00901627">
        <w:rPr>
          <w:rStyle w:val="Hipervnculo"/>
          <w:bCs/>
          <w:i/>
          <w:noProof/>
        </w:rPr>
        <w:fldChar w:fldCharType="end"/>
      </w:r>
    </w:p>
    <w:p w14:paraId="7FC7DF21" w14:textId="77777777" w:rsidR="0074397F" w:rsidRPr="002913A4" w:rsidRDefault="0074397F" w:rsidP="002913A4"/>
    <w:p w14:paraId="31C7E78E" w14:textId="1A032637" w:rsidR="0074397F" w:rsidRPr="002913A4" w:rsidRDefault="0074397F" w:rsidP="002913A4"/>
    <w:p w14:paraId="5D0B0215" w14:textId="77777777" w:rsidR="0074397F" w:rsidRPr="002913A4" w:rsidRDefault="0074397F" w:rsidP="002913A4"/>
    <w:p w14:paraId="0A5BD51F" w14:textId="77777777" w:rsidR="0074397F" w:rsidRPr="002913A4" w:rsidRDefault="0074397F" w:rsidP="002913A4"/>
    <w:p w14:paraId="000BB28C" w14:textId="77777777" w:rsidR="0074397F" w:rsidRPr="002913A4" w:rsidRDefault="0074397F" w:rsidP="002913A4"/>
    <w:p w14:paraId="5BCD65BF" w14:textId="77777777" w:rsidR="0074397F" w:rsidRPr="002913A4" w:rsidRDefault="0074397F" w:rsidP="002913A4"/>
    <w:p w14:paraId="71C535C3" w14:textId="77777777" w:rsidR="0074397F" w:rsidRPr="002913A4" w:rsidRDefault="0074397F" w:rsidP="002913A4"/>
    <w:p w14:paraId="35AC7E77" w14:textId="77777777" w:rsidR="0074397F" w:rsidRPr="002913A4" w:rsidRDefault="0074397F" w:rsidP="002913A4"/>
    <w:p w14:paraId="357C6230" w14:textId="77777777" w:rsidR="0074397F" w:rsidRPr="002913A4" w:rsidRDefault="0074397F" w:rsidP="002913A4"/>
    <w:p w14:paraId="6F4062A1" w14:textId="7B8454F2" w:rsidR="001D6339" w:rsidRPr="0001336B" w:rsidRDefault="00881900" w:rsidP="0001336B">
      <w:pPr>
        <w:jc w:val="both"/>
      </w:pPr>
      <w:r>
        <w:br w:type="page"/>
      </w:r>
    </w:p>
    <w:p w14:paraId="33C8A1EE" w14:textId="0C40780E" w:rsidR="0074397F" w:rsidRPr="002913A4" w:rsidRDefault="00881900" w:rsidP="002913A4">
      <w:pPr>
        <w:jc w:val="center"/>
        <w:rPr>
          <w:b/>
          <w:sz w:val="32"/>
        </w:rPr>
      </w:pPr>
      <w:r w:rsidRPr="002913A4">
        <w:rPr>
          <w:b/>
          <w:sz w:val="32"/>
        </w:rPr>
        <w:lastRenderedPageBreak/>
        <w:t>ÍNDICE DE ANEXOS</w:t>
      </w:r>
    </w:p>
    <w:p w14:paraId="214BA613" w14:textId="01D79FEC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</w:p>
    <w:p w14:paraId="6E2ED98D" w14:textId="481ED39C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</w:p>
    <w:p w14:paraId="5757A008" w14:textId="449DEE1E" w:rsidR="00A436F0" w:rsidRPr="00520D5A" w:rsidRDefault="00A436F0" w:rsidP="003B4227">
      <w:pPr>
        <w:pStyle w:val="Tabladeilustraciones"/>
        <w:rPr>
          <w:rStyle w:val="Hipervnculo"/>
          <w:b/>
          <w:i/>
        </w:rPr>
      </w:pPr>
      <w:r w:rsidRPr="002B338A">
        <w:rPr>
          <w:rStyle w:val="Hipervnculo"/>
          <w:b/>
          <w:i/>
        </w:rPr>
        <w:fldChar w:fldCharType="begin"/>
      </w:r>
      <w:r w:rsidRPr="002B338A">
        <w:rPr>
          <w:rStyle w:val="Hipervnculo"/>
          <w:i/>
        </w:rPr>
        <w:instrText xml:space="preserve"> TOC \h \z \c "Tabla 3.1" </w:instrText>
      </w:r>
      <w:r w:rsidRPr="002B338A">
        <w:rPr>
          <w:rStyle w:val="Hipervnculo"/>
          <w:b/>
          <w:i/>
        </w:rPr>
        <w:fldChar w:fldCharType="separate"/>
      </w:r>
      <w:hyperlink w:anchor="_Toc419983981" w:history="1">
        <w:r w:rsidRPr="00520D5A">
          <w:rPr>
            <w:rStyle w:val="Hipervnculo"/>
          </w:rPr>
          <w:t>Anexo 1:</w:t>
        </w:r>
        <w:r w:rsidRPr="00520D5A">
          <w:rPr>
            <w:color w:val="767171"/>
          </w:rPr>
          <w:t xml:space="preserve"> </w:t>
        </w:r>
        <w:r w:rsidRPr="00520D5A">
          <w:t>Título del anexo</w:t>
        </w:r>
        <w:r w:rsidRPr="00520D5A">
          <w:rPr>
            <w:rStyle w:val="Hipervnculo"/>
            <w:webHidden/>
          </w:rPr>
          <w:tab/>
        </w:r>
      </w:hyperlink>
      <w:r w:rsidRPr="00520D5A">
        <w:rPr>
          <w:rStyle w:val="Hipervnculo"/>
          <w:color w:val="auto"/>
          <w:u w:val="none"/>
        </w:rPr>
        <w:t>14</w:t>
      </w:r>
    </w:p>
    <w:p w14:paraId="09524049" w14:textId="57A33A88" w:rsidR="0074397F" w:rsidRPr="002913A4" w:rsidRDefault="00A436F0" w:rsidP="002913A4">
      <w:r w:rsidRPr="002B338A">
        <w:rPr>
          <w:rStyle w:val="Hipervnculo"/>
          <w:bCs/>
          <w:i/>
          <w:noProof/>
        </w:rPr>
        <w:fldChar w:fldCharType="end"/>
      </w:r>
    </w:p>
    <w:p w14:paraId="3378F4A1" w14:textId="77777777" w:rsidR="0074397F" w:rsidRPr="002913A4" w:rsidRDefault="0074397F" w:rsidP="002913A4"/>
    <w:p w14:paraId="424DA299" w14:textId="61A8EE53" w:rsidR="0074397F" w:rsidRPr="002913A4" w:rsidRDefault="0074397F" w:rsidP="002913A4"/>
    <w:p w14:paraId="3763A6D1" w14:textId="77777777" w:rsidR="0074397F" w:rsidRPr="002913A4" w:rsidRDefault="0074397F" w:rsidP="002913A4"/>
    <w:p w14:paraId="05037499" w14:textId="77777777" w:rsidR="0074397F" w:rsidRPr="002913A4" w:rsidRDefault="0074397F" w:rsidP="002913A4"/>
    <w:p w14:paraId="709CCECC" w14:textId="77777777" w:rsidR="0074397F" w:rsidRPr="002913A4" w:rsidRDefault="0074397F" w:rsidP="002913A4"/>
    <w:p w14:paraId="4AB6514F" w14:textId="77777777" w:rsidR="0074397F" w:rsidRPr="002913A4" w:rsidRDefault="0074397F" w:rsidP="002913A4"/>
    <w:p w14:paraId="4F5A1E70" w14:textId="77777777" w:rsidR="0074397F" w:rsidRPr="002913A4" w:rsidRDefault="0074397F" w:rsidP="002913A4"/>
    <w:p w14:paraId="4F4E8741" w14:textId="77777777" w:rsidR="0074397F" w:rsidRPr="002913A4" w:rsidRDefault="0074397F" w:rsidP="002913A4"/>
    <w:p w14:paraId="12A796EB" w14:textId="77777777" w:rsidR="0074397F" w:rsidRPr="002913A4" w:rsidRDefault="0074397F" w:rsidP="002913A4"/>
    <w:p w14:paraId="425561BB" w14:textId="77777777" w:rsidR="0074397F" w:rsidRPr="002913A4" w:rsidRDefault="0074397F" w:rsidP="002913A4"/>
    <w:p w14:paraId="60930ACA" w14:textId="77777777" w:rsidR="0074397F" w:rsidRPr="002913A4" w:rsidRDefault="0074397F" w:rsidP="002913A4"/>
    <w:p w14:paraId="0411C8A5" w14:textId="77777777" w:rsidR="0074397F" w:rsidRPr="002913A4" w:rsidRDefault="0074397F" w:rsidP="002913A4"/>
    <w:p w14:paraId="394B0C94" w14:textId="77777777" w:rsidR="0074397F" w:rsidRPr="002913A4" w:rsidRDefault="0074397F" w:rsidP="002913A4"/>
    <w:p w14:paraId="0F2E4ACF" w14:textId="77777777" w:rsidR="0074397F" w:rsidRPr="002913A4" w:rsidRDefault="0074397F" w:rsidP="002913A4"/>
    <w:p w14:paraId="7DF88DC9" w14:textId="77777777" w:rsidR="0074397F" w:rsidRPr="002913A4" w:rsidRDefault="0074397F" w:rsidP="002913A4"/>
    <w:p w14:paraId="436446C4" w14:textId="77777777" w:rsidR="0074397F" w:rsidRPr="002913A4" w:rsidRDefault="0074397F" w:rsidP="002913A4"/>
    <w:p w14:paraId="78FB92A9" w14:textId="77777777" w:rsidR="0074397F" w:rsidRPr="002913A4" w:rsidRDefault="0074397F" w:rsidP="002913A4"/>
    <w:p w14:paraId="663645D8" w14:textId="77777777" w:rsidR="0074397F" w:rsidRPr="002913A4" w:rsidRDefault="0074397F" w:rsidP="002913A4"/>
    <w:p w14:paraId="4B225166" w14:textId="77777777" w:rsidR="0074397F" w:rsidRPr="002913A4" w:rsidRDefault="0074397F" w:rsidP="002913A4"/>
    <w:p w14:paraId="7E999F66" w14:textId="77777777" w:rsidR="0074397F" w:rsidRPr="002913A4" w:rsidRDefault="0074397F" w:rsidP="002913A4"/>
    <w:p w14:paraId="760C7AED" w14:textId="77777777" w:rsidR="0074397F" w:rsidRPr="002913A4" w:rsidRDefault="0074397F" w:rsidP="002913A4"/>
    <w:p w14:paraId="57D4C1D8" w14:textId="77777777" w:rsidR="0074397F" w:rsidRPr="002913A4" w:rsidRDefault="0074397F" w:rsidP="002913A4"/>
    <w:p w14:paraId="181D5D1A" w14:textId="0ABDF11F" w:rsidR="0074397F" w:rsidRDefault="00D05F47" w:rsidP="00D05F47">
      <w:pPr>
        <w:tabs>
          <w:tab w:val="left" w:pos="6405"/>
        </w:tabs>
        <w:spacing w:line="360" w:lineRule="auto"/>
      </w:pPr>
      <w:r>
        <w:tab/>
      </w:r>
    </w:p>
    <w:p w14:paraId="39897BEC" w14:textId="58B5E743" w:rsidR="0074397F" w:rsidRDefault="0074397F">
      <w:pPr>
        <w:spacing w:line="360" w:lineRule="auto"/>
        <w:jc w:val="center"/>
      </w:pPr>
    </w:p>
    <w:p w14:paraId="32FF41B4" w14:textId="05F530F3" w:rsidR="00520D5A" w:rsidRDefault="00DA3766" w:rsidP="00711BB2">
      <w:pPr>
        <w:pStyle w:val="Ttulo1"/>
      </w:pPr>
      <w:r>
        <w:br w:type="page"/>
      </w:r>
    </w:p>
    <w:p w14:paraId="2A6383CA" w14:textId="67A335E6" w:rsidR="00C251BA" w:rsidRPr="0002193E" w:rsidRDefault="00C251BA" w:rsidP="0002193E">
      <w:pPr>
        <w:pStyle w:val="Ttulo"/>
      </w:pPr>
      <w:bookmarkStart w:id="0" w:name="_Toc24027197"/>
      <w:r w:rsidRPr="0002193E">
        <w:lastRenderedPageBreak/>
        <w:t>RESUMEN</w:t>
      </w:r>
      <w:bookmarkEnd w:id="0"/>
    </w:p>
    <w:p w14:paraId="354E5A8C" w14:textId="1297D16B" w:rsidR="00C251BA" w:rsidRPr="00C251BA" w:rsidRDefault="00C251BA" w:rsidP="00C251BA">
      <w:pPr>
        <w:spacing w:line="360" w:lineRule="auto"/>
        <w:jc w:val="center"/>
        <w:rPr>
          <w:b/>
        </w:rPr>
      </w:pPr>
    </w:p>
    <w:p w14:paraId="65499FC1" w14:textId="77777777" w:rsidR="00C251BA" w:rsidRPr="00C251BA" w:rsidRDefault="00C251BA" w:rsidP="00C251BA">
      <w:pPr>
        <w:spacing w:line="360" w:lineRule="auto"/>
        <w:jc w:val="center"/>
        <w:rPr>
          <w:b/>
        </w:rPr>
      </w:pPr>
    </w:p>
    <w:p w14:paraId="5943CB36" w14:textId="77777777" w:rsidR="00C251BA" w:rsidRPr="00C251BA" w:rsidRDefault="00C251BA" w:rsidP="00C251BA">
      <w:pPr>
        <w:jc w:val="center"/>
        <w:rPr>
          <w:color w:val="ED7D31" w:themeColor="accent2"/>
          <w:szCs w:val="32"/>
        </w:rPr>
      </w:pPr>
      <w:r w:rsidRPr="00C251BA">
        <w:rPr>
          <w:color w:val="ED7D31" w:themeColor="accent2"/>
          <w:szCs w:val="32"/>
        </w:rPr>
        <w:t>El resumen y las palabras clave deberán incluirse en español.</w:t>
      </w:r>
    </w:p>
    <w:p w14:paraId="18D7A97E" w14:textId="77777777" w:rsidR="00C251BA" w:rsidRPr="00FC578D" w:rsidRDefault="00C251BA" w:rsidP="00C251BA">
      <w:pPr>
        <w:jc w:val="center"/>
        <w:rPr>
          <w:szCs w:val="32"/>
        </w:rPr>
      </w:pPr>
    </w:p>
    <w:p w14:paraId="37239F48" w14:textId="77777777" w:rsidR="00796BD6" w:rsidRDefault="00796BD6" w:rsidP="00796BD6">
      <w:pPr>
        <w:pStyle w:val="Prrafodelista"/>
        <w:spacing w:line="360" w:lineRule="auto"/>
        <w:contextualSpacing w:val="0"/>
        <w:jc w:val="both"/>
      </w:pPr>
      <w:r w:rsidRPr="00FC578D">
        <w:t>Debe ser una síntesis clara y concisa (entre 150 y 300 palabras) que permita al lector conocer el contexto del caso desarrollado, la metodología y principales hallazgos.</w:t>
      </w:r>
    </w:p>
    <w:p w14:paraId="6CA26C76" w14:textId="32DDF040" w:rsidR="00796BD6" w:rsidRDefault="00796BD6" w:rsidP="00796BD6">
      <w:pPr>
        <w:pStyle w:val="Prrafodelista"/>
        <w:spacing w:line="360" w:lineRule="auto"/>
        <w:contextualSpacing w:val="0"/>
        <w:jc w:val="both"/>
        <w:rPr>
          <w:b/>
        </w:rPr>
      </w:pPr>
    </w:p>
    <w:p w14:paraId="2E27ECDF" w14:textId="0756884B" w:rsidR="00796BD6" w:rsidRDefault="00796BD6" w:rsidP="00796BD6">
      <w:pPr>
        <w:pStyle w:val="Prrafodelista"/>
        <w:spacing w:after="120" w:line="360" w:lineRule="auto"/>
        <w:contextualSpacing w:val="0"/>
        <w:jc w:val="both"/>
        <w:rPr>
          <w:b/>
        </w:rPr>
      </w:pPr>
      <w:r w:rsidRPr="00E23A0E">
        <w:rPr>
          <w:b/>
        </w:rPr>
        <w:t>Línea de investigación:</w:t>
      </w:r>
      <w:r>
        <w:t xml:space="preserve"> 5300 - 1. B1</w:t>
      </w:r>
    </w:p>
    <w:p w14:paraId="4CB6E02E" w14:textId="33B1CD87" w:rsidR="00796BD6" w:rsidRDefault="00796BD6" w:rsidP="00796BD6">
      <w:pPr>
        <w:pStyle w:val="Prrafodelista"/>
        <w:spacing w:after="120" w:line="360" w:lineRule="auto"/>
        <w:contextualSpacing w:val="0"/>
        <w:jc w:val="both"/>
      </w:pPr>
      <w:r w:rsidRPr="00FC578D">
        <w:rPr>
          <w:b/>
        </w:rPr>
        <w:t xml:space="preserve">Palabras clave: </w:t>
      </w:r>
      <w:r w:rsidRPr="00FC578D">
        <w:t>Deben consignarse cinco palabras que reflejen los aspectos o variables centrales del estudio. Las palabras clave son términos compuestos por una o más palabras que identifican la investigación. Estas palabras podrán ser utilizadas por el público en su proceso</w:t>
      </w:r>
      <w:r>
        <w:t xml:space="preserve"> de </w:t>
      </w:r>
      <w:r w:rsidRPr="00FC578D">
        <w:t>búsqueda para hacer referencia a la investigación.</w:t>
      </w:r>
    </w:p>
    <w:p w14:paraId="1EC33541" w14:textId="77777777" w:rsidR="00796BD6" w:rsidRDefault="00796BD6" w:rsidP="00796BD6"/>
    <w:p w14:paraId="41DED1B5" w14:textId="77777777" w:rsidR="00796BD6" w:rsidRDefault="00796BD6" w:rsidP="00796BD6"/>
    <w:p w14:paraId="1C1FF774" w14:textId="17F15C96" w:rsidR="00796BD6" w:rsidRPr="003B4227" w:rsidRDefault="00796BD6" w:rsidP="00796BD6">
      <w:pPr>
        <w:rPr>
          <w:b/>
          <w:i/>
        </w:rPr>
      </w:pPr>
      <w:r w:rsidRPr="003B4227">
        <w:rPr>
          <w:b/>
          <w:i/>
        </w:rPr>
        <w:t>* Las líneas de investigación solo se aplican a los trabajos de la Facultad de Ciencias Empresariales y Económicas</w:t>
      </w:r>
      <w:r w:rsidR="00DF14DD" w:rsidRPr="003B4227">
        <w:rPr>
          <w:b/>
          <w:i/>
        </w:rPr>
        <w:t>. Ver la cartilla de las líneas de investigación de la carrera de Economía.</w:t>
      </w:r>
    </w:p>
    <w:p w14:paraId="1164E9CC" w14:textId="77777777" w:rsidR="00796BD6" w:rsidRDefault="00796BD6" w:rsidP="00796BD6"/>
    <w:p w14:paraId="0AB54D9E" w14:textId="59EFE335" w:rsidR="00C251BA" w:rsidRDefault="00C251BA" w:rsidP="00C251BA"/>
    <w:p w14:paraId="46B4DFF5" w14:textId="41B47422" w:rsidR="00C251BA" w:rsidRDefault="00C251BA" w:rsidP="00C251BA"/>
    <w:p w14:paraId="42D80F39" w14:textId="4E450233" w:rsidR="00C251BA" w:rsidRDefault="00C251BA" w:rsidP="00C251BA"/>
    <w:p w14:paraId="48724242" w14:textId="2EED11AB" w:rsidR="00C251BA" w:rsidRDefault="00C251BA" w:rsidP="00C251BA"/>
    <w:p w14:paraId="57CB89E3" w14:textId="195F1551" w:rsidR="00C251BA" w:rsidRDefault="00C251BA" w:rsidP="00C251BA">
      <w:r>
        <w:br w:type="page"/>
      </w:r>
    </w:p>
    <w:p w14:paraId="01E13CAA" w14:textId="56C695D6" w:rsidR="00C251BA" w:rsidRPr="002D2046" w:rsidRDefault="002D2046" w:rsidP="0067337C">
      <w:pPr>
        <w:pStyle w:val="Ttulo"/>
      </w:pPr>
      <w:bookmarkStart w:id="1" w:name="_Toc24027198"/>
      <w:r w:rsidRPr="002D2046">
        <w:lastRenderedPageBreak/>
        <w:t>ABSTRACT</w:t>
      </w:r>
      <w:bookmarkEnd w:id="1"/>
    </w:p>
    <w:p w14:paraId="38E0E78D" w14:textId="77777777" w:rsidR="00C251BA" w:rsidRPr="00C251BA" w:rsidRDefault="00C251BA" w:rsidP="00C251BA">
      <w:pPr>
        <w:spacing w:line="360" w:lineRule="auto"/>
        <w:jc w:val="center"/>
        <w:rPr>
          <w:b/>
        </w:rPr>
      </w:pPr>
    </w:p>
    <w:p w14:paraId="271FE2FE" w14:textId="331AEE09" w:rsidR="00C251BA" w:rsidRPr="00C251BA" w:rsidRDefault="00C251BA" w:rsidP="00C251BA">
      <w:pPr>
        <w:jc w:val="center"/>
        <w:rPr>
          <w:color w:val="ED7D31" w:themeColor="accent2"/>
          <w:szCs w:val="32"/>
        </w:rPr>
      </w:pPr>
      <w:r w:rsidRPr="00C251BA">
        <w:rPr>
          <w:color w:val="ED7D31" w:themeColor="accent2"/>
          <w:szCs w:val="32"/>
        </w:rPr>
        <w:t xml:space="preserve">El resumen y las palabras clave deberán incluirse en </w:t>
      </w:r>
      <w:r w:rsidR="00A24929">
        <w:rPr>
          <w:color w:val="ED7D31" w:themeColor="accent2"/>
          <w:szCs w:val="32"/>
        </w:rPr>
        <w:t>inglés</w:t>
      </w:r>
      <w:r w:rsidRPr="00C251BA">
        <w:rPr>
          <w:color w:val="ED7D31" w:themeColor="accent2"/>
          <w:szCs w:val="32"/>
        </w:rPr>
        <w:t>.</w:t>
      </w:r>
    </w:p>
    <w:p w14:paraId="0D5401CB" w14:textId="77777777" w:rsidR="00C251BA" w:rsidRPr="00FC578D" w:rsidRDefault="00C251BA" w:rsidP="00C251BA">
      <w:pPr>
        <w:jc w:val="center"/>
        <w:rPr>
          <w:szCs w:val="32"/>
        </w:rPr>
      </w:pPr>
    </w:p>
    <w:p w14:paraId="6208B09F" w14:textId="77777777" w:rsidR="00796BD6" w:rsidRDefault="00796BD6" w:rsidP="00796BD6">
      <w:pPr>
        <w:pStyle w:val="Prrafodelista"/>
        <w:spacing w:line="360" w:lineRule="auto"/>
        <w:contextualSpacing w:val="0"/>
        <w:jc w:val="both"/>
      </w:pPr>
      <w:r w:rsidRPr="00FC578D">
        <w:t>Debe ser una síntesis clara y concisa (entre 150 y 300 palabras) que permita al lector conocer el contexto del caso desarrollado, la metodología y principales hallazgos.</w:t>
      </w:r>
    </w:p>
    <w:p w14:paraId="026CAFD0" w14:textId="77777777" w:rsidR="00796BD6" w:rsidRDefault="00796BD6" w:rsidP="00796BD6">
      <w:pPr>
        <w:pStyle w:val="Prrafodelista"/>
        <w:spacing w:line="360" w:lineRule="auto"/>
        <w:contextualSpacing w:val="0"/>
        <w:jc w:val="both"/>
        <w:rPr>
          <w:b/>
        </w:rPr>
      </w:pPr>
    </w:p>
    <w:p w14:paraId="1EA16F31" w14:textId="77777777" w:rsidR="00796BD6" w:rsidRDefault="00796BD6" w:rsidP="00796BD6">
      <w:pPr>
        <w:pStyle w:val="Prrafodelista"/>
        <w:spacing w:after="120" w:line="360" w:lineRule="auto"/>
        <w:contextualSpacing w:val="0"/>
        <w:jc w:val="both"/>
      </w:pPr>
      <w:r w:rsidRPr="00E23A0E">
        <w:rPr>
          <w:b/>
        </w:rPr>
        <w:t>L</w:t>
      </w:r>
      <w:r>
        <w:rPr>
          <w:b/>
        </w:rPr>
        <w:t xml:space="preserve">ine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 w:rsidRPr="00E23A0E">
        <w:rPr>
          <w:b/>
        </w:rPr>
        <w:t>:</w:t>
      </w:r>
      <w:r>
        <w:t xml:space="preserve"> 5300 - 1. B1</w:t>
      </w:r>
    </w:p>
    <w:p w14:paraId="32338039" w14:textId="28CBD127" w:rsidR="00796BD6" w:rsidRDefault="00796BD6" w:rsidP="00796BD6">
      <w:pPr>
        <w:pStyle w:val="Prrafodelista"/>
        <w:spacing w:after="120" w:line="360" w:lineRule="auto"/>
        <w:contextualSpacing w:val="0"/>
        <w:jc w:val="both"/>
      </w:pPr>
      <w:r w:rsidRPr="00FC578D">
        <w:rPr>
          <w:b/>
        </w:rPr>
        <w:t xml:space="preserve">Palabras clave: </w:t>
      </w:r>
      <w:r>
        <w:t xml:space="preserve">Deben consignarse </w:t>
      </w:r>
      <w:r w:rsidRPr="00FC578D">
        <w:t>cinco palabras que reflejen los aspectos o variables centrales del estudio. Las palabras clave son términos compuestos por una o más palabras que identifican la investigación. Estas palabras podrán ser utilizadas por el público en su proceso</w:t>
      </w:r>
      <w:r>
        <w:t xml:space="preserve"> de </w:t>
      </w:r>
      <w:r w:rsidRPr="00FC578D">
        <w:t>búsqueda para hacer referencia a la investigación.</w:t>
      </w:r>
    </w:p>
    <w:p w14:paraId="7CCAD7E1" w14:textId="77777777" w:rsidR="00796BD6" w:rsidRDefault="00796BD6" w:rsidP="00796BD6"/>
    <w:p w14:paraId="0CC8D664" w14:textId="77777777" w:rsidR="00796BD6" w:rsidRDefault="00796BD6" w:rsidP="00796BD6"/>
    <w:p w14:paraId="54E0250D" w14:textId="77777777" w:rsidR="00DF14DD" w:rsidRPr="003B4227" w:rsidRDefault="00DF14DD" w:rsidP="00DF14DD">
      <w:pPr>
        <w:rPr>
          <w:b/>
          <w:i/>
        </w:rPr>
      </w:pPr>
      <w:r w:rsidRPr="003B4227">
        <w:rPr>
          <w:b/>
          <w:i/>
        </w:rPr>
        <w:t>* Las líneas de investigación solo se aplican a los trabajos de la Facultad de Ciencias Empresariales y Económicas. Ver la cartilla de las líneas de investigación de la carrera de Economía.</w:t>
      </w:r>
    </w:p>
    <w:p w14:paraId="78C12CE1" w14:textId="77777777" w:rsidR="00C251BA" w:rsidRPr="00C251BA" w:rsidRDefault="00C251BA" w:rsidP="00C251BA">
      <w:pPr>
        <w:sectPr w:rsidR="00C251BA" w:rsidRPr="00C251BA" w:rsidSect="00C6256F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985" w:header="720" w:footer="720" w:gutter="0"/>
          <w:pgNumType w:fmt="lowerRoman" w:start="1"/>
          <w:cols w:space="720"/>
          <w:titlePg/>
          <w:docGrid w:linePitch="326"/>
        </w:sectPr>
      </w:pPr>
    </w:p>
    <w:p w14:paraId="08513B93" w14:textId="2E238755" w:rsidR="0074397F" w:rsidRPr="002913A4" w:rsidRDefault="00881900" w:rsidP="0067337C">
      <w:pPr>
        <w:pStyle w:val="Ttulo"/>
      </w:pPr>
      <w:bookmarkStart w:id="2" w:name="_Toc24027199"/>
      <w:r w:rsidRPr="002913A4">
        <w:lastRenderedPageBreak/>
        <w:t>INTRODUCCIÓN</w:t>
      </w:r>
      <w:bookmarkEnd w:id="2"/>
    </w:p>
    <w:p w14:paraId="2A7704BC" w14:textId="743D0B6B" w:rsidR="00C30D1F" w:rsidRPr="003A4C8B" w:rsidRDefault="00C30D1F" w:rsidP="00C30D1F">
      <w:pPr>
        <w:tabs>
          <w:tab w:val="left" w:pos="1800"/>
        </w:tabs>
        <w:spacing w:line="360" w:lineRule="auto"/>
        <w:jc w:val="both"/>
      </w:pPr>
    </w:p>
    <w:p w14:paraId="1C645425" w14:textId="258BE691" w:rsidR="00C30D1F" w:rsidRPr="003A4C8B" w:rsidRDefault="00C30D1F" w:rsidP="00C30D1F">
      <w:pPr>
        <w:tabs>
          <w:tab w:val="left" w:pos="1800"/>
        </w:tabs>
        <w:spacing w:line="360" w:lineRule="auto"/>
        <w:jc w:val="both"/>
      </w:pPr>
    </w:p>
    <w:p w14:paraId="22799D07" w14:textId="5B1415F4" w:rsidR="0074397F" w:rsidRPr="004B0ECA" w:rsidRDefault="00EE3C04">
      <w:pPr>
        <w:spacing w:line="360" w:lineRule="auto"/>
        <w:jc w:val="both"/>
        <w:rPr>
          <w:color w:val="auto"/>
        </w:rPr>
      </w:pPr>
      <w:r>
        <w:rPr>
          <w:color w:val="auto"/>
        </w:rPr>
        <w:t>Desarrollo del texto</w:t>
      </w:r>
    </w:p>
    <w:p w14:paraId="2E89CDE4" w14:textId="77777777" w:rsidR="0074397F" w:rsidRPr="002913A4" w:rsidRDefault="0074397F" w:rsidP="002913A4"/>
    <w:p w14:paraId="6BBEEC1F" w14:textId="77777777" w:rsidR="0074397F" w:rsidRPr="00902819" w:rsidRDefault="0074397F" w:rsidP="00902819"/>
    <w:p w14:paraId="16755747" w14:textId="37C262BD" w:rsidR="00902819" w:rsidRDefault="00902819" w:rsidP="00902819">
      <w:r>
        <w:br w:type="page"/>
      </w:r>
    </w:p>
    <w:p w14:paraId="1ED27469" w14:textId="08BEC176" w:rsidR="0074397F" w:rsidRPr="00711BB2" w:rsidRDefault="00881900" w:rsidP="00164323">
      <w:pPr>
        <w:pStyle w:val="Ttulo1"/>
        <w:numPr>
          <w:ilvl w:val="0"/>
          <w:numId w:val="16"/>
        </w:numPr>
      </w:pPr>
      <w:bookmarkStart w:id="3" w:name="h.3znysh7" w:colFirst="0" w:colLast="0"/>
      <w:bookmarkStart w:id="4" w:name="_Toc24027200"/>
      <w:bookmarkEnd w:id="3"/>
      <w:r w:rsidRPr="002913A4">
        <w:lastRenderedPageBreak/>
        <w:t>CAPÍTULO</w:t>
      </w:r>
      <w:r w:rsidRPr="00711BB2">
        <w:t xml:space="preserve"> I: TÍTULO DEL CAPÍTULO</w:t>
      </w:r>
      <w:bookmarkEnd w:id="4"/>
    </w:p>
    <w:p w14:paraId="56BD3DF4" w14:textId="05AA8A3B" w:rsidR="00DC4404" w:rsidRPr="003A4C8B" w:rsidRDefault="00DC4404" w:rsidP="00DC4404">
      <w:pPr>
        <w:tabs>
          <w:tab w:val="left" w:pos="1800"/>
        </w:tabs>
        <w:spacing w:line="360" w:lineRule="auto"/>
        <w:jc w:val="both"/>
      </w:pPr>
    </w:p>
    <w:p w14:paraId="34FEA5B0" w14:textId="2B4809BE" w:rsidR="00DC4404" w:rsidRPr="003A4C8B" w:rsidRDefault="00DC4404" w:rsidP="00DC4404">
      <w:pPr>
        <w:tabs>
          <w:tab w:val="left" w:pos="1800"/>
        </w:tabs>
        <w:spacing w:line="360" w:lineRule="auto"/>
        <w:jc w:val="both"/>
      </w:pPr>
    </w:p>
    <w:p w14:paraId="4DB9D694" w14:textId="73B7AA4A" w:rsidR="0074397F" w:rsidRDefault="00910787" w:rsidP="00E36FC1">
      <w:pPr>
        <w:spacing w:after="120" w:line="360" w:lineRule="auto"/>
      </w:pPr>
      <w:r>
        <w:t>Primer p</w:t>
      </w:r>
      <w:r w:rsidR="00881900">
        <w:t>árrafo.</w:t>
      </w:r>
      <w:r w:rsidR="003A1B68">
        <w:t xml:space="preserve"> </w:t>
      </w:r>
      <w:r w:rsidR="00D80EA9">
        <w:t>Este es un texto de ejemplo sobre el uso de sangrías al inicio de cada párrafo</w:t>
      </w:r>
      <w:r w:rsidR="00D80EA9">
        <w:rPr>
          <w:rStyle w:val="Refdenotaalpie"/>
        </w:rPr>
        <w:footnoteReference w:id="1"/>
      </w:r>
      <w:r w:rsidR="00372245">
        <w:t>.</w:t>
      </w:r>
      <w:r w:rsidR="00106AF5" w:rsidRPr="00106AF5">
        <w:rPr>
          <w:noProof/>
        </w:rPr>
        <w:t xml:space="preserve"> </w:t>
      </w:r>
    </w:p>
    <w:p w14:paraId="5272E1E0" w14:textId="680CD616" w:rsidR="00E36FC1" w:rsidRDefault="00910787" w:rsidP="003B5C06">
      <w:pPr>
        <w:spacing w:line="360" w:lineRule="auto"/>
        <w:ind w:firstLine="709"/>
      </w:pPr>
      <w:r>
        <w:t>Segundo párrafo. Este es un texto de ejemplo sobre el uso de sangrías al inicio de cada párrafo.</w:t>
      </w:r>
    </w:p>
    <w:p w14:paraId="37FD3CCF" w14:textId="2E9C9165" w:rsidR="00C30D1F" w:rsidRPr="003A4C8B" w:rsidRDefault="00C30D1F" w:rsidP="00E36FC1">
      <w:pPr>
        <w:spacing w:line="360" w:lineRule="auto"/>
      </w:pPr>
    </w:p>
    <w:p w14:paraId="2D07F9F1" w14:textId="4F7DF7E9" w:rsidR="0074397F" w:rsidRPr="00711BB2" w:rsidRDefault="00881900" w:rsidP="004F5DF0">
      <w:pPr>
        <w:pStyle w:val="Ttulo2"/>
        <w:ind w:left="709" w:hanging="709"/>
      </w:pPr>
      <w:bookmarkStart w:id="5" w:name="h.2et92p0" w:colFirst="0" w:colLast="0"/>
      <w:bookmarkStart w:id="6" w:name="_Toc24027201"/>
      <w:bookmarkEnd w:id="5"/>
      <w:r w:rsidRPr="00711BB2">
        <w:t>Primer subtítulo</w:t>
      </w:r>
      <w:bookmarkEnd w:id="6"/>
    </w:p>
    <w:p w14:paraId="60968BAE" w14:textId="71288D2A" w:rsidR="00095965" w:rsidRDefault="00095965" w:rsidP="00095965">
      <w:pPr>
        <w:spacing w:after="120" w:line="360" w:lineRule="auto"/>
      </w:pPr>
      <w:r>
        <w:t>Primer párrafo. Este es un texto de ejemplo sobre el uso de sangrías al inicio de cada párrafo.</w:t>
      </w:r>
    </w:p>
    <w:p w14:paraId="0A7971E6" w14:textId="76140D19" w:rsidR="00095965" w:rsidRDefault="00095965" w:rsidP="00F22E19">
      <w:pPr>
        <w:pStyle w:val="Prrafodelista"/>
        <w:spacing w:line="360" w:lineRule="auto"/>
        <w:ind w:firstLine="720"/>
        <w:jc w:val="both"/>
      </w:pPr>
      <w:r>
        <w:t>Segundo párrafo. Este es un texto de ejemplo sobre el uso de sangrías al inicio de cada párrafo.</w:t>
      </w:r>
      <w:r w:rsidR="00B076D8" w:rsidRPr="00B076D8">
        <w:rPr>
          <w:b/>
          <w:noProof/>
          <w:color w:val="auto"/>
        </w:rPr>
        <w:t xml:space="preserve"> </w:t>
      </w:r>
    </w:p>
    <w:p w14:paraId="21B320E7" w14:textId="230C5833" w:rsidR="00DC4404" w:rsidRPr="003A4C8B" w:rsidRDefault="00DC4404" w:rsidP="00DC4404">
      <w:pPr>
        <w:tabs>
          <w:tab w:val="left" w:pos="1800"/>
        </w:tabs>
        <w:spacing w:line="360" w:lineRule="auto"/>
        <w:jc w:val="both"/>
      </w:pPr>
    </w:p>
    <w:p w14:paraId="21F94EA0" w14:textId="7A47797B" w:rsidR="0074397F" w:rsidRDefault="00881900" w:rsidP="004F5DF0">
      <w:pPr>
        <w:pStyle w:val="Ttulo2"/>
        <w:ind w:left="709" w:hanging="709"/>
      </w:pPr>
      <w:bookmarkStart w:id="7" w:name="h.tyjcwt" w:colFirst="0" w:colLast="0"/>
      <w:bookmarkStart w:id="8" w:name="_Toc24027202"/>
      <w:bookmarkEnd w:id="7"/>
      <w:r w:rsidRPr="00711BB2">
        <w:t>Segundo subtítulo</w:t>
      </w:r>
      <w:bookmarkEnd w:id="8"/>
    </w:p>
    <w:p w14:paraId="09AEA6C2" w14:textId="459509B1" w:rsidR="00095965" w:rsidRDefault="00095965" w:rsidP="00095965">
      <w:pPr>
        <w:spacing w:after="120" w:line="360" w:lineRule="auto"/>
      </w:pPr>
      <w:r>
        <w:t>Primer párrafo. Este es un texto de ejemplo sobre el uso de sangrías al inicio de cada párrafo.</w:t>
      </w:r>
    </w:p>
    <w:p w14:paraId="0C401228" w14:textId="6A2914E9" w:rsidR="00095965" w:rsidRDefault="007F3D4C" w:rsidP="00F22E19">
      <w:pPr>
        <w:pStyle w:val="Prrafodelista"/>
        <w:spacing w:line="360" w:lineRule="auto"/>
        <w:ind w:firstLine="709"/>
        <w:jc w:val="both"/>
      </w:pPr>
      <w:r>
        <w:t>Segundo párrafo</w:t>
      </w:r>
      <w:r w:rsidR="00095965">
        <w:t>. Este es un texto de ejemplo sobre el uso de sangrías al inicio de cada párrafo.</w:t>
      </w:r>
    </w:p>
    <w:p w14:paraId="4514117A" w14:textId="77777777" w:rsidR="00711BB2" w:rsidRDefault="00711BB2" w:rsidP="00F22E19">
      <w:pPr>
        <w:pStyle w:val="Prrafodelista"/>
        <w:spacing w:line="360" w:lineRule="auto"/>
        <w:ind w:firstLine="709"/>
        <w:jc w:val="both"/>
      </w:pPr>
    </w:p>
    <w:p w14:paraId="3D5F2811" w14:textId="2C7E2EF8" w:rsidR="0074397F" w:rsidRDefault="00711BB2" w:rsidP="0026354C">
      <w:pPr>
        <w:pStyle w:val="Ttulo3"/>
      </w:pPr>
      <w:bookmarkStart w:id="9" w:name="h.3dy6vkm" w:colFirst="0" w:colLast="0"/>
      <w:bookmarkStart w:id="10" w:name="h.1t3h5sf" w:colFirst="0" w:colLast="0"/>
      <w:bookmarkStart w:id="11" w:name="_Toc24027203"/>
      <w:bookmarkEnd w:id="9"/>
      <w:bookmarkEnd w:id="10"/>
      <w:r w:rsidRPr="00711BB2">
        <w:t>División</w:t>
      </w:r>
      <w:r w:rsidR="00881900" w:rsidRPr="00711BB2">
        <w:t xml:space="preserve"> del </w:t>
      </w:r>
      <w:r w:rsidR="00284AC3" w:rsidRPr="00711BB2">
        <w:t>segundo</w:t>
      </w:r>
      <w:r w:rsidR="00881900" w:rsidRPr="00711BB2">
        <w:t xml:space="preserve"> subtítulo</w:t>
      </w:r>
      <w:bookmarkEnd w:id="11"/>
    </w:p>
    <w:p w14:paraId="7FDC9D62" w14:textId="77777777" w:rsidR="00434C43" w:rsidRPr="00434C43" w:rsidRDefault="00434C43" w:rsidP="00434C43"/>
    <w:p w14:paraId="1F9B6123" w14:textId="2BA06163" w:rsidR="007F3D4C" w:rsidRDefault="00284AC3" w:rsidP="007F3D4C">
      <w:pPr>
        <w:spacing w:after="120" w:line="360" w:lineRule="auto"/>
      </w:pPr>
      <w:r>
        <w:t>Primer párrafo. Este es un texto de ejemplo sobre el uso de sangrías al inicio de cada párrafo.</w:t>
      </w:r>
    </w:p>
    <w:p w14:paraId="304DA82E" w14:textId="42C4EA08" w:rsidR="00284AC3" w:rsidRPr="00F74A55" w:rsidRDefault="00284AC3" w:rsidP="003B5C06">
      <w:pPr>
        <w:spacing w:after="120" w:line="360" w:lineRule="auto"/>
        <w:ind w:firstLine="709"/>
      </w:pPr>
      <w:r>
        <w:t xml:space="preserve">Segundo párrafo. Este es un texto de ejemplo sobre el uso de sangrías </w:t>
      </w:r>
      <w:r w:rsidRPr="00F74A55">
        <w:t>al inicio de cada párrafo.</w:t>
      </w:r>
    </w:p>
    <w:p w14:paraId="5F05ED2D" w14:textId="598A8A3E" w:rsidR="00095965" w:rsidRDefault="00A24929" w:rsidP="00164323">
      <w:pPr>
        <w:pStyle w:val="Prrafodelista"/>
        <w:numPr>
          <w:ilvl w:val="0"/>
          <w:numId w:val="14"/>
        </w:numPr>
        <w:spacing w:line="360" w:lineRule="auto"/>
        <w:ind w:left="1134" w:hanging="425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2279296" behindDoc="0" locked="0" layoutInCell="1" allowOverlap="1" wp14:anchorId="3A7275CE" wp14:editId="32E656B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7170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411" y="20571"/>
                <wp:lineTo x="2141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C7" w:rsidRPr="005B6B25">
        <w:rPr>
          <w:b/>
        </w:rPr>
        <w:t>(Viñeta</w:t>
      </w:r>
      <w:r w:rsidR="00881900" w:rsidRPr="005B6B25">
        <w:rPr>
          <w:b/>
        </w:rPr>
        <w:t>)</w:t>
      </w:r>
    </w:p>
    <w:p w14:paraId="69DA7DF6" w14:textId="29AC7ED5" w:rsidR="00902819" w:rsidRDefault="00FC6D6E" w:rsidP="00164323">
      <w:pPr>
        <w:pStyle w:val="Prrafodelista"/>
        <w:numPr>
          <w:ilvl w:val="0"/>
          <w:numId w:val="14"/>
        </w:numPr>
        <w:spacing w:line="360" w:lineRule="auto"/>
        <w:ind w:left="1134" w:hanging="425"/>
        <w:jc w:val="both"/>
        <w:rPr>
          <w:b/>
        </w:rPr>
      </w:pPr>
      <w:r>
        <w:rPr>
          <w:b/>
        </w:rPr>
        <w:t>(Viñeta)</w:t>
      </w:r>
      <w:r w:rsidR="00A24929" w:rsidRPr="00A24929">
        <w:rPr>
          <w:b/>
          <w:noProof/>
        </w:rPr>
        <w:t xml:space="preserve"> </w:t>
      </w:r>
      <w:r w:rsidR="00902819">
        <w:rPr>
          <w:b/>
        </w:rPr>
        <w:br w:type="page"/>
      </w:r>
    </w:p>
    <w:p w14:paraId="7FC7D5DC" w14:textId="2CE9ADC1" w:rsidR="0074397F" w:rsidRDefault="00A24929" w:rsidP="002913A4">
      <w:pPr>
        <w:pStyle w:val="Ttulo1"/>
      </w:pPr>
      <w:bookmarkStart w:id="12" w:name="h.4d34og8" w:colFirst="0" w:colLast="0"/>
      <w:bookmarkStart w:id="13" w:name="_Toc24027204"/>
      <w:bookmarkEnd w:id="12"/>
      <w:r w:rsidRPr="00615532">
        <w:rPr>
          <w:b w:val="0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2281344" behindDoc="0" locked="0" layoutInCell="1" allowOverlap="1" wp14:anchorId="1BBB985C" wp14:editId="341FCDD5">
                <wp:simplePos x="0" y="0"/>
                <wp:positionH relativeFrom="column">
                  <wp:posOffset>-1005840</wp:posOffset>
                </wp:positionH>
                <wp:positionV relativeFrom="paragraph">
                  <wp:posOffset>7620</wp:posOffset>
                </wp:positionV>
                <wp:extent cx="1844040" cy="762000"/>
                <wp:effectExtent l="0" t="0" r="22860" b="19050"/>
                <wp:wrapNone/>
                <wp:docPr id="230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BD3F" w14:textId="77777777" w:rsidR="00A24929" w:rsidRPr="00DD660C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</w:t>
                            </w: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zquierda</w:t>
                            </w:r>
                          </w:p>
                          <w:p w14:paraId="715CDBE5" w14:textId="77777777" w:rsidR="00A24929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14:paraId="126CE15F" w14:textId="77777777" w:rsidR="00A24929" w:rsidRPr="00DD660C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Estilo de fuente negrita</w:t>
                            </w:r>
                          </w:p>
                          <w:p w14:paraId="760EB2AE" w14:textId="77777777" w:rsidR="00A24929" w:rsidRPr="008A79A7" w:rsidRDefault="00A24929" w:rsidP="00A24929">
                            <w:pPr>
                              <w:spacing w:line="240" w:lineRule="exact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12</w:t>
                            </w: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985C" id="Cuadro de texto 75" o:spid="_x0000_s1029" type="#_x0000_t202" style="position:absolute;left:0;text-align:left;margin-left:-79.2pt;margin-top:.6pt;width:145.2pt;height:60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" fillcolor="white [3201]" strokecolor="#ed7d31 [3205]" strokeweight="1pt">
                <v:textbox>
                  <w:txbxContent>
                    <w:p w14:paraId="1A84BD3F" w14:textId="77777777" w:rsidR="00A24929" w:rsidRPr="00DD660C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Alineación: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i</w:t>
                      </w: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>zquierda</w:t>
                      </w:r>
                    </w:p>
                    <w:p w14:paraId="715CDBE5" w14:textId="77777777" w:rsidR="00A24929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14:paraId="126CE15F" w14:textId="77777777" w:rsidR="00A24929" w:rsidRPr="00DD660C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Estilo de fuente negrita</w:t>
                      </w:r>
                    </w:p>
                    <w:p w14:paraId="760EB2AE" w14:textId="77777777" w:rsidR="00A24929" w:rsidRPr="008A79A7" w:rsidRDefault="00A24929" w:rsidP="00A24929">
                      <w:pPr>
                        <w:spacing w:line="240" w:lineRule="exact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Tamaño de fuente: 12</w:t>
                      </w: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puntos</w:t>
                      </w:r>
                    </w:p>
                  </w:txbxContent>
                </v:textbox>
              </v:shape>
            </w:pict>
          </mc:Fallback>
        </mc:AlternateContent>
      </w:r>
      <w:r w:rsidR="00881900" w:rsidRPr="00B238AC">
        <w:t>CAPÍTULO II: TÍTULO DEL CAPÍTULO</w:t>
      </w:r>
      <w:bookmarkEnd w:id="13"/>
    </w:p>
    <w:p w14:paraId="7EA5264F" w14:textId="7FBF1492" w:rsidR="006E2D86" w:rsidRDefault="006E2D86" w:rsidP="003B4227">
      <w:pPr>
        <w:spacing w:line="360" w:lineRule="auto"/>
      </w:pPr>
    </w:p>
    <w:p w14:paraId="20BB8DC0" w14:textId="3E1891CD" w:rsidR="006E2D86" w:rsidRDefault="00A24929" w:rsidP="003B4227">
      <w:pPr>
        <w:spacing w:line="360" w:lineRule="auto"/>
      </w:pPr>
      <w:r w:rsidRPr="0061553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4AC62CD6" wp14:editId="52BF54CB">
                <wp:simplePos x="0" y="0"/>
                <wp:positionH relativeFrom="column">
                  <wp:posOffset>4744085</wp:posOffset>
                </wp:positionH>
                <wp:positionV relativeFrom="paragraph">
                  <wp:posOffset>3810</wp:posOffset>
                </wp:positionV>
                <wp:extent cx="1485900" cy="1127760"/>
                <wp:effectExtent l="0" t="0" r="19050" b="15240"/>
                <wp:wrapNone/>
                <wp:docPr id="91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D6C76" w14:textId="77777777" w:rsidR="00A24929" w:rsidRPr="00DD660C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</w:t>
                            </w: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zquierda</w:t>
                            </w:r>
                          </w:p>
                          <w:p w14:paraId="6146A7EF" w14:textId="77777777" w:rsidR="00A24929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14:paraId="6EA55716" w14:textId="77777777" w:rsidR="00A24929" w:rsidRPr="00DD660C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Estilo de fuente negrita</w:t>
                            </w:r>
                          </w:p>
                          <w:p w14:paraId="580AC9F9" w14:textId="77777777" w:rsidR="00A24929" w:rsidRPr="00DD660C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Interlineado: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1,5</w:t>
                            </w:r>
                          </w:p>
                          <w:p w14:paraId="30F32D59" w14:textId="77777777" w:rsidR="00A24929" w:rsidRDefault="00A24929" w:rsidP="00A24929">
                            <w:pPr>
                              <w:spacing w:line="240" w:lineRule="exact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12</w:t>
                            </w: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puntos</w:t>
                            </w:r>
                          </w:p>
                          <w:p w14:paraId="7C1F8BA4" w14:textId="77777777" w:rsidR="00A24929" w:rsidRDefault="00A24929" w:rsidP="00A24929">
                            <w:pPr>
                              <w:spacing w:line="240" w:lineRule="exact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Estilo de fuente: cursiva</w:t>
                            </w:r>
                          </w:p>
                          <w:p w14:paraId="613D0A63" w14:textId="77777777" w:rsidR="00A24929" w:rsidRPr="008A79A7" w:rsidRDefault="00A24929" w:rsidP="00A24929">
                            <w:pPr>
                              <w:spacing w:line="240" w:lineRule="exact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Espaciado posterior: 6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2CD6" id="_x0000_s1030" type="#_x0000_t202" style="position:absolute;margin-left:373.55pt;margin-top:.3pt;width:117pt;height:88.8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" fillcolor="white [3201]" strokecolor="#ed7d31 [3205]" strokeweight="1pt">
                <v:textbox>
                  <w:txbxContent>
                    <w:p w14:paraId="1C4D6C76" w14:textId="77777777" w:rsidR="00A24929" w:rsidRPr="00DD660C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Alineación: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i</w:t>
                      </w: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>zquierda</w:t>
                      </w:r>
                    </w:p>
                    <w:p w14:paraId="6146A7EF" w14:textId="77777777" w:rsidR="00A24929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14:paraId="6EA55716" w14:textId="77777777" w:rsidR="00A24929" w:rsidRPr="00DD660C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Estilo de fuente negrita</w:t>
                      </w:r>
                    </w:p>
                    <w:p w14:paraId="580AC9F9" w14:textId="77777777" w:rsidR="00A24929" w:rsidRPr="00DD660C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Interlineado: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1,5</w:t>
                      </w:r>
                    </w:p>
                    <w:p w14:paraId="30F32D59" w14:textId="77777777" w:rsidR="00A24929" w:rsidRDefault="00A24929" w:rsidP="00A24929">
                      <w:pPr>
                        <w:spacing w:line="240" w:lineRule="exact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Tamaño de fuente: 12</w:t>
                      </w: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puntos</w:t>
                      </w:r>
                    </w:p>
                    <w:p w14:paraId="7C1F8BA4" w14:textId="77777777" w:rsidR="00A24929" w:rsidRDefault="00A24929" w:rsidP="00A24929">
                      <w:pPr>
                        <w:spacing w:line="240" w:lineRule="exact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Estilo de fuente: cursiva</w:t>
                      </w:r>
                    </w:p>
                    <w:p w14:paraId="613D0A63" w14:textId="77777777" w:rsidR="00A24929" w:rsidRPr="008A79A7" w:rsidRDefault="00A24929" w:rsidP="00A24929">
                      <w:pPr>
                        <w:spacing w:line="240" w:lineRule="exact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Espaciado posterior: 6 puntos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440" behindDoc="0" locked="0" layoutInCell="0" hidden="0" allowOverlap="1" wp14:anchorId="3BAFDFA7" wp14:editId="279406CC">
                <wp:simplePos x="0" y="0"/>
                <wp:positionH relativeFrom="margin">
                  <wp:posOffset>1341120</wp:posOffset>
                </wp:positionH>
                <wp:positionV relativeFrom="paragraph">
                  <wp:posOffset>3175</wp:posOffset>
                </wp:positionV>
                <wp:extent cx="3060700" cy="462329"/>
                <wp:effectExtent l="0" t="0" r="25400" b="1397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623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FBC24" w14:textId="77777777" w:rsidR="00A24929" w:rsidRPr="008A79A7" w:rsidRDefault="00A24929" w:rsidP="00A24929">
                            <w:pPr>
                              <w:jc w:val="center"/>
                              <w:textDirection w:val="btLr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8A79A7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 dígito,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FDFA7" id="Rectángulo 31" o:spid="_x0000_s1031" style="position:absolute;margin-left:105.6pt;margin-top:.25pt;width:241pt;height:36.4pt;z-index:252285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" o:allowincell="f" fillcolor="white [3201]" strokecolor="#ed7d31 [3205]" strokeweight="1pt">
                <v:textbox>
                  <w:txbxContent>
                    <w:p w14:paraId="0BBFBC24" w14:textId="77777777" w:rsidR="00A24929" w:rsidRPr="008A79A7" w:rsidRDefault="00A24929" w:rsidP="00A24929">
                      <w:pPr>
                        <w:jc w:val="center"/>
                        <w:textDirection w:val="btLr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8A79A7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 dígito, al número de la tabla.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55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1FA019CC" wp14:editId="0E4AD892">
                <wp:simplePos x="0" y="0"/>
                <wp:positionH relativeFrom="leftMargin">
                  <wp:posOffset>1051560</wp:posOffset>
                </wp:positionH>
                <wp:positionV relativeFrom="paragraph">
                  <wp:posOffset>140970</wp:posOffset>
                </wp:positionV>
                <wp:extent cx="160020" cy="205740"/>
                <wp:effectExtent l="0" t="0" r="68580" b="60960"/>
                <wp:wrapNone/>
                <wp:docPr id="231" name="Conector recto de flecha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10A5" id="Conector recto de flecha 231" o:spid="_x0000_s1026" type="#_x0000_t32" style="position:absolute;margin-left:82.8pt;margin-top:11.1pt;width:12.6pt;height:16.2pt;z-index:252283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639CBB3" w14:textId="62AA23FE" w:rsidR="006E2D86" w:rsidRPr="00406E86" w:rsidRDefault="00A24929" w:rsidP="006E2D86">
      <w:pPr>
        <w:spacing w:line="360" w:lineRule="auto"/>
        <w:rPr>
          <w:b/>
        </w:rPr>
      </w:pPr>
      <w:r w:rsidRPr="00615532">
        <w:rPr>
          <w:b/>
          <w:noProof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3D974591" wp14:editId="0531C56B">
                <wp:simplePos x="0" y="0"/>
                <wp:positionH relativeFrom="column">
                  <wp:posOffset>853440</wp:posOffset>
                </wp:positionH>
                <wp:positionV relativeFrom="paragraph">
                  <wp:posOffset>83185</wp:posOffset>
                </wp:positionV>
                <wp:extent cx="480060" cy="0"/>
                <wp:effectExtent l="38100" t="76200" r="0" b="9525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7211F" id="Conector recto de flecha 72" o:spid="_x0000_s1026" type="#_x0000_t32" style="position:absolute;margin-left:67.2pt;margin-top:6.55pt;width:37.8pt;height:0;flip:x;z-index:2522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 w:rsidR="006E2D86" w:rsidRPr="00406E86">
        <w:rPr>
          <w:b/>
        </w:rPr>
        <w:t>Tabla 2.1</w:t>
      </w:r>
    </w:p>
    <w:p w14:paraId="024880C7" w14:textId="306505FB" w:rsidR="006E2D86" w:rsidRDefault="006E2D86" w:rsidP="006E2D86">
      <w:pPr>
        <w:spacing w:line="360" w:lineRule="auto"/>
        <w:rPr>
          <w:i/>
        </w:rPr>
      </w:pPr>
      <w:r w:rsidRPr="00406E86">
        <w:rPr>
          <w:i/>
        </w:rPr>
        <w:t xml:space="preserve">Promedio de </w:t>
      </w:r>
      <w:r>
        <w:rPr>
          <w:i/>
        </w:rPr>
        <w:t>a</w:t>
      </w:r>
      <w:r w:rsidRPr="00406E86">
        <w:rPr>
          <w:i/>
        </w:rPr>
        <w:t xml:space="preserve">ños de </w:t>
      </w:r>
      <w:r>
        <w:rPr>
          <w:i/>
        </w:rPr>
        <w:t>e</w:t>
      </w:r>
      <w:r w:rsidRPr="00406E86">
        <w:rPr>
          <w:i/>
        </w:rPr>
        <w:t xml:space="preserve">studio </w:t>
      </w:r>
      <w:r>
        <w:rPr>
          <w:i/>
        </w:rPr>
        <w:t>a</w:t>
      </w:r>
      <w:r w:rsidRPr="00406E86">
        <w:rPr>
          <w:i/>
        </w:rPr>
        <w:t xml:space="preserve">lcanzado por </w:t>
      </w:r>
      <w:r>
        <w:rPr>
          <w:i/>
        </w:rPr>
        <w:t>m</w:t>
      </w:r>
      <w:r w:rsidRPr="00406E86">
        <w:rPr>
          <w:i/>
        </w:rPr>
        <w:t xml:space="preserve">ujeres y </w:t>
      </w:r>
      <w:r>
        <w:rPr>
          <w:i/>
        </w:rPr>
        <w:t>h</w:t>
      </w:r>
      <w:r w:rsidRPr="00406E86">
        <w:rPr>
          <w:i/>
        </w:rPr>
        <w:t xml:space="preserve">ombres de 15 y </w:t>
      </w:r>
      <w:r>
        <w:rPr>
          <w:i/>
        </w:rPr>
        <w:t>m</w:t>
      </w:r>
      <w:r w:rsidRPr="00406E86">
        <w:rPr>
          <w:i/>
        </w:rPr>
        <w:t xml:space="preserve">ás </w:t>
      </w:r>
    </w:p>
    <w:p w14:paraId="3280F13D" w14:textId="2EA34C98" w:rsidR="006E2D86" w:rsidRPr="00406E86" w:rsidRDefault="00A24929" w:rsidP="006E2D86">
      <w:pPr>
        <w:spacing w:line="360" w:lineRule="auto"/>
        <w:rPr>
          <w:i/>
        </w:rPr>
      </w:pPr>
      <w:r w:rsidRPr="007306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2AE3012E" wp14:editId="318C7A64">
                <wp:simplePos x="0" y="0"/>
                <wp:positionH relativeFrom="column">
                  <wp:posOffset>-1100455</wp:posOffset>
                </wp:positionH>
                <wp:positionV relativeFrom="paragraph">
                  <wp:posOffset>1775460</wp:posOffset>
                </wp:positionV>
                <wp:extent cx="1356360" cy="1043940"/>
                <wp:effectExtent l="0" t="0" r="15240" b="22860"/>
                <wp:wrapNone/>
                <wp:docPr id="88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043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832B3" w14:textId="77777777" w:rsidR="00A24929" w:rsidRPr="00DD660C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14:paraId="3CCDAFE7" w14:textId="77777777" w:rsidR="00A24929" w:rsidRPr="00DD660C" w:rsidRDefault="00A24929" w:rsidP="00A24929">
                            <w:pPr>
                              <w:widowControl w:val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Interlineado: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s</w:t>
                            </w: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encillo</w:t>
                            </w:r>
                          </w:p>
                          <w:p w14:paraId="39E21792" w14:textId="77777777" w:rsidR="00A24929" w:rsidRDefault="00A24929" w:rsidP="00A24929">
                            <w:pPr>
                              <w:spacing w:line="240" w:lineRule="exact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DD660C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Tamaño de fuente: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10 puntos</w:t>
                            </w:r>
                          </w:p>
                          <w:p w14:paraId="31AF1009" w14:textId="77777777" w:rsidR="00A24929" w:rsidRPr="008A79A7" w:rsidRDefault="00A24929" w:rsidP="00A24929">
                            <w:pPr>
                              <w:spacing w:line="240" w:lineRule="exact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Alineación: izquierda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012E" id="_x0000_s1032" type="#_x0000_t202" style="position:absolute;margin-left:-86.65pt;margin-top:139.8pt;width:106.8pt;height:82.2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" fillcolor="white [3201]" strokecolor="#ed7d31 [3205]" strokeweight="1pt">
                <v:textbox>
                  <w:txbxContent>
                    <w:p w14:paraId="104832B3" w14:textId="77777777" w:rsidR="00A24929" w:rsidRPr="00DD660C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 xml:space="preserve">Times New </w:t>
                      </w:r>
                      <w:proofErr w:type="spellStart"/>
                      <w:r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14:paraId="3CCDAFE7" w14:textId="77777777" w:rsidR="00A24929" w:rsidRPr="00DD660C" w:rsidRDefault="00A24929" w:rsidP="00A24929">
                      <w:pPr>
                        <w:widowControl w:val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Interlineado: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s</w:t>
                      </w: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>encillo</w:t>
                      </w:r>
                    </w:p>
                    <w:p w14:paraId="39E21792" w14:textId="77777777" w:rsidR="00A24929" w:rsidRDefault="00A24929" w:rsidP="00A24929">
                      <w:pPr>
                        <w:spacing w:line="240" w:lineRule="exact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DD660C">
                        <w:rPr>
                          <w:rStyle w:val="nfasisintenso"/>
                          <w:color w:val="auto"/>
                          <w:sz w:val="20"/>
                        </w:rPr>
                        <w:t xml:space="preserve">Tamaño de fuente: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10 puntos</w:t>
                      </w:r>
                    </w:p>
                    <w:p w14:paraId="31AF1009" w14:textId="77777777" w:rsidR="00A24929" w:rsidRPr="008A79A7" w:rsidRDefault="00A24929" w:rsidP="00A24929">
                      <w:pPr>
                        <w:spacing w:line="240" w:lineRule="exact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Alineación: izquierda</w:t>
                      </w:r>
                    </w:p>
                  </w:txbxContent>
                </v:textbox>
              </v:shape>
            </w:pict>
          </mc:Fallback>
        </mc:AlternateContent>
      </w:r>
      <w:r w:rsidRPr="00615532">
        <w:rPr>
          <w:b/>
          <w:noProof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2634720D" wp14:editId="196A8B75">
                <wp:simplePos x="0" y="0"/>
                <wp:positionH relativeFrom="column">
                  <wp:posOffset>4241165</wp:posOffset>
                </wp:positionH>
                <wp:positionV relativeFrom="paragraph">
                  <wp:posOffset>14606</wp:posOffset>
                </wp:positionV>
                <wp:extent cx="502920" cy="45719"/>
                <wp:effectExtent l="38100" t="38100" r="11430" b="88265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D727" id="Conector recto de flecha 73" o:spid="_x0000_s1026" type="#_x0000_t32" style="position:absolute;margin-left:333.95pt;margin-top:1.15pt;width:39.6pt;height:3.6pt;flip:x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6E2D86">
        <w:rPr>
          <w:i/>
        </w:rPr>
        <w:t>a</w:t>
      </w:r>
      <w:r w:rsidR="006E2D86" w:rsidRPr="00406E86">
        <w:rPr>
          <w:i/>
        </w:rPr>
        <w:t xml:space="preserve">ños de </w:t>
      </w:r>
      <w:r w:rsidR="006E2D86">
        <w:rPr>
          <w:i/>
        </w:rPr>
        <w:t>e</w:t>
      </w:r>
      <w:r w:rsidR="006E2D86" w:rsidRPr="00406E86">
        <w:rPr>
          <w:i/>
        </w:rPr>
        <w:t>dad, 2010 - 2018</w:t>
      </w:r>
    </w:p>
    <w:tbl>
      <w:tblPr>
        <w:tblW w:w="47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329"/>
        <w:gridCol w:w="718"/>
        <w:gridCol w:w="643"/>
        <w:gridCol w:w="643"/>
        <w:gridCol w:w="643"/>
        <w:gridCol w:w="643"/>
        <w:gridCol w:w="643"/>
        <w:gridCol w:w="643"/>
        <w:gridCol w:w="643"/>
        <w:gridCol w:w="638"/>
      </w:tblGrid>
      <w:tr w:rsidR="006E2D86" w:rsidRPr="00E33E73" w14:paraId="3402E7C0" w14:textId="77777777" w:rsidTr="00A24929">
        <w:trPr>
          <w:trHeight w:val="577"/>
        </w:trPr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B38BAE" w14:textId="6AF51B62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Grupos de edad / Sexo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024682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2010</w:t>
            </w:r>
            <w:r w:rsidRPr="001461D1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57E131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66C0DB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018A45" w14:textId="47216A40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224485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AB78C9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458205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99F33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13CF43" w14:textId="3A457821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6E2D86" w:rsidRPr="00E33E73" w14:paraId="12A93516" w14:textId="77777777" w:rsidTr="00A24929">
        <w:trPr>
          <w:trHeight w:val="152"/>
        </w:trPr>
        <w:tc>
          <w:tcPr>
            <w:tcW w:w="117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E81833E" w14:textId="77777777" w:rsidR="006E2D86" w:rsidRPr="00E33E73" w:rsidRDefault="006E2D86" w:rsidP="00173BD1">
            <w:pPr>
              <w:spacing w:line="360" w:lineRule="auto"/>
              <w:jc w:val="center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994E133" w14:textId="77777777" w:rsidR="006E2D86" w:rsidRPr="00E33E73" w:rsidRDefault="006E2D86" w:rsidP="00173BD1">
            <w:pPr>
              <w:jc w:val="center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F904F25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E3934C1" w14:textId="6280862A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3A9A2AF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DD2F3DC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0E2020E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975C9B3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6C7A02F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35901D7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BFC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</w:p>
        </w:tc>
      </w:tr>
      <w:tr w:rsidR="006E2D86" w:rsidRPr="00E33E73" w14:paraId="57A0ADDE" w14:textId="77777777" w:rsidTr="00A24929">
        <w:trPr>
          <w:trHeight w:val="243"/>
        </w:trPr>
        <w:tc>
          <w:tcPr>
            <w:tcW w:w="1179" w:type="pct"/>
            <w:shd w:val="clear" w:color="000000" w:fill="FFFFFF"/>
            <w:noWrap/>
            <w:vAlign w:val="center"/>
            <w:hideMark/>
          </w:tcPr>
          <w:p w14:paraId="00664BDC" w14:textId="77777777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Nacional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14:paraId="6F78F99B" w14:textId="77777777" w:rsidR="006E2D86" w:rsidRPr="001461D1" w:rsidRDefault="006E2D86" w:rsidP="00173BD1">
            <w:pPr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0F0CA27A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2C1EB39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1469DFCC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CBB52C7" w14:textId="243EF67C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9636293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4C989C6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2B7722E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2A4354B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09D24FB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E2D86" w:rsidRPr="00E33E73" w14:paraId="4EBD1324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4A3AF1CB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525AD1E9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0133B755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80CE9A2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26BB6B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94D0E4D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C2A83EC" w14:textId="41483A29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61400C7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86E9880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5DD47E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51C6E3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10.1</w:t>
            </w:r>
          </w:p>
        </w:tc>
      </w:tr>
      <w:tr w:rsidR="006E2D86" w:rsidRPr="00E33E73" w14:paraId="68F71659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469419C7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3AADCEFF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38EACF19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317D05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63A086C6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05F4CB9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030F132D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45F6123" w14:textId="75128495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0A1E79FA" w14:textId="0415F9F3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E3A126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4E10E87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10.4</w:t>
            </w:r>
          </w:p>
        </w:tc>
      </w:tr>
      <w:tr w:rsidR="006E2D86" w:rsidRPr="00E33E73" w14:paraId="08B32316" w14:textId="77777777" w:rsidTr="00A24929">
        <w:trPr>
          <w:trHeight w:val="243"/>
        </w:trPr>
        <w:tc>
          <w:tcPr>
            <w:tcW w:w="1383" w:type="pct"/>
            <w:gridSpan w:val="2"/>
            <w:shd w:val="clear" w:color="000000" w:fill="FFFFFF"/>
            <w:noWrap/>
            <w:vAlign w:val="center"/>
            <w:hideMark/>
          </w:tcPr>
          <w:p w14:paraId="6A215535" w14:textId="36220B5B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15 a 19 años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1BCEBC4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519CA7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978BC1A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17D503DF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2022DFE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8AB5B05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0CF77F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2399AC4" w14:textId="190F5C34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6F323DA" w14:textId="4E01B31D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D86" w:rsidRPr="00E33E73" w14:paraId="40BB058E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5B55C201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0400975A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25BB1C4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1637CB2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9.7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57A1D7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8CA41B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9.9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246F1C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9.9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6B5336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08202C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6B0AE7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3229500" w14:textId="053189B4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</w:tr>
      <w:tr w:rsidR="006E2D86" w:rsidRPr="00E33E73" w14:paraId="51B7E379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61D0E948" w14:textId="20DA673A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2692610D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58A1E6C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61FE6F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0ED71AC" w14:textId="77B6E345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02E8D54" w14:textId="72EDD7E9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4F0B20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40EB4ABB" w14:textId="03D0B028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D9EAFA4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BC4F9E5" w14:textId="623D736B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EB3C5CA" w14:textId="446D4126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</w:tr>
      <w:tr w:rsidR="006E2D86" w:rsidRPr="00E33E73" w14:paraId="4353D797" w14:textId="77777777" w:rsidTr="00A24929">
        <w:trPr>
          <w:trHeight w:val="243"/>
        </w:trPr>
        <w:tc>
          <w:tcPr>
            <w:tcW w:w="1383" w:type="pct"/>
            <w:gridSpan w:val="2"/>
            <w:shd w:val="clear" w:color="000000" w:fill="FFFFFF"/>
            <w:noWrap/>
            <w:vAlign w:val="center"/>
            <w:hideMark/>
          </w:tcPr>
          <w:p w14:paraId="169E73FF" w14:textId="1A908F39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20 a 29 años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57D4CBB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997E94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3DDDCD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16D912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03663A7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03DCE08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4B9DC4C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E93C3B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5C72144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242797D2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028283F1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640C5DFC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497E778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11.1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13BD0F0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11.3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6F638D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11.5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EF04E6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3FC904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B379284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11.5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DFC979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E4F3F5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13D9FC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11.9</w:t>
            </w:r>
          </w:p>
        </w:tc>
      </w:tr>
      <w:tr w:rsidR="006E2D86" w:rsidRPr="00E33E73" w14:paraId="29E79F14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1DF816CD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518F8333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09A9155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11.3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6A588D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11.4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077EB9A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3A6167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5B7927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E79C50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11.5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00887E6E" w14:textId="7DE20EB3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F66F01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B16848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11.8</w:t>
            </w:r>
          </w:p>
        </w:tc>
      </w:tr>
      <w:tr w:rsidR="006E2D86" w:rsidRPr="00E33E73" w14:paraId="51289AC3" w14:textId="77777777" w:rsidTr="00A24929">
        <w:trPr>
          <w:trHeight w:val="243"/>
        </w:trPr>
        <w:tc>
          <w:tcPr>
            <w:tcW w:w="1383" w:type="pct"/>
            <w:gridSpan w:val="2"/>
            <w:shd w:val="clear" w:color="000000" w:fill="FFFFFF"/>
            <w:noWrap/>
            <w:vAlign w:val="center"/>
            <w:hideMark/>
          </w:tcPr>
          <w:p w14:paraId="35CE8494" w14:textId="3639FAAB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30 a 39 años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4EC0F21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B142B6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FD2007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66873E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0323D62" w14:textId="0C1BD81C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269866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55536C4" w14:textId="35119DF1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122DD0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186885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710D2E8B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1DC6171D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53717911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433E709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D7254E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10.2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62F178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7A65D13" w14:textId="0D171BC3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44D833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CB06CC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10.2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749581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3C66A9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DF3E7B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10.6</w:t>
            </w:r>
          </w:p>
        </w:tc>
      </w:tr>
      <w:tr w:rsidR="006E2D86" w:rsidRPr="00E33E73" w14:paraId="612CEE37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21BF8D40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4C9A8260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5E888A9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738D9E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10.5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B0B7A9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26A8AE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6C5FCBE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21D82A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129392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158143E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B171FD5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11.0</w:t>
            </w:r>
          </w:p>
        </w:tc>
      </w:tr>
      <w:tr w:rsidR="006E2D86" w:rsidRPr="00E33E73" w14:paraId="0117F543" w14:textId="77777777" w:rsidTr="00A24929">
        <w:trPr>
          <w:trHeight w:val="243"/>
        </w:trPr>
        <w:tc>
          <w:tcPr>
            <w:tcW w:w="1383" w:type="pct"/>
            <w:gridSpan w:val="2"/>
            <w:shd w:val="clear" w:color="000000" w:fill="FFFFFF"/>
            <w:noWrap/>
            <w:vAlign w:val="center"/>
            <w:hideMark/>
          </w:tcPr>
          <w:p w14:paraId="13BBAAE5" w14:textId="1527AED1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40 a 49 años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2197D0C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8316E55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B629F5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189005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4FDDE03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0DEE9D8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61F1DB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2C2BF4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4430040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16D43390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0F28C7F6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2A8BD9D3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52302E2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1D66B29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9.4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7DD4F8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040A244" w14:textId="6CE5D03E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A9DFBB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9CDB234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33A6D39" w14:textId="7A7E4382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37D191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13985F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</w:tr>
      <w:tr w:rsidR="006E2D86" w:rsidRPr="00E33E73" w14:paraId="3AD86D80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65CAD9F4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3218454A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6826E95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7D3B1E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4F5D0DA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FE1FA5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B4CBAC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9A778A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8CD911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10.2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144E09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6A68357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</w:tr>
      <w:tr w:rsidR="006E2D86" w:rsidRPr="00E33E73" w14:paraId="397E8D00" w14:textId="77777777" w:rsidTr="00A24929">
        <w:trPr>
          <w:trHeight w:val="243"/>
        </w:trPr>
        <w:tc>
          <w:tcPr>
            <w:tcW w:w="1383" w:type="pct"/>
            <w:gridSpan w:val="2"/>
            <w:shd w:val="clear" w:color="000000" w:fill="FFFFFF"/>
            <w:noWrap/>
            <w:vAlign w:val="center"/>
            <w:hideMark/>
          </w:tcPr>
          <w:p w14:paraId="1BED9BB9" w14:textId="40190630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50 a 59 años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057BC1F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7CD6F6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F36DB1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67FEF2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45057C6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E83980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96CE984" w14:textId="1850D949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24728D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EF5DF25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3AC56555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46F3FB76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1902BC21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18F804C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DDCD28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8.9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1B85B61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3A7BF4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5633EE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B71BC1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54904A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9.1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3D44A67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9.1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DB3836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9.2</w:t>
            </w:r>
          </w:p>
        </w:tc>
      </w:tr>
      <w:tr w:rsidR="006E2D86" w:rsidRPr="00E33E73" w14:paraId="761D3B26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41CD2FF7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77B5F882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1B0B950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266011E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4E9C33F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9.9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981A10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D0A984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A7FB6D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097913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21AB66F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4799E61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9.9</w:t>
            </w:r>
          </w:p>
        </w:tc>
      </w:tr>
      <w:tr w:rsidR="006E2D86" w:rsidRPr="00E33E73" w14:paraId="2C273B0E" w14:textId="77777777" w:rsidTr="00A24929">
        <w:trPr>
          <w:trHeight w:val="243"/>
        </w:trPr>
        <w:tc>
          <w:tcPr>
            <w:tcW w:w="1179" w:type="pct"/>
            <w:shd w:val="clear" w:color="000000" w:fill="FFFFFF"/>
            <w:noWrap/>
            <w:vAlign w:val="center"/>
            <w:hideMark/>
          </w:tcPr>
          <w:p w14:paraId="5A731A7D" w14:textId="33235E4F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60 y más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14:paraId="0CCC06A7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14:paraId="0A27F4F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9ED2F0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B30DE3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CCA3EF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75DF940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1D3DBC6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6471DE1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F61D8F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7CC856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2C2AC823" w14:textId="77777777" w:rsidTr="00A24929">
        <w:trPr>
          <w:trHeight w:val="243"/>
        </w:trPr>
        <w:tc>
          <w:tcPr>
            <w:tcW w:w="1179" w:type="pct"/>
            <w:shd w:val="clear" w:color="000000" w:fill="FFFFFF"/>
            <w:vAlign w:val="center"/>
            <w:hideMark/>
          </w:tcPr>
          <w:p w14:paraId="7811521D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03" w:type="pct"/>
            <w:shd w:val="clear" w:color="000000" w:fill="FFFFFF"/>
            <w:vAlign w:val="bottom"/>
            <w:hideMark/>
          </w:tcPr>
          <w:p w14:paraId="4B880E0F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3D90221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D79125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7.0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08C0833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7.2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C76D45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7.3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55BD9F2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7.4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669014F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081AB4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7.6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4995020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7.7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14:paraId="747AF58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7.6</w:t>
            </w:r>
          </w:p>
        </w:tc>
      </w:tr>
      <w:tr w:rsidR="006E2D86" w:rsidRPr="00E33E73" w14:paraId="3727B119" w14:textId="77777777" w:rsidTr="00A24929">
        <w:trPr>
          <w:trHeight w:val="243"/>
        </w:trPr>
        <w:tc>
          <w:tcPr>
            <w:tcW w:w="11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4CBD43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B055EF3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85F2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7.7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33D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7.8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879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6B9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8.1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564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8.1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994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8.3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5CAA" w14:textId="67D7C2FD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8.3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4FA2C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8.5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3740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8.5</w:t>
            </w:r>
          </w:p>
        </w:tc>
      </w:tr>
    </w:tbl>
    <w:p w14:paraId="259112B9" w14:textId="25341BFD" w:rsidR="006E2D86" w:rsidRPr="006D7286" w:rsidRDefault="006E2D86" w:rsidP="005D2F6B">
      <w:pPr>
        <w:ind w:right="401"/>
        <w:rPr>
          <w:rStyle w:val="Hipervnculo"/>
          <w:color w:val="000000"/>
          <w:sz w:val="20"/>
          <w:szCs w:val="20"/>
          <w:u w:val="none"/>
        </w:rPr>
      </w:pPr>
      <w:bookmarkStart w:id="14" w:name="_Hlk34814438"/>
      <w:r w:rsidRPr="001461D1">
        <w:rPr>
          <w:i/>
          <w:sz w:val="20"/>
          <w:szCs w:val="20"/>
        </w:rPr>
        <w:t>Nota</w:t>
      </w:r>
      <w:r w:rsidRPr="001461D1">
        <w:rPr>
          <w:sz w:val="20"/>
          <w:szCs w:val="20"/>
        </w:rPr>
        <w:t xml:space="preserve">. Adaptado de </w:t>
      </w:r>
      <w:r w:rsidRPr="001461D1">
        <w:rPr>
          <w:i/>
          <w:sz w:val="20"/>
          <w:szCs w:val="20"/>
        </w:rPr>
        <w:t>Promedio de años de estudio alcanzado por mujeres y hombres de 15 y más años de edad, según grupos de</w:t>
      </w:r>
      <w:r w:rsidR="006D7286">
        <w:rPr>
          <w:i/>
          <w:sz w:val="20"/>
          <w:szCs w:val="20"/>
        </w:rPr>
        <w:t xml:space="preserve"> </w:t>
      </w:r>
      <w:r w:rsidRPr="001461D1">
        <w:rPr>
          <w:i/>
          <w:sz w:val="20"/>
          <w:szCs w:val="20"/>
        </w:rPr>
        <w:t>edad</w:t>
      </w:r>
      <w:r w:rsidRPr="001461D1">
        <w:rPr>
          <w:sz w:val="20"/>
          <w:szCs w:val="20"/>
        </w:rPr>
        <w:t>, por Instituto Nacional de Estadística e</w:t>
      </w:r>
      <w:r w:rsidR="005D2F6B">
        <w:rPr>
          <w:sz w:val="20"/>
          <w:szCs w:val="20"/>
        </w:rPr>
        <w:t xml:space="preserve"> </w:t>
      </w:r>
      <w:r w:rsidRPr="001461D1">
        <w:rPr>
          <w:sz w:val="20"/>
          <w:szCs w:val="20"/>
        </w:rPr>
        <w:t>Informática, 2018 (</w:t>
      </w:r>
      <w:r w:rsidR="001461D1" w:rsidRPr="006D7286">
        <w:rPr>
          <w:rStyle w:val="Hipervnculo"/>
          <w:sz w:val="20"/>
          <w:szCs w:val="20"/>
        </w:rPr>
        <w:t>http://m.inei.gob.pe/estadisticas</w:t>
      </w:r>
      <w:r w:rsidR="001461D1" w:rsidRPr="001461D1">
        <w:rPr>
          <w:rStyle w:val="Hipervnculo"/>
          <w:sz w:val="20"/>
          <w:szCs w:val="20"/>
        </w:rPr>
        <w:t>/indice-</w:t>
      </w:r>
      <w:r w:rsidRPr="001461D1">
        <w:rPr>
          <w:rStyle w:val="Hipervnculo"/>
          <w:sz w:val="20"/>
          <w:szCs w:val="20"/>
        </w:rPr>
        <w:t>tematico/brechas-genero/</w:t>
      </w:r>
      <w:r w:rsidRPr="001461D1">
        <w:rPr>
          <w:rStyle w:val="Hipervnculo"/>
          <w:color w:val="auto"/>
          <w:sz w:val="20"/>
          <w:szCs w:val="20"/>
          <w:u w:val="none"/>
        </w:rPr>
        <w:t>).</w:t>
      </w:r>
    </w:p>
    <w:p w14:paraId="49880C90" w14:textId="4E94A4DC" w:rsidR="006E2D86" w:rsidRPr="001461D1" w:rsidRDefault="006E2D86" w:rsidP="005D2F6B">
      <w:pPr>
        <w:ind w:right="401"/>
        <w:rPr>
          <w:sz w:val="20"/>
          <w:szCs w:val="20"/>
        </w:rPr>
      </w:pPr>
      <w:r w:rsidRPr="001461D1">
        <w:rPr>
          <w:sz w:val="20"/>
          <w:szCs w:val="20"/>
          <w:vertAlign w:val="superscript"/>
        </w:rPr>
        <w:t xml:space="preserve">a </w:t>
      </w:r>
      <w:r w:rsidRPr="001461D1">
        <w:rPr>
          <w:sz w:val="20"/>
          <w:szCs w:val="20"/>
        </w:rPr>
        <w:t>Datos recolectados desde el 1 de febrero del 2010.</w:t>
      </w:r>
    </w:p>
    <w:bookmarkEnd w:id="14"/>
    <w:p w14:paraId="620AB4E8" w14:textId="4AC84C65" w:rsidR="006E2D86" w:rsidRDefault="006E2D86" w:rsidP="00D05F47">
      <w:pPr>
        <w:spacing w:after="120" w:line="360" w:lineRule="auto"/>
        <w:jc w:val="center"/>
      </w:pPr>
    </w:p>
    <w:p w14:paraId="50A6B1AC" w14:textId="474957FD" w:rsidR="006E2D86" w:rsidRDefault="006E2D86" w:rsidP="00D05F47">
      <w:pPr>
        <w:spacing w:after="120" w:line="360" w:lineRule="auto"/>
        <w:jc w:val="center"/>
      </w:pPr>
    </w:p>
    <w:p w14:paraId="26585BDC" w14:textId="3B4BBCB0" w:rsidR="006E2D86" w:rsidRDefault="006E2D86" w:rsidP="00D05F47">
      <w:pPr>
        <w:spacing w:after="120" w:line="360" w:lineRule="auto"/>
        <w:jc w:val="center"/>
      </w:pPr>
    </w:p>
    <w:p w14:paraId="0283349A" w14:textId="5D3559B1" w:rsidR="006E2D86" w:rsidRDefault="006E2D86" w:rsidP="00D05F47">
      <w:pPr>
        <w:spacing w:after="120" w:line="360" w:lineRule="auto"/>
        <w:jc w:val="center"/>
      </w:pPr>
    </w:p>
    <w:p w14:paraId="3E892C9C" w14:textId="03DD5E1A" w:rsidR="0074397F" w:rsidRDefault="0074397F">
      <w:pPr>
        <w:spacing w:line="360" w:lineRule="auto"/>
        <w:ind w:right="1253"/>
      </w:pPr>
    </w:p>
    <w:p w14:paraId="514A3C05" w14:textId="710C0B98" w:rsidR="00A202E8" w:rsidRDefault="00A202E8" w:rsidP="00DA3766">
      <w:pPr>
        <w:ind w:right="970"/>
        <w:rPr>
          <w:color w:val="0033CC"/>
          <w:sz w:val="20"/>
          <w:u w:val="single"/>
        </w:rPr>
      </w:pPr>
    </w:p>
    <w:p w14:paraId="7570AC52" w14:textId="77777777" w:rsidR="00A202E8" w:rsidRDefault="00A202E8" w:rsidP="00DA3766">
      <w:pPr>
        <w:ind w:right="970"/>
        <w:rPr>
          <w:color w:val="0033CC"/>
          <w:sz w:val="20"/>
          <w:u w:val="single"/>
        </w:rPr>
      </w:pPr>
    </w:p>
    <w:p w14:paraId="59F04AF1" w14:textId="77777777" w:rsidR="002913A4" w:rsidRDefault="002913A4" w:rsidP="0095198D">
      <w:pPr>
        <w:spacing w:line="360" w:lineRule="auto"/>
        <w:ind w:right="970"/>
      </w:pPr>
      <w:r>
        <w:br w:type="page"/>
      </w:r>
    </w:p>
    <w:p w14:paraId="42C0BC05" w14:textId="75EB4E27" w:rsidR="006F1415" w:rsidRDefault="006F1415" w:rsidP="0095198D">
      <w:pPr>
        <w:spacing w:line="360" w:lineRule="auto"/>
        <w:ind w:right="970"/>
        <w:rPr>
          <w:sz w:val="20"/>
          <w:szCs w:val="20"/>
        </w:rPr>
      </w:pPr>
      <w:r w:rsidRPr="008036F1">
        <w:rPr>
          <w:b/>
        </w:rPr>
        <w:lastRenderedPageBreak/>
        <w:t>Tabla 2.2</w:t>
      </w:r>
      <w:r w:rsidRPr="001461D1">
        <w:rPr>
          <w:highlight w:val="yellow"/>
        </w:rPr>
        <w:br/>
      </w:r>
      <w:r w:rsidRPr="008036F1">
        <w:rPr>
          <w:i/>
        </w:rPr>
        <w:t>Exportación según principales productos, 2008-2014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6F1415" w:rsidRPr="006F1415" w14:paraId="2B1A559F" w14:textId="77777777" w:rsidTr="000D67F4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5783" w14:textId="5D647C64" w:rsidR="006F1415" w:rsidRPr="000D67F4" w:rsidRDefault="00E9321B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Principales Productos</w:t>
            </w:r>
            <w:r w:rsidR="006F1415" w:rsidRPr="000D67F4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A55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5C22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423F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FB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380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E2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A791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2014 P/</w:t>
            </w:r>
          </w:p>
        </w:tc>
      </w:tr>
      <w:tr w:rsidR="006F1415" w:rsidRPr="006F1415" w14:paraId="639A5860" w14:textId="77777777" w:rsidTr="000D67F4">
        <w:trPr>
          <w:trHeight w:val="27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67A" w14:textId="77777777" w:rsidR="006F1415" w:rsidRPr="000D67F4" w:rsidRDefault="006F1415" w:rsidP="000D67F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 xml:space="preserve">Valor Total 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543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31 018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500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27 071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352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35 803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B9C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46 376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9B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47 411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38C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42 861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4CC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39 533</w:t>
            </w:r>
          </w:p>
        </w:tc>
      </w:tr>
      <w:tr w:rsidR="006F1415" w:rsidRPr="006F1415" w14:paraId="60FF394F" w14:textId="77777777" w:rsidTr="000D67F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33D34CA" w14:textId="77777777" w:rsidR="006F1415" w:rsidRPr="000D67F4" w:rsidRDefault="006F1415" w:rsidP="000D67F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I.   Productos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1F020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23 266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9D7573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20 720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AF8B61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82D078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35 896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84695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35 869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C99E4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31 553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C9A657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27 686</w:t>
            </w:r>
          </w:p>
        </w:tc>
      </w:tr>
      <w:tr w:rsidR="006F1415" w:rsidRPr="006F1415" w14:paraId="5CA212B8" w14:textId="77777777" w:rsidTr="000D67F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A468682" w14:textId="77777777" w:rsidR="006F1415" w:rsidRPr="000D67F4" w:rsidRDefault="006F1415" w:rsidP="000D67F4">
            <w:pPr>
              <w:ind w:firstLineChars="100" w:firstLine="201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Pesqueros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A2F7E7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1 797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0D281F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1 683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C8E083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1 884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59E4B8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2 114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A84C9A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8F56AF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1 707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FD4DE5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1 731</w:t>
            </w:r>
          </w:p>
        </w:tc>
      </w:tr>
      <w:tr w:rsidR="006F1415" w:rsidRPr="006F1415" w14:paraId="2DB40AA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0B51674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Harina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2B326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39D0E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109AFE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1 610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16D10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1 780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5DA95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3690D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5ED23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1 335</w:t>
            </w:r>
          </w:p>
        </w:tc>
      </w:tr>
      <w:tr w:rsidR="006F1415" w:rsidRPr="006F1415" w14:paraId="6929C2F5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F08C397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445BE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8749B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2401A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5FDCB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A29CF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6D6736" w14:textId="5F51C4B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1D393D" w14:textId="5EF4736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856</w:t>
            </w:r>
          </w:p>
        </w:tc>
      </w:tr>
      <w:tr w:rsidR="006F1415" w:rsidRPr="006F1415" w14:paraId="63461937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2291D21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4F3295" w14:textId="62FCF9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5475CB" w14:textId="1DF7135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37BA4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F2CF60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0A609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27EB4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1 602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79D0A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1 560</w:t>
            </w:r>
          </w:p>
        </w:tc>
      </w:tr>
      <w:tr w:rsidR="006F1415" w:rsidRPr="006F1415" w14:paraId="3E45DD4A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3423391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Aceite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DC0FA52" w14:textId="2AACDC8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5001EB" w14:textId="4495C3B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665E06" w14:textId="40815F8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31FB3A" w14:textId="3E3A8C0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7F9AE3" w14:textId="671B5F3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65E6DC" w14:textId="20204C9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56569E" w14:textId="122742F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395</w:t>
            </w:r>
          </w:p>
        </w:tc>
      </w:tr>
      <w:tr w:rsidR="006F1415" w:rsidRPr="006F1415" w14:paraId="7646401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9473D52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0839AB" w14:textId="07414FE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994EE2" w14:textId="6FA33E0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73EDF2" w14:textId="648EE4E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7C3F73" w14:textId="58F0A72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9ACCC8" w14:textId="234A055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AF02B9" w14:textId="69BCE4C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086CE3" w14:textId="0EA27DC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163</w:t>
            </w:r>
          </w:p>
        </w:tc>
      </w:tr>
      <w:tr w:rsidR="006F1415" w:rsidRPr="006F1415" w14:paraId="3CAC3010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014B2E8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2022F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E9DF15" w14:textId="0ABF944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1FF41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BE3A01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81AA1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66E10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2 718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D313D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2 419</w:t>
            </w:r>
          </w:p>
        </w:tc>
      </w:tr>
      <w:tr w:rsidR="006F1415" w:rsidRPr="006F1415" w14:paraId="31FD715B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6C82E916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534D7A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741A91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D008A3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8C3E01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D78802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2D897E2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A47726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1415" w:rsidRPr="006F1415" w14:paraId="0E0DEF65" w14:textId="77777777" w:rsidTr="000D67F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4BCA850" w14:textId="77777777" w:rsidR="006F1415" w:rsidRPr="000D67F4" w:rsidRDefault="006F1415" w:rsidP="000D67F4">
            <w:pPr>
              <w:ind w:firstLineChars="100" w:firstLine="201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Agrícolas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91C37A" w14:textId="72A76976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686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0504ED" w14:textId="1B85CAA2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634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9AB744" w14:textId="76BB5894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975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7563E5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1 689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86513C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1 095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E74D2E" w14:textId="0C421AA8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88A425" w14:textId="5F05604B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847</w:t>
            </w:r>
          </w:p>
        </w:tc>
      </w:tr>
      <w:tr w:rsidR="006F1415" w:rsidRPr="006F1415" w14:paraId="0DB65E15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7A5A1E6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Algodón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40D4D7" w14:textId="6C4BFF1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31FF3E" w14:textId="3A866AD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19BDC5" w14:textId="51BD0D8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921D04" w14:textId="5CBCA49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6FCBE3" w14:textId="4C03500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EDAE76" w14:textId="3622239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4ACD64" w14:textId="56BB314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</w:t>
            </w:r>
          </w:p>
        </w:tc>
      </w:tr>
      <w:tr w:rsidR="006F1415" w:rsidRPr="006F1415" w14:paraId="59197747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843FC8F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3CC4E0" w14:textId="665EC5E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59B7CA" w14:textId="5CDA85C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ECA83B" w14:textId="464B2E3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FED631" w14:textId="4D389E5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6C122F" w14:textId="101E54F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025CA2" w14:textId="76ADF21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A8783D" w14:textId="0A2CB02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</w:tr>
      <w:tr w:rsidR="006F1415" w:rsidRPr="006F1415" w14:paraId="75739D9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101C4B2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E3BBB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2 505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A4B67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1 722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F8D78F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726B1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3 762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83C2B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2 358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D12956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2 142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2BC00E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2 371</w:t>
            </w:r>
          </w:p>
        </w:tc>
      </w:tr>
      <w:tr w:rsidR="006F1415" w:rsidRPr="006F1415" w14:paraId="3B3D13DB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F70C4A0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Azúcar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341F31" w14:textId="6F6E755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9D7862" w14:textId="7B98C57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2042C9" w14:textId="2EDCB3C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AEE42C" w14:textId="63E8FC9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744CF0" w14:textId="7C2FAC0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B89509" w14:textId="4BE8AEE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3A723A" w14:textId="388B1D6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</w:tr>
      <w:tr w:rsidR="006F1415" w:rsidRPr="006F1415" w14:paraId="3BAB02A9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12F8AE8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F0B1AA" w14:textId="4BF3BC7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DC6FE5" w14:textId="6091854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BD7351" w14:textId="49B2FE8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FDBD12" w14:textId="72DABBE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4B42CA" w14:textId="4C66B43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4E24C2" w14:textId="1B1C065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E51D8A" w14:textId="1D2BC3B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</w:t>
            </w:r>
          </w:p>
        </w:tc>
      </w:tr>
      <w:tr w:rsidR="006F1415" w:rsidRPr="006F1415" w14:paraId="64BBBB3C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A91EAD5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EAB443" w14:textId="33013A3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1241BC" w14:textId="512278C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70A982" w14:textId="327FC08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239C64" w14:textId="6A0B011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33A30F" w14:textId="4336CD9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0364AB" w14:textId="2878FC3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39D561" w14:textId="4470508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535</w:t>
            </w:r>
          </w:p>
        </w:tc>
      </w:tr>
      <w:tr w:rsidR="006F1415" w:rsidRPr="006F1415" w14:paraId="310B1C3C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10AD433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Café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7B757A" w14:textId="23CD10C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56B811" w14:textId="0D09405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E0297C" w14:textId="36F61D3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A4548F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4CDBF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9FBA32" w14:textId="1ACC08D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B6E8BC" w14:textId="207B367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734</w:t>
            </w:r>
          </w:p>
        </w:tc>
      </w:tr>
      <w:tr w:rsidR="006F1415" w:rsidRPr="006F1415" w14:paraId="4DFD0EE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246FC85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52422C" w14:textId="31E4FC0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C1733E" w14:textId="38A4492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6EE286" w14:textId="1196CC5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F4EFB8" w14:textId="6128D18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D9D32CB" w14:textId="75FC332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B2847E" w14:textId="6742BDE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919B3B" w14:textId="067C07E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182</w:t>
            </w:r>
          </w:p>
        </w:tc>
      </w:tr>
      <w:tr w:rsidR="006F1415" w:rsidRPr="006F1415" w14:paraId="1C1EA266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030D5E3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8A1A8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2 866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28048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2 957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41CD4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3 863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6C5B9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5 388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03221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3FFC5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2 930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C1491D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4 028</w:t>
            </w:r>
          </w:p>
        </w:tc>
      </w:tr>
      <w:tr w:rsidR="006F1415" w:rsidRPr="006F1415" w14:paraId="36B73970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E48D3C2" w14:textId="59A5D05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Resto de Agrícolas 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F095DD" w14:textId="5F472F1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B217B3" w14:textId="48E62B7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4414C1" w14:textId="411F6C1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DD0B13" w14:textId="6D81CC9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FEC560" w14:textId="2791FBA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E6B5D1" w14:textId="2670A81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D9C068" w14:textId="4AEC389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72</w:t>
            </w:r>
          </w:p>
        </w:tc>
      </w:tr>
      <w:tr w:rsidR="006F1415" w:rsidRPr="006F1415" w14:paraId="4BFBC45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76095718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F5F1CE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EE53E1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B8C90BD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A9970F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B8F6016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6661A3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6086AF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1415" w:rsidRPr="006F1415" w14:paraId="2D659F98" w14:textId="77777777" w:rsidTr="000D67F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23477E" w14:textId="77777777" w:rsidR="006F1415" w:rsidRPr="000D67F4" w:rsidRDefault="006F1415" w:rsidP="000D67F4">
            <w:pPr>
              <w:ind w:firstLineChars="100" w:firstLine="201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Mineros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7A8365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18 101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0F6C4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16 482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B95DD9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21 903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520BF2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27 526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A13302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27 467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2EA361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23 789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3E76F0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20 545</w:t>
            </w:r>
          </w:p>
        </w:tc>
      </w:tr>
      <w:tr w:rsidR="006F1415" w:rsidRPr="006F1415" w14:paraId="375F6929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A84BDB" w14:textId="1CFBBDCE" w:rsidR="006F1415" w:rsidRPr="000D67F4" w:rsidRDefault="009E583F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Cobre 2</w:t>
            </w:r>
            <w:r w:rsidR="006F1415" w:rsidRPr="000D67F4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72EEE6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4394F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B6B666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804BC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E7301D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2D8BD2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59D57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8 875</w:t>
            </w:r>
          </w:p>
        </w:tc>
      </w:tr>
      <w:tr w:rsidR="006F1415" w:rsidRPr="006F1415" w14:paraId="6818D50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2521A71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CD4502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DD1D0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AFF522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5BE46E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5729F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F12EE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A08B9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1 402</w:t>
            </w:r>
          </w:p>
        </w:tc>
      </w:tr>
      <w:tr w:rsidR="006F1415" w:rsidRPr="006F1415" w14:paraId="6B9382DA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BB098CD" w14:textId="507070E5" w:rsidR="006F1415" w:rsidRPr="00556432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  <w:vertAlign w:val="superscript"/>
              </w:rPr>
            </w:pPr>
            <w:r w:rsidRPr="000D67F4">
              <w:rPr>
                <w:color w:val="auto"/>
                <w:sz w:val="20"/>
                <w:szCs w:val="20"/>
              </w:rPr>
              <w:t>Precio (¢US$/</w:t>
            </w:r>
            <w:proofErr w:type="gramStart"/>
            <w:r w:rsidRPr="000D67F4">
              <w:rPr>
                <w:color w:val="auto"/>
                <w:sz w:val="20"/>
                <w:szCs w:val="20"/>
              </w:rPr>
              <w:t>Lb)</w:t>
            </w:r>
            <w:r w:rsidR="005F2F8C" w:rsidRPr="00556432">
              <w:rPr>
                <w:color w:val="auto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E2B99A" w14:textId="6343DD5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F72D92" w14:textId="3D8EF5F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9C3811" w14:textId="307F211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1FD219" w14:textId="1825E5D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CBCE78" w14:textId="00F0666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BC8CB6" w14:textId="2195D88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6F0806" w14:textId="0C9FD19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287</w:t>
            </w:r>
          </w:p>
        </w:tc>
      </w:tr>
      <w:tr w:rsidR="006F1415" w:rsidRPr="006F1415" w14:paraId="563490A9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50FD9A3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1D002F" w14:textId="6A375A9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9CC6DF" w14:textId="689B29C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860A8A" w14:textId="239FCF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4F2C72" w14:textId="44E291C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68E2DE" w14:textId="42FF503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D3FCC5" w14:textId="57B52E6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94EC27" w14:textId="5CC2699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540</w:t>
            </w:r>
          </w:p>
        </w:tc>
      </w:tr>
      <w:tr w:rsidR="006F1415" w:rsidRPr="006F1415" w14:paraId="2969784D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9E88A0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EC24D0" w14:textId="2959412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4D0C5E" w14:textId="6024A48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E02C98" w14:textId="78C9579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1B90C5" w14:textId="5F330A2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8DAF54" w14:textId="441A997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8C1A96" w14:textId="4B7F709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E4A3B7" w14:textId="730FD17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</w:t>
            </w:r>
          </w:p>
        </w:tc>
      </w:tr>
      <w:tr w:rsidR="006F1415" w:rsidRPr="006F1415" w14:paraId="10EEF4D9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E38ED20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EDC594" w14:textId="40E4607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C1C09E" w14:textId="14553D4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073EFF" w14:textId="251B847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088F0F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6504CC" w14:textId="2BB47B6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75D17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F277E9" w14:textId="45EEF98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993</w:t>
            </w:r>
          </w:p>
        </w:tc>
      </w:tr>
      <w:tr w:rsidR="006F1415" w:rsidRPr="006F1415" w14:paraId="4158A5E6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A33DC15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8EF4C2" w14:textId="7BE7AB7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509C3A" w14:textId="01A93AD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8650AF" w14:textId="5442F87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D22DE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37D913" w14:textId="2843979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8F85CA" w14:textId="441B92C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0C990F" w14:textId="70DA15E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647</w:t>
            </w:r>
          </w:p>
        </w:tc>
      </w:tr>
      <w:tr w:rsidR="006F1415" w:rsidRPr="006F1415" w14:paraId="0189E64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0E12D0B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89B338" w14:textId="79885C8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AD5C57" w14:textId="7F524D5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BC3140" w14:textId="136D88D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BA2E35" w14:textId="6C26E37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8B6572" w14:textId="2AF20E4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BF971D" w14:textId="231A619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14FF10" w14:textId="461E55E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</w:t>
            </w:r>
          </w:p>
        </w:tc>
      </w:tr>
      <w:tr w:rsidR="006F1415" w:rsidRPr="006F1415" w14:paraId="1BB2E580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252EC22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39A7BF" w14:textId="14D2C21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E53618" w14:textId="746D665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5927DC" w14:textId="23FB097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5B0767" w14:textId="70A7048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37C439" w14:textId="52668BC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6F9552" w14:textId="430C791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C06A18" w14:textId="508EBC4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57</w:t>
            </w:r>
          </w:p>
        </w:tc>
      </w:tr>
      <w:tr w:rsidR="006F1415" w:rsidRPr="006F1415" w14:paraId="12861AF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1B1D9E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Oro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4C0020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5 586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ADC1A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6 791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EA674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7 745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88D93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013B2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47989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8 536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B5CCFF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6 729</w:t>
            </w:r>
          </w:p>
        </w:tc>
      </w:tr>
      <w:tr w:rsidR="006F1415" w:rsidRPr="006F1415" w14:paraId="0BDF9514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DC47441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ACC040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581A8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6 972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FED7F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6 335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AF91D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7ADC0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57696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6 047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73A076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5 323</w:t>
            </w:r>
          </w:p>
        </w:tc>
      </w:tr>
      <w:tr w:rsidR="006F1415" w:rsidRPr="006F1415" w14:paraId="3200101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B66DB50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F844A2" w14:textId="0EDAB8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6DDA02" w14:textId="77DF417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5172C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AD972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8CC96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1 672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172F2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792152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1 264</w:t>
            </w:r>
          </w:p>
        </w:tc>
      </w:tr>
      <w:tr w:rsidR="006F1415" w:rsidRPr="006F1415" w14:paraId="307B8828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7754EBE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Plata refinada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5A9E72" w14:textId="4AE04EB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7D69F0" w14:textId="1A38E1D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55CCAB" w14:textId="133D4F7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99839A" w14:textId="321DADC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5A9B31" w14:textId="37A1155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005E06" w14:textId="39BDA21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23E100" w14:textId="3AFF6E1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331</w:t>
            </w:r>
          </w:p>
        </w:tc>
      </w:tr>
      <w:tr w:rsidR="006F1415" w:rsidRPr="006F1415" w14:paraId="5F17BD78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4532BE58" w14:textId="108160F9" w:rsidR="006F1415" w:rsidRPr="000D67F4" w:rsidRDefault="009E583F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Cobre 2</w:t>
            </w:r>
            <w:r w:rsidR="006F1415" w:rsidRPr="000D67F4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6BD2144" w14:textId="06316CD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0B20BBD" w14:textId="3129C93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97929ED" w14:textId="2B1899D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84A41E4" w14:textId="69D2D80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3CE84AC" w14:textId="58B62EE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4C480D7" w14:textId="6031394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18FA772" w14:textId="5B6EC32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8 875</w:t>
            </w:r>
          </w:p>
        </w:tc>
      </w:tr>
      <w:tr w:rsidR="006F1415" w:rsidRPr="006F1415" w14:paraId="7B2F1186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245BBA5E" w14:textId="57C03B36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097C24" w14:textId="04AC787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CEC62AB" w14:textId="679510C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392220D" w14:textId="5CB206B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830FDCC" w14:textId="34B9C6C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A857A57" w14:textId="560B574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DB31F6B" w14:textId="0C20CF6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C90E1B" w14:textId="61C0B51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1 402</w:t>
            </w:r>
          </w:p>
        </w:tc>
      </w:tr>
      <w:tr w:rsidR="006F1415" w:rsidRPr="006F1415" w14:paraId="3CFF6180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34A7300B" w14:textId="2C4C360E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CEAEE57" w14:textId="742F7B9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BC63901" w14:textId="5CA526C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859415" w14:textId="46CD486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8ED6BA" w14:textId="4C5E91E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3D06308" w14:textId="630FE42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C73EBFF" w14:textId="73B127A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631510E" w14:textId="6E4A157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287</w:t>
            </w:r>
          </w:p>
        </w:tc>
      </w:tr>
      <w:tr w:rsidR="006F1415" w:rsidRPr="006F1415" w14:paraId="689AF19A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3DCB1ED4" w14:textId="1B338B92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46A6E27" w14:textId="2B2574A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2109E6A" w14:textId="56FA0EF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29A36F5" w14:textId="521C750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13AFE96" w14:textId="28C1F42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F45B96D" w14:textId="33BFF32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0E781F6" w14:textId="65E0E6F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C717B7B" w14:textId="0009F8A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540</w:t>
            </w:r>
          </w:p>
        </w:tc>
      </w:tr>
      <w:tr w:rsidR="006F1415" w:rsidRPr="006F1415" w14:paraId="6979BF86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5B485136" w14:textId="521488B1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06069B3" w14:textId="19953E3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DC3ACC8" w14:textId="0D7FACA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6C82357" w14:textId="760E60E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70088AA" w14:textId="20A8E32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A87DFCA" w14:textId="0A1EC6B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9A10FCA" w14:textId="59B9AD1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2E79631" w14:textId="433188E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540</w:t>
            </w:r>
          </w:p>
        </w:tc>
      </w:tr>
      <w:tr w:rsidR="006F1415" w:rsidRPr="006F1415" w14:paraId="207C7267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7CB51DB5" w14:textId="613DA9F7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41AF40" w14:textId="5E5D8E9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1ED05E3" w14:textId="4634D33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D07B4EC" w14:textId="73977E9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BB4AB4F" w14:textId="15E0DEC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D1CCCFE" w14:textId="6ECFED8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4F0F734" w14:textId="39D867C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B4851F1" w14:textId="3E1304C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</w:t>
            </w:r>
          </w:p>
        </w:tc>
      </w:tr>
      <w:tr w:rsidR="006F1415" w:rsidRPr="006F1415" w14:paraId="0D0C207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22F6BC96" w14:textId="25454454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AD9D42" w14:textId="7AAC2AC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76D3DB" w14:textId="39F2DDC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AAA3B2C" w14:textId="3532028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978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FACCCD1" w14:textId="471B00A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33A52DA" w14:textId="5A974DC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F8968BC" w14:textId="47058B5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583D195" w14:textId="798FC49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993</w:t>
            </w:r>
          </w:p>
        </w:tc>
      </w:tr>
      <w:tr w:rsidR="006F1415" w:rsidRPr="006F1415" w14:paraId="3EAAAA2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13F40B64" w14:textId="344D9ACA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465C4D6" w14:textId="1B7624B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F3D007D" w14:textId="1E6B08C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2487E7A" w14:textId="0B3D5A2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228B13D" w14:textId="06E6EF9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E243D5D" w14:textId="4BB8F83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F52FF37" w14:textId="1217329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E15A013" w14:textId="1EFCB82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647</w:t>
            </w:r>
          </w:p>
        </w:tc>
      </w:tr>
      <w:tr w:rsidR="006F1415" w:rsidRPr="006F1415" w14:paraId="45D2320F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01F2EDE8" w14:textId="2BD73235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F9D8B6F" w14:textId="603270B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9FB1D55" w14:textId="0A1AD23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1A127F5" w14:textId="41FEF7C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E86D94A" w14:textId="6D751DF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64ACC51" w14:textId="410B197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E8D1080" w14:textId="61DCE5E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4BEC682" w14:textId="726DFDC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</w:t>
            </w:r>
          </w:p>
        </w:tc>
      </w:tr>
      <w:tr w:rsidR="006F1415" w:rsidRPr="006F1415" w14:paraId="7853369E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04D42A86" w14:textId="2B634396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A700091" w14:textId="00ACBF9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D299C1" w14:textId="7E3EBBA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61388F" w14:textId="47B2C20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BC3AFAC" w14:textId="2FCB48D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D373EA3" w14:textId="24B5101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B6AD572" w14:textId="5137ACA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C8B5546" w14:textId="5FE7827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57</w:t>
            </w:r>
          </w:p>
        </w:tc>
      </w:tr>
    </w:tbl>
    <w:p w14:paraId="272E4DB4" w14:textId="6CDD1AAC" w:rsidR="006F1415" w:rsidRPr="006F1415" w:rsidRDefault="006F1415" w:rsidP="006F1415">
      <w:pPr>
        <w:spacing w:line="360" w:lineRule="auto"/>
        <w:ind w:right="117"/>
        <w:jc w:val="right"/>
        <w:rPr>
          <w:szCs w:val="20"/>
        </w:rPr>
      </w:pPr>
    </w:p>
    <w:p w14:paraId="216169C6" w14:textId="5F221A5D" w:rsidR="009E583F" w:rsidRDefault="009E583F" w:rsidP="006F1415">
      <w:pPr>
        <w:spacing w:line="360" w:lineRule="auto"/>
        <w:ind w:right="9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270080" behindDoc="0" locked="0" layoutInCell="1" allowOverlap="1" wp14:anchorId="7D1F5F6E" wp14:editId="3A5A46B7">
                <wp:simplePos x="0" y="0"/>
                <wp:positionH relativeFrom="column">
                  <wp:posOffset>3786505</wp:posOffset>
                </wp:positionH>
                <wp:positionV relativeFrom="paragraph">
                  <wp:posOffset>19050</wp:posOffset>
                </wp:positionV>
                <wp:extent cx="1447800" cy="1404620"/>
                <wp:effectExtent l="0" t="0" r="0" b="0"/>
                <wp:wrapSquare wrapText="bothSides"/>
                <wp:docPr id="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425D" w14:textId="77777777" w:rsidR="00A24929" w:rsidRDefault="00A24929" w:rsidP="009E583F">
                            <w:pPr>
                              <w:spacing w:line="360" w:lineRule="auto"/>
                              <w:ind w:right="-140"/>
                              <w:jc w:val="right"/>
                            </w:pPr>
                            <w:r w:rsidRPr="006F1415">
                              <w:rPr>
                                <w:szCs w:val="20"/>
                              </w:rPr>
                              <w:t>(contin</w:t>
                            </w:r>
                            <w:r>
                              <w:rPr>
                                <w:szCs w:val="20"/>
                              </w:rPr>
                              <w:t>ú</w:t>
                            </w:r>
                            <w:r w:rsidRPr="006F1415">
                              <w:rPr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F5F6E" id="Cuadro de texto 2" o:spid="_x0000_s1033" type="#_x0000_t202" style="position:absolute;margin-left:298.15pt;margin-top:1.5pt;width:114pt;height:110.6pt;z-index:25227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" stroked="f">
                <v:textbox style="mso-fit-shape-to-text:t">
                  <w:txbxContent>
                    <w:p w14:paraId="6329425D" w14:textId="77777777" w:rsidR="00A24929" w:rsidRDefault="00A24929" w:rsidP="009E583F">
                      <w:pPr>
                        <w:spacing w:line="360" w:lineRule="auto"/>
                        <w:ind w:right="-140"/>
                        <w:jc w:val="right"/>
                      </w:pPr>
                      <w:r w:rsidRPr="006F1415">
                        <w:rPr>
                          <w:szCs w:val="20"/>
                        </w:rPr>
                        <w:t>(contin</w:t>
                      </w:r>
                      <w:r>
                        <w:rPr>
                          <w:szCs w:val="20"/>
                        </w:rPr>
                        <w:t>ú</w:t>
                      </w:r>
                      <w:r w:rsidRPr="006F1415">
                        <w:rPr>
                          <w:szCs w:val="20"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A1392" w14:textId="4A14D53A" w:rsidR="009E583F" w:rsidRDefault="009E583F" w:rsidP="006F1415">
      <w:pPr>
        <w:spacing w:line="360" w:lineRule="auto"/>
        <w:ind w:right="970"/>
      </w:pPr>
    </w:p>
    <w:p w14:paraId="6EFA9736" w14:textId="503DD2D7" w:rsidR="0006425D" w:rsidRDefault="0006425D" w:rsidP="006F1415">
      <w:pPr>
        <w:spacing w:line="360" w:lineRule="auto"/>
        <w:ind w:right="970"/>
      </w:pPr>
    </w:p>
    <w:p w14:paraId="738D9B6D" w14:textId="77777777" w:rsidR="009E583F" w:rsidRDefault="009E583F" w:rsidP="009E583F">
      <w:pPr>
        <w:spacing w:line="360" w:lineRule="auto"/>
        <w:ind w:right="970"/>
      </w:pPr>
      <w:r>
        <w:lastRenderedPageBreak/>
        <w:t>(continuación)</w:t>
      </w:r>
      <w:r w:rsidRPr="00FE0DC8">
        <w:t xml:space="preserve"> 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CC6774" w:rsidRPr="000D67F4" w14:paraId="7E396C91" w14:textId="77777777" w:rsidTr="005051AF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643" w14:textId="3A45BBD6" w:rsidR="00CC6774" w:rsidRPr="000D67F4" w:rsidRDefault="009E583F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Principales Productos</w:t>
            </w:r>
            <w:r w:rsidR="00CC6774" w:rsidRPr="000D67F4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164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621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F0CB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FA9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2029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8F9A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E18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2014 P/</w:t>
            </w:r>
          </w:p>
        </w:tc>
      </w:tr>
      <w:tr w:rsidR="006F1415" w:rsidRPr="006F1415" w14:paraId="66357A5A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8378544" w14:textId="2B234CB0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Plomo 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006E80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1 136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9BF47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1 116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FDB25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AFE09D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48D08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2 575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74E80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F5CFE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1 523</w:t>
            </w:r>
          </w:p>
        </w:tc>
      </w:tr>
      <w:tr w:rsidR="006F1415" w:rsidRPr="006F1415" w14:paraId="2942D016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CA3B9C5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1A83B3" w14:textId="4F86175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3B284B" w14:textId="6639DF8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859CE9" w14:textId="554070F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E1846B" w14:textId="2439AAE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A1B451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1 170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8F7126" w14:textId="535E92E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9F4A3F6" w14:textId="6E373F4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768</w:t>
            </w:r>
          </w:p>
        </w:tc>
      </w:tr>
      <w:tr w:rsidR="006F1415" w:rsidRPr="006F1415" w14:paraId="45BE41B8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335ACEB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376D71" w14:textId="58825A1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6E5921" w14:textId="1BC6BDC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5DFFA3" w14:textId="326A850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24CFFA" w14:textId="3B7F522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A4B99C4" w14:textId="1E7FD43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56B5EB" w14:textId="28FC722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8DB750" w14:textId="77B53DC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90</w:t>
            </w:r>
          </w:p>
        </w:tc>
      </w:tr>
      <w:tr w:rsidR="006F1415" w:rsidRPr="006F1415" w14:paraId="3F939EEE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EBF887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Zinc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AA0DDD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E2A150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53659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6CF82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78764F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5FB101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165A51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1 504</w:t>
            </w:r>
          </w:p>
        </w:tc>
      </w:tr>
      <w:tr w:rsidR="006F1415" w:rsidRPr="006F1415" w14:paraId="7E1E18F1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D44F192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F4311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1 457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0C7BB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F35AE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F3ED1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DB97FF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62E93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9A3CDE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1 149</w:t>
            </w:r>
          </w:p>
        </w:tc>
      </w:tr>
      <w:tr w:rsidR="006F1415" w:rsidRPr="006F1415" w14:paraId="07D2D531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3AFBEF9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3E462C" w14:textId="7F0EF64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16FF85" w14:textId="7C0B8BB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555C9E" w14:textId="61FBB7A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CF084C" w14:textId="10C2841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7DF87E" w14:textId="11519C0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B2CC0C" w14:textId="02DB8B3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4AACC4" w14:textId="3B7797B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</w:t>
            </w:r>
          </w:p>
        </w:tc>
      </w:tr>
      <w:tr w:rsidR="006F1415" w:rsidRPr="006F1415" w14:paraId="358DEB00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E496130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Molibdeno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22449B" w14:textId="7603205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AEC3CD" w14:textId="70FBAB0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9A72FB" w14:textId="01DDF3A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39C30E" w14:textId="3AD9371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FCA895" w14:textId="3A235D0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DC3453" w14:textId="79B3AC3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CFFF9D" w14:textId="7CE2339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360</w:t>
            </w:r>
          </w:p>
        </w:tc>
      </w:tr>
      <w:tr w:rsidR="006F1415" w:rsidRPr="006F1415" w14:paraId="18560B38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07D24FC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00A40C" w14:textId="0CE2D71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A24BA8" w14:textId="75626B1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3D4A11" w14:textId="5BB3341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4F4671" w14:textId="04E2FF9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4E35D8" w14:textId="137459D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745C50" w14:textId="71A83F7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062F6B" w14:textId="5E986DD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16</w:t>
            </w:r>
          </w:p>
        </w:tc>
      </w:tr>
      <w:tr w:rsidR="006F1415" w:rsidRPr="006F1415" w14:paraId="2AB79AFD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7F913AC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(¢US$/Lb.)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748D6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61225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6F9530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BB18A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AD535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1 087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635C45" w14:textId="18BA72E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D77BDE" w14:textId="43D6B85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991</w:t>
            </w:r>
          </w:p>
        </w:tc>
      </w:tr>
      <w:tr w:rsidR="006F1415" w:rsidRPr="006F1415" w14:paraId="1B1B101A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0C19D3F" w14:textId="38A373F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Resto de Mineros</w:t>
            </w:r>
            <w:r w:rsidR="00556432">
              <w:rPr>
                <w:color w:val="auto"/>
                <w:sz w:val="20"/>
                <w:szCs w:val="20"/>
              </w:rPr>
              <w:t xml:space="preserve"> </w:t>
            </w:r>
            <w:r w:rsidR="00556432" w:rsidRPr="00556432">
              <w:rPr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BA62B5" w14:textId="1F6A08A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69BE60" w14:textId="41DB4AA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B95632" w14:textId="14CBF44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2C9687" w14:textId="6F66710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979521" w14:textId="480AE65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40F5E5" w14:textId="65339ED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26230A" w14:textId="0861E5B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</w:t>
            </w:r>
          </w:p>
        </w:tc>
      </w:tr>
      <w:tr w:rsidR="006F1415" w:rsidRPr="006F1415" w14:paraId="49C53961" w14:textId="77777777" w:rsidTr="000D67F4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8456446" w14:textId="77777777" w:rsidR="006F1415" w:rsidRPr="000D67F4" w:rsidRDefault="006F1415" w:rsidP="000D67F4">
            <w:pPr>
              <w:ind w:firstLineChars="100" w:firstLine="201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Petróleo y Gas Natural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24BF6D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D084F3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893BA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3 088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C1C27E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4 568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4F334A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4 996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6F7DB8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5 271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36BB89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4 562</w:t>
            </w:r>
          </w:p>
        </w:tc>
      </w:tr>
      <w:tr w:rsidR="006F1415" w:rsidRPr="006F1415" w14:paraId="16DDB579" w14:textId="77777777" w:rsidTr="000D67F4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372A70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Petróleo y derivados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63C941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2C8FC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9515A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2 805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6D206E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81F79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3 665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04880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3 899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E3D13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3 776</w:t>
            </w:r>
          </w:p>
        </w:tc>
      </w:tr>
      <w:tr w:rsidR="006F1415" w:rsidRPr="006F1415" w14:paraId="69AD63A0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287A6EB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(Millones de Barriles)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1B558C" w14:textId="2EB6732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AD9CF8" w14:textId="286B5DB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6BD060" w14:textId="39F69C6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25DD80" w14:textId="44DA14D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AF3D2E" w14:textId="7D5E99F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CB0B11" w14:textId="3146012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7460AA" w14:textId="65A746C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41</w:t>
            </w:r>
          </w:p>
        </w:tc>
      </w:tr>
      <w:tr w:rsidR="006F1415" w:rsidRPr="006F1415" w14:paraId="63015B1E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BD3D35B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 Precio (US$/Barril)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6028EB" w14:textId="5D52312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0E9790" w14:textId="35358E1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D94122" w14:textId="62992D7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A49CAE" w14:textId="297347D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1B8532" w14:textId="4698C43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D19BAB" w14:textId="6DAD92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4DB40D" w14:textId="36D4955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92</w:t>
            </w:r>
          </w:p>
        </w:tc>
      </w:tr>
      <w:tr w:rsidR="006F1415" w:rsidRPr="006F1415" w14:paraId="13FB9D0A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6118C9A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Gas natural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4BCFB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6C0B7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010E0F" w14:textId="1472BE4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84F48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A660F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E2113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1 372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BA9539" w14:textId="10FA1A5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786</w:t>
            </w:r>
          </w:p>
        </w:tc>
      </w:tr>
      <w:tr w:rsidR="006F1415" w:rsidRPr="006F1415" w14:paraId="0F1703FB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6C44507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98E07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E7A3D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85904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3 605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FCC279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8 969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BD44C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04F95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DF218D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9 227</w:t>
            </w:r>
          </w:p>
        </w:tc>
      </w:tr>
      <w:tr w:rsidR="006F1415" w:rsidRPr="006F1415" w14:paraId="40B2D136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1005AED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ACE60E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02642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C912ED" w14:textId="65D2053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E7F81F" w14:textId="451F58B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2697EC" w14:textId="5E9A30E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9F30B2" w14:textId="5C51F28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1BEF28" w14:textId="4ED1966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</w:t>
            </w:r>
          </w:p>
        </w:tc>
      </w:tr>
      <w:tr w:rsidR="006F1415" w:rsidRPr="006F1415" w14:paraId="26541659" w14:textId="77777777" w:rsidTr="000D67F4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710CBE0" w14:textId="77777777" w:rsidR="006F1415" w:rsidRPr="000D67F4" w:rsidRDefault="006F1415" w:rsidP="000D67F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II.  Productos No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6A2040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7 562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6402DA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6 196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CE4999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7 699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EA5BB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10 176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CD029A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11 197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E98B3D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11 069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8F6CF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11 677</w:t>
            </w:r>
          </w:p>
        </w:tc>
      </w:tr>
      <w:tr w:rsidR="006F1415" w:rsidRPr="006F1415" w14:paraId="69DA64DF" w14:textId="77777777" w:rsidTr="000D67F4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2EA2D47" w14:textId="6BCD0F4F" w:rsidR="006F1415" w:rsidRPr="000D67F4" w:rsidRDefault="006F1415" w:rsidP="000D67F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 xml:space="preserve">III. Otros  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D7A135" w14:textId="5984EA0D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5052BD" w14:textId="5B13EABC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82D707" w14:textId="26210B5C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80147D" w14:textId="5CBD92D3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9EDD4B" w14:textId="6FB690A6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9C76EF" w14:textId="49D83501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8BB638" w14:textId="06763538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171</w:t>
            </w:r>
          </w:p>
        </w:tc>
      </w:tr>
    </w:tbl>
    <w:p w14:paraId="72828A55" w14:textId="77777777" w:rsidR="00E4434F" w:rsidRDefault="00E4434F" w:rsidP="00E4434F">
      <w:pPr>
        <w:rPr>
          <w:sz w:val="20"/>
        </w:rPr>
      </w:pPr>
    </w:p>
    <w:p w14:paraId="0BFB0FFB" w14:textId="3D5E2338" w:rsidR="00556432" w:rsidRPr="001461D1" w:rsidRDefault="00556432" w:rsidP="00640209">
      <w:pPr>
        <w:rPr>
          <w:rStyle w:val="Hipervnculo"/>
          <w:sz w:val="20"/>
          <w:szCs w:val="20"/>
        </w:rPr>
      </w:pPr>
      <w:r w:rsidRPr="001461D1">
        <w:rPr>
          <w:i/>
          <w:sz w:val="20"/>
          <w:szCs w:val="20"/>
        </w:rPr>
        <w:t>Nota</w:t>
      </w:r>
      <w:r w:rsidRPr="001461D1">
        <w:rPr>
          <w:sz w:val="20"/>
          <w:szCs w:val="20"/>
        </w:rPr>
        <w:t xml:space="preserve">. Incluye Lima metropolitana y resto del país. </w:t>
      </w:r>
      <w:r>
        <w:rPr>
          <w:sz w:val="20"/>
          <w:szCs w:val="20"/>
        </w:rPr>
        <w:t xml:space="preserve">De </w:t>
      </w:r>
      <w:r w:rsidRPr="00556432">
        <w:rPr>
          <w:i/>
          <w:sz w:val="20"/>
          <w:szCs w:val="20"/>
        </w:rPr>
        <w:t>Exportación FOB, según principales productos, 2008-2014</w:t>
      </w:r>
      <w:r>
        <w:rPr>
          <w:i/>
          <w:sz w:val="20"/>
          <w:szCs w:val="20"/>
        </w:rPr>
        <w:t xml:space="preserve">, </w:t>
      </w:r>
      <w:r w:rsidRPr="001461D1">
        <w:rPr>
          <w:sz w:val="20"/>
          <w:szCs w:val="20"/>
        </w:rPr>
        <w:t>por Instituto Nacional de Estadística e Informática, 201</w:t>
      </w:r>
      <w:r>
        <w:rPr>
          <w:sz w:val="20"/>
          <w:szCs w:val="20"/>
        </w:rPr>
        <w:t>5</w:t>
      </w:r>
      <w:r w:rsidRPr="001461D1">
        <w:rPr>
          <w:sz w:val="20"/>
          <w:szCs w:val="20"/>
        </w:rPr>
        <w:t xml:space="preserve"> </w:t>
      </w:r>
      <w:r w:rsidRPr="00556432">
        <w:rPr>
          <w:sz w:val="20"/>
          <w:szCs w:val="20"/>
        </w:rPr>
        <w:t>(</w:t>
      </w:r>
      <w:hyperlink r:id="rId14" w:history="1">
        <w:r w:rsidRPr="00556432">
          <w:rPr>
            <w:rStyle w:val="Hipervnculo"/>
            <w:sz w:val="20"/>
            <w:szCs w:val="20"/>
          </w:rPr>
          <w:t>https://www.inei.gob.pe/media/MenuRecursivo/publicaciones_digitales/Est/Lib1253/cap25/ind25.htm</w:t>
        </w:r>
      </w:hyperlink>
      <w:r w:rsidRPr="00556432">
        <w:rPr>
          <w:rStyle w:val="Hipervnculo"/>
          <w:color w:val="auto"/>
          <w:sz w:val="20"/>
          <w:szCs w:val="20"/>
          <w:u w:val="none"/>
        </w:rPr>
        <w:t>).</w:t>
      </w:r>
    </w:p>
    <w:p w14:paraId="6190FF78" w14:textId="7FC95C8D" w:rsidR="00556432" w:rsidRPr="00556432" w:rsidRDefault="00556432" w:rsidP="00640209">
      <w:pPr>
        <w:rPr>
          <w:sz w:val="20"/>
          <w:szCs w:val="20"/>
        </w:rPr>
      </w:pPr>
      <w:r w:rsidRPr="00556432">
        <w:rPr>
          <w:sz w:val="20"/>
          <w:szCs w:val="20"/>
          <w:vertAlign w:val="superscript"/>
        </w:rPr>
        <w:t xml:space="preserve">a </w:t>
      </w:r>
      <w:r w:rsidRPr="00556432">
        <w:rPr>
          <w:sz w:val="20"/>
          <w:szCs w:val="20"/>
        </w:rPr>
        <w:t xml:space="preserve">¢US$: Centavo de US dólar. </w:t>
      </w:r>
      <w:r w:rsidRPr="00556432">
        <w:rPr>
          <w:sz w:val="20"/>
          <w:szCs w:val="20"/>
          <w:vertAlign w:val="superscript"/>
        </w:rPr>
        <w:t>b</w:t>
      </w:r>
      <w:r w:rsidRPr="00556432">
        <w:rPr>
          <w:sz w:val="20"/>
          <w:szCs w:val="20"/>
        </w:rPr>
        <w:t xml:space="preserve"> Incluye bismuto y tungsteno, principalmente.</w:t>
      </w:r>
    </w:p>
    <w:p w14:paraId="6E6E03ED" w14:textId="5A15CABE" w:rsidR="00284A12" w:rsidRDefault="00284A12" w:rsidP="006F1415">
      <w:pPr>
        <w:spacing w:line="360" w:lineRule="auto"/>
        <w:ind w:right="970"/>
      </w:pPr>
    </w:p>
    <w:p w14:paraId="474F3B3A" w14:textId="54C6C373" w:rsidR="00284A12" w:rsidRDefault="00284A12" w:rsidP="006F1415">
      <w:pPr>
        <w:spacing w:line="360" w:lineRule="auto"/>
        <w:ind w:right="970"/>
      </w:pPr>
    </w:p>
    <w:p w14:paraId="222661F7" w14:textId="4E4A15AE" w:rsidR="00284A12" w:rsidRDefault="00284A12" w:rsidP="006F1415">
      <w:pPr>
        <w:spacing w:line="360" w:lineRule="auto"/>
        <w:ind w:right="970"/>
      </w:pPr>
    </w:p>
    <w:p w14:paraId="54D2F3D7" w14:textId="4EEF6706" w:rsidR="00284A12" w:rsidRDefault="00284A12" w:rsidP="006F1415">
      <w:pPr>
        <w:spacing w:line="360" w:lineRule="auto"/>
        <w:ind w:right="970"/>
      </w:pPr>
    </w:p>
    <w:p w14:paraId="51502EB1" w14:textId="6B20B733" w:rsidR="00284A12" w:rsidRDefault="00284A12" w:rsidP="006F1415">
      <w:pPr>
        <w:spacing w:line="360" w:lineRule="auto"/>
        <w:ind w:right="970"/>
      </w:pPr>
    </w:p>
    <w:p w14:paraId="7BFCA400" w14:textId="2901F1FE" w:rsidR="00284A12" w:rsidRDefault="00284A12" w:rsidP="006F1415">
      <w:pPr>
        <w:spacing w:line="360" w:lineRule="auto"/>
        <w:ind w:right="970"/>
      </w:pPr>
    </w:p>
    <w:p w14:paraId="3D337DF0" w14:textId="1628CE91" w:rsidR="00284A12" w:rsidRDefault="00284A12" w:rsidP="006F1415">
      <w:pPr>
        <w:spacing w:line="360" w:lineRule="auto"/>
        <w:ind w:right="970"/>
      </w:pPr>
    </w:p>
    <w:p w14:paraId="5C44C140" w14:textId="2C989BC6" w:rsidR="00284A12" w:rsidRDefault="00284A12" w:rsidP="006F1415">
      <w:pPr>
        <w:spacing w:line="360" w:lineRule="auto"/>
        <w:ind w:right="970"/>
      </w:pPr>
    </w:p>
    <w:p w14:paraId="50DEC6E5" w14:textId="21239B18" w:rsidR="00284A12" w:rsidRDefault="00284A12" w:rsidP="006F1415">
      <w:pPr>
        <w:spacing w:line="360" w:lineRule="auto"/>
        <w:ind w:right="970"/>
      </w:pPr>
    </w:p>
    <w:p w14:paraId="7AE63911" w14:textId="1A060A7D" w:rsidR="009B0E4E" w:rsidRDefault="009B0E4E" w:rsidP="006F1415">
      <w:pPr>
        <w:spacing w:line="360" w:lineRule="auto"/>
        <w:ind w:right="970"/>
      </w:pPr>
    </w:p>
    <w:p w14:paraId="66563E75" w14:textId="77777777" w:rsidR="009B0E4E" w:rsidRPr="009B0E4E" w:rsidRDefault="009B0E4E" w:rsidP="009B0E4E"/>
    <w:p w14:paraId="443F8F2F" w14:textId="77777777" w:rsidR="009B0E4E" w:rsidRPr="009B0E4E" w:rsidRDefault="009B0E4E" w:rsidP="009B0E4E"/>
    <w:p w14:paraId="1B3A20F9" w14:textId="77777777" w:rsidR="009B0E4E" w:rsidRPr="009B0E4E" w:rsidRDefault="009B0E4E" w:rsidP="009B0E4E"/>
    <w:p w14:paraId="13DFD030" w14:textId="77777777" w:rsidR="009B0E4E" w:rsidRPr="009B0E4E" w:rsidRDefault="009B0E4E" w:rsidP="009B0E4E"/>
    <w:p w14:paraId="6E01B5DD" w14:textId="77777777" w:rsidR="009B0E4E" w:rsidRPr="009B0E4E" w:rsidRDefault="009B0E4E" w:rsidP="009B0E4E"/>
    <w:p w14:paraId="076D8ECB" w14:textId="77777777" w:rsidR="009B0E4E" w:rsidRPr="009B0E4E" w:rsidRDefault="009B0E4E" w:rsidP="009B0E4E"/>
    <w:p w14:paraId="0A4AF0D6" w14:textId="77777777" w:rsidR="009B0E4E" w:rsidRPr="009B0E4E" w:rsidRDefault="009B0E4E" w:rsidP="009B0E4E"/>
    <w:p w14:paraId="0FEC8985" w14:textId="2E0A674C" w:rsidR="009B0E4E" w:rsidRDefault="009B0E4E" w:rsidP="009B0E4E"/>
    <w:p w14:paraId="6029A1C7" w14:textId="77777777" w:rsidR="00284A12" w:rsidRPr="009B0E4E" w:rsidRDefault="00284A12" w:rsidP="009B0E4E">
      <w:pPr>
        <w:sectPr w:rsidR="00284A12" w:rsidRPr="009B0E4E" w:rsidSect="004579B7">
          <w:pgSz w:w="11906" w:h="16838"/>
          <w:pgMar w:top="1440" w:right="1440" w:bottom="1440" w:left="1985" w:header="720" w:footer="720" w:gutter="0"/>
          <w:pgNumType w:start="1"/>
          <w:cols w:space="720"/>
          <w:docGrid w:linePitch="326"/>
        </w:sectPr>
      </w:pPr>
    </w:p>
    <w:p w14:paraId="7CB4D66C" w14:textId="2870E768" w:rsidR="0088369C" w:rsidRDefault="00455FC7" w:rsidP="000712D2">
      <w:pPr>
        <w:spacing w:after="120" w:line="360" w:lineRule="auto"/>
        <w:ind w:left="426" w:right="970"/>
        <w:rPr>
          <w:i/>
        </w:rPr>
      </w:pPr>
      <w:r w:rsidRPr="005E426E">
        <w:rPr>
          <w:b/>
        </w:rPr>
        <w:lastRenderedPageBreak/>
        <w:t>Tabla 2.2</w:t>
      </w:r>
      <w:r w:rsidR="00AC5018">
        <w:br/>
      </w:r>
      <w:r w:rsidR="00AC5018" w:rsidRPr="005E426E">
        <w:rPr>
          <w:i/>
        </w:rPr>
        <w:t xml:space="preserve">Exportación </w:t>
      </w:r>
      <w:r w:rsidR="006145DF">
        <w:rPr>
          <w:i/>
        </w:rPr>
        <w:t xml:space="preserve">según principales productos, 2005-2017 </w:t>
      </w:r>
    </w:p>
    <w:tbl>
      <w:tblPr>
        <w:tblW w:w="133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798"/>
        <w:gridCol w:w="798"/>
        <w:gridCol w:w="798"/>
        <w:gridCol w:w="798"/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6145DF" w:rsidRPr="00F31889" w14:paraId="77460ECA" w14:textId="77777777" w:rsidTr="006145DF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A86" w14:textId="29ACE2F2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Principales </w:t>
            </w:r>
            <w:proofErr w:type="spellStart"/>
            <w:r w:rsidRPr="00F31889">
              <w:rPr>
                <w:b/>
                <w:bCs/>
                <w:sz w:val="20"/>
                <w:szCs w:val="20"/>
              </w:rPr>
              <w:t>Productos</w:t>
            </w:r>
            <w:r w:rsidRPr="00E62C20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  <w:r w:rsidRPr="00F3188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ACD6A" w14:textId="63CFEDCD" w:rsidR="006145DF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6BB29" w14:textId="0204F4AA" w:rsidR="006145DF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714D9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7938A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3CC48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0B401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7FFF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6096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1336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EBB7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90F0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2FA4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6226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6145DF" w:rsidRPr="00F31889" w14:paraId="1D3185E7" w14:textId="77777777" w:rsidTr="005051AF">
        <w:trPr>
          <w:trHeight w:val="270"/>
        </w:trPr>
        <w:tc>
          <w:tcPr>
            <w:tcW w:w="29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2440F" w14:textId="77777777" w:rsidR="006145DF" w:rsidRPr="00F31889" w:rsidRDefault="006145DF" w:rsidP="006145DF">
            <w:pPr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Valor Total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EA91F90" w14:textId="3070C00E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34 414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E9C3D9" w14:textId="6C172310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37 020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B31D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34 414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43FC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42 861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E9480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37 020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3AD9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39 533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6C4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46 376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A10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47 411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E2A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42 861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57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39 533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DE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34 414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D6A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37 020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D726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44 918</w:t>
            </w:r>
          </w:p>
        </w:tc>
      </w:tr>
      <w:tr w:rsidR="006145DF" w:rsidRPr="00F31889" w14:paraId="5F9D7A35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AB222" w14:textId="77777777" w:rsidR="006145DF" w:rsidRPr="00F31889" w:rsidRDefault="006145DF" w:rsidP="006145DF">
            <w:pPr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I.   Productos Tradicionales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5261392B" w14:textId="7084A489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23 432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7335" w14:textId="492CAFCD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26 137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07C3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23 432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A1A2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31 553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31A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26 137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5AD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27 686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48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35 896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848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35 869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F7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31 553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3D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27 686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F8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23 432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805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26 137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351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33 124</w:t>
            </w:r>
          </w:p>
        </w:tc>
      </w:tr>
      <w:tr w:rsidR="006145DF" w:rsidRPr="00F31889" w14:paraId="4D3FA0CB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662376" w14:textId="77777777" w:rsidR="006145DF" w:rsidRPr="00F31889" w:rsidRDefault="006145DF" w:rsidP="006145D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Pesqueros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4A3A85B6" w14:textId="2BA9189A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1 457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4865" w14:textId="76DAFD76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1 269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456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1 457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2E4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1 707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39A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1 269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D24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1 731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A50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2 114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F45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2 312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CB9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F42A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B6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8F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1 269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9C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1 788</w:t>
            </w:r>
          </w:p>
        </w:tc>
      </w:tr>
      <w:tr w:rsidR="006145DF" w:rsidRPr="00F31889" w14:paraId="0C40A899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864FD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Harina de pescado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62BA58A" w14:textId="1121971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1 158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6FE32" w14:textId="42287C0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2BE8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1 158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3E5E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7DD3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119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2A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1 780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55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1 770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96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B1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F7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793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C4B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1 458</w:t>
            </w:r>
          </w:p>
        </w:tc>
      </w:tr>
      <w:tr w:rsidR="006145DF" w:rsidRPr="00F31889" w14:paraId="76D0C41B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0B772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37443665" w14:textId="50AE7B0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5D4A" w14:textId="737A560D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C7A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D67E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C3A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A13D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289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53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5AF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46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D1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523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8A5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1 031</w:t>
            </w:r>
          </w:p>
        </w:tc>
      </w:tr>
      <w:tr w:rsidR="006145DF" w:rsidRPr="00F31889" w14:paraId="6388731C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028DC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66521FA" w14:textId="50B30A1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1 658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C4CE0" w14:textId="4EE79C54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1 576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DF5C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1 658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D8C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1 602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718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1 576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6586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1 560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4EB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019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F2A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6AC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1 560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3A4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B1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1 576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1D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1 415</w:t>
            </w:r>
          </w:p>
        </w:tc>
      </w:tr>
      <w:tr w:rsidR="006145DF" w:rsidRPr="00F31889" w14:paraId="6EAC6771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4F03D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Aceite de pescado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5EAD051F" w14:textId="7F9818C8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0F953" w14:textId="10D5370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9C29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AE1B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E30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D704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FC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9B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65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07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8A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4E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E3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330</w:t>
            </w:r>
          </w:p>
        </w:tc>
      </w:tr>
      <w:tr w:rsidR="006145DF" w:rsidRPr="00F31889" w14:paraId="3B5179E9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956CE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59482AAA" w14:textId="08FBA27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074F" w14:textId="2EAA609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93FC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C76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CC21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DF0C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E2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BA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8D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46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42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9F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9E6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171</w:t>
            </w:r>
          </w:p>
        </w:tc>
      </w:tr>
      <w:tr w:rsidR="006145DF" w:rsidRPr="00F31889" w14:paraId="59B89A38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EA4BB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611808B7" w14:textId="3894D280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2 518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25F8C" w14:textId="4099A33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2 844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278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2 518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0F2D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2 718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97B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2 844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57B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2 419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A9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1 419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CE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56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468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3F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2 518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96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D4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1 929</w:t>
            </w:r>
          </w:p>
        </w:tc>
      </w:tr>
      <w:tr w:rsidR="006145DF" w:rsidRPr="00F31889" w14:paraId="228E3C07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12AF1" w14:textId="77777777" w:rsidR="006145DF" w:rsidRPr="00F31889" w:rsidRDefault="006145DF" w:rsidP="006145D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Agrícolas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6768B47D" w14:textId="405C4A79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15CD" w14:textId="72133F1A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6206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F65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4AA3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C91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20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1 689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9A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1 095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42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F15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CF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78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71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820</w:t>
            </w:r>
          </w:p>
        </w:tc>
      </w:tr>
      <w:tr w:rsidR="006145DF" w:rsidRPr="00F31889" w14:paraId="15FFA3C8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DDFFE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Azúcar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3F15BE6C" w14:textId="373C330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E3BF" w14:textId="2E70F93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BF35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46D4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25BD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655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97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68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E7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E8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96A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00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7F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</w:t>
            </w:r>
          </w:p>
        </w:tc>
      </w:tr>
      <w:tr w:rsidR="006145DF" w:rsidRPr="00F31889" w14:paraId="4082186A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AFA37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1B7AFB61" w14:textId="1B7F823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B930" w14:textId="4037105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662E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B9C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0690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AFC6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C03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11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0D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1C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CB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5B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603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34</w:t>
            </w:r>
          </w:p>
        </w:tc>
      </w:tr>
      <w:tr w:rsidR="006145DF" w:rsidRPr="00F31889" w14:paraId="76AD9868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EF6CB4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3C1B26C" w14:textId="05B45C6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1932" w14:textId="580A71E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6AE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14A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C4AB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B5F0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50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37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93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B0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4A9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90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3F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532</w:t>
            </w:r>
          </w:p>
        </w:tc>
      </w:tr>
      <w:tr w:rsidR="006145DF" w:rsidRPr="00F31889" w14:paraId="17F9BA0F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CC7C3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Café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01B4F02" w14:textId="734A2AD1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878F3" w14:textId="58E68F7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4FEE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00A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539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C02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C09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1 597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0B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1C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A5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B26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21B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C7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707</w:t>
            </w:r>
          </w:p>
        </w:tc>
      </w:tr>
      <w:tr w:rsidR="006145DF" w:rsidRPr="00F31889" w14:paraId="40F3E107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38958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CA5C2A9" w14:textId="7F598BB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E224" w14:textId="52B2B3B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4B8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5783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0D1F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37C0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C3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61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C0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30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A1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ED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95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245</w:t>
            </w:r>
          </w:p>
        </w:tc>
      </w:tr>
      <w:tr w:rsidR="006145DF" w:rsidRPr="00F31889" w14:paraId="0EDA950A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C9BE3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4A9D8D09" w14:textId="2952963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3 319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54534" w14:textId="6E2989E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3 163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D1C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3 319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7A83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2 930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FEC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3 163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50C1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4 028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D5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5 388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62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3 842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714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2 930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BF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4 028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8F6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2C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DD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2 887</w:t>
            </w:r>
          </w:p>
        </w:tc>
      </w:tr>
      <w:tr w:rsidR="006145DF" w:rsidRPr="00F31889" w14:paraId="539F7E45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4603F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Resto de </w:t>
            </w:r>
            <w:proofErr w:type="gramStart"/>
            <w:r w:rsidRPr="00F31889">
              <w:rPr>
                <w:sz w:val="20"/>
                <w:szCs w:val="20"/>
              </w:rPr>
              <w:t>Agrícolas  1</w:t>
            </w:r>
            <w:proofErr w:type="gramEnd"/>
            <w:r w:rsidRPr="00F31889">
              <w:rPr>
                <w:sz w:val="20"/>
                <w:szCs w:val="20"/>
              </w:rPr>
              <w:t>/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48CC05D" w14:textId="6059C3F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32E5" w14:textId="19386BD0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452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80F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875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B9C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980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55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52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D54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18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1C2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0C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93</w:t>
            </w:r>
          </w:p>
        </w:tc>
      </w:tr>
      <w:tr w:rsidR="006145DF" w:rsidRPr="00F31889" w14:paraId="77EA79C3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C06F1" w14:textId="77777777" w:rsidR="006145DF" w:rsidRPr="00F31889" w:rsidRDefault="006145DF" w:rsidP="006145D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Petróleo y Gas Natural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469FF756" w14:textId="6EC01B4B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2 302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1847" w14:textId="46BC734C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5 271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735A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4 562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598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2 302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4312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2 213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DD7C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3 358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5F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4 568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3F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4 996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510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5 271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91B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4 562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2F4F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2 302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B4C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2 213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04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3 358</w:t>
            </w:r>
          </w:p>
        </w:tc>
      </w:tr>
      <w:tr w:rsidR="006145DF" w:rsidRPr="00F31889" w14:paraId="4C3C0267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4E2559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Petróleo y derivados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1B6B8F4E" w14:textId="5AE4056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1 853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BCBF" w14:textId="01E0781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3 899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B72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3 776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AC0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1 853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75F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1 689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7F9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2 586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7FA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3 284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14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3 665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DD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3 899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3B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3 776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BC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1 853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28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30B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2 586</w:t>
            </w:r>
          </w:p>
        </w:tc>
      </w:tr>
      <w:tr w:rsidR="006145DF" w:rsidRPr="00F31889" w14:paraId="1C544353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4FC4A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(Millones de Barriles)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32AF1304" w14:textId="78B035AD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78AD" w14:textId="0865565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5DD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EB90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484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22C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2B5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DF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5B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D3B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FCC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139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73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</w:tr>
      <w:tr w:rsidR="006145DF" w:rsidRPr="00F31889" w14:paraId="21E30DF2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7862A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Precio (US$/Barril)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41188E2" w14:textId="1B083851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2F03F" w14:textId="01794325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7657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BA7F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7C1F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F7A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9C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1C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8B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8E3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89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7AE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201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</w:t>
            </w:r>
          </w:p>
        </w:tc>
      </w:tr>
      <w:tr w:rsidR="006145DF" w:rsidRPr="00F31889" w14:paraId="2EDC7EC6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AB7BC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Gas natural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0CAD3EA" w14:textId="256548A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7154" w14:textId="4FBD008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68A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3816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FE8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84E6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12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1 284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F8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D7B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1 372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55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918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63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870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772</w:t>
            </w:r>
          </w:p>
        </w:tc>
      </w:tr>
      <w:tr w:rsidR="006145DF" w:rsidRPr="00F31889" w14:paraId="1290B46B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F83A62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m3)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7EC8CC7F" w14:textId="39A1F91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8 093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4B43E" w14:textId="20307A1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9 562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84E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9 227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EF6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8 093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33FE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9 589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8241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9 222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AC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8 969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92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8 737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60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9 562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E0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9 227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2D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8 093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3E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9 589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523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9 222</w:t>
            </w:r>
          </w:p>
        </w:tc>
      </w:tr>
      <w:tr w:rsidR="006145DF" w:rsidRPr="00F31889" w14:paraId="48593942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4661555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(US$/m3)</w:t>
            </w:r>
          </w:p>
        </w:tc>
        <w:tc>
          <w:tcPr>
            <w:tcW w:w="798" w:type="dxa"/>
            <w:tcBorders>
              <w:top w:val="nil"/>
              <w:left w:val="nil"/>
            </w:tcBorders>
            <w:vAlign w:val="bottom"/>
          </w:tcPr>
          <w:p w14:paraId="356D4C90" w14:textId="15DE35A3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3B03" w14:textId="785A25E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D9D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A57A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9AD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ABE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CAA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EC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60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E6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22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56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33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84</w:t>
            </w:r>
          </w:p>
        </w:tc>
      </w:tr>
      <w:tr w:rsidR="006145DF" w:rsidRPr="00F31889" w14:paraId="77E480A5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673DE" w14:textId="77777777" w:rsidR="006145DF" w:rsidRPr="00F31889" w:rsidRDefault="006145DF" w:rsidP="006145DF">
            <w:pPr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II.  Productos No Tradicionales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694E5D6D" w14:textId="08BC63DE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10 895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7CBCA" w14:textId="3D1EFFF6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11 069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CA7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11 677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2486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10 895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E97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10 782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B652F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11 663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0D2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10 176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C7A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30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11 069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B62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11 677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3A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10 895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0FF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10 782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C1B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11 663</w:t>
            </w:r>
          </w:p>
        </w:tc>
      </w:tr>
      <w:tr w:rsidR="006145DF" w:rsidRPr="00F31889" w14:paraId="1374ACCB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5FE" w14:textId="77777777" w:rsidR="006145DF" w:rsidRPr="00F31889" w:rsidRDefault="006145DF" w:rsidP="006145DF">
            <w:pPr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III. Otros   4/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514AC9" w14:textId="3E4FF139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6320D" w14:textId="7E630F5C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238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B0015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ED390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6FC0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0562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6220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304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299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2FAB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238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743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012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245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812C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130</w:t>
            </w:r>
          </w:p>
        </w:tc>
      </w:tr>
    </w:tbl>
    <w:p w14:paraId="0A3A0717" w14:textId="6B4CAEEB" w:rsidR="006145DF" w:rsidRPr="00603E39" w:rsidRDefault="006145DF" w:rsidP="00640209">
      <w:pPr>
        <w:rPr>
          <w:rStyle w:val="Hipervnculo"/>
          <w:sz w:val="20"/>
          <w:szCs w:val="20"/>
        </w:rPr>
      </w:pPr>
      <w:r w:rsidRPr="001461D1">
        <w:rPr>
          <w:i/>
          <w:sz w:val="20"/>
          <w:szCs w:val="20"/>
        </w:rPr>
        <w:t>Nota</w:t>
      </w:r>
      <w:r w:rsidRPr="001461D1">
        <w:rPr>
          <w:sz w:val="20"/>
          <w:szCs w:val="20"/>
        </w:rPr>
        <w:t xml:space="preserve">. </w:t>
      </w:r>
      <w:r w:rsidRPr="00603E39">
        <w:rPr>
          <w:sz w:val="20"/>
          <w:szCs w:val="20"/>
        </w:rPr>
        <w:t xml:space="preserve">Los valores están expresados en Millones de US dólares. Adaptado de </w:t>
      </w:r>
      <w:r w:rsidRPr="00603E39">
        <w:rPr>
          <w:i/>
          <w:sz w:val="20"/>
          <w:szCs w:val="20"/>
        </w:rPr>
        <w:t>Exportación FOB, según principales productos, 2011-2017</w:t>
      </w:r>
      <w:r w:rsidRPr="00603E39">
        <w:rPr>
          <w:sz w:val="20"/>
          <w:szCs w:val="20"/>
        </w:rPr>
        <w:t>, por Instituto Nacional de Estadística e Informática, 2018 (</w:t>
      </w:r>
      <w:hyperlink r:id="rId15" w:history="1">
        <w:r w:rsidRPr="00603E39">
          <w:rPr>
            <w:rStyle w:val="Hipervnculo"/>
            <w:sz w:val="20"/>
            <w:szCs w:val="20"/>
          </w:rPr>
          <w:t>https://www.inei.gob.pe/media/MenuRecursivo/publicaciones_digitales/Est/Lib1635/cap27/cap27.htm</w:t>
        </w:r>
      </w:hyperlink>
      <w:r w:rsidRPr="00603E39">
        <w:rPr>
          <w:rStyle w:val="Hipervnculo"/>
          <w:sz w:val="20"/>
          <w:szCs w:val="20"/>
        </w:rPr>
        <w:t>).</w:t>
      </w:r>
    </w:p>
    <w:p w14:paraId="2C420AD3" w14:textId="104B44B1" w:rsidR="006145DF" w:rsidRPr="00603E39" w:rsidRDefault="006145DF" w:rsidP="00640209">
      <w:pPr>
        <w:rPr>
          <w:sz w:val="20"/>
          <w:szCs w:val="20"/>
        </w:rPr>
      </w:pPr>
      <w:r w:rsidRPr="00603E39">
        <w:rPr>
          <w:sz w:val="20"/>
          <w:szCs w:val="20"/>
          <w:vertAlign w:val="superscript"/>
        </w:rPr>
        <w:t xml:space="preserve">a </w:t>
      </w:r>
      <w:r w:rsidRPr="00603E39">
        <w:rPr>
          <w:sz w:val="20"/>
          <w:szCs w:val="20"/>
        </w:rPr>
        <w:t>Se omitieron productos mineros.</w:t>
      </w:r>
    </w:p>
    <w:p w14:paraId="345A2324" w14:textId="3DC6B34F" w:rsidR="00162E99" w:rsidRDefault="00162E99" w:rsidP="00640209">
      <w:pPr>
        <w:spacing w:line="360" w:lineRule="auto"/>
        <w:ind w:right="970"/>
        <w:sectPr w:rsidR="00162E99" w:rsidSect="00455FC7">
          <w:headerReference w:type="even" r:id="rId16"/>
          <w:headerReference w:type="default" r:id="rId17"/>
          <w:headerReference w:type="first" r:id="rId18"/>
          <w:footerReference w:type="first" r:id="rId19"/>
          <w:pgSz w:w="16838" w:h="11906" w:orient="landscape"/>
          <w:pgMar w:top="1985" w:right="1440" w:bottom="1440" w:left="1440" w:header="720" w:footer="720" w:gutter="0"/>
          <w:cols w:space="720"/>
          <w:titlePg/>
        </w:sectPr>
      </w:pPr>
    </w:p>
    <w:p w14:paraId="2E9C6737" w14:textId="09C63247" w:rsidR="007E32E2" w:rsidRPr="009B407D" w:rsidRDefault="007E32E2" w:rsidP="00640209">
      <w:pPr>
        <w:spacing w:line="360" w:lineRule="auto"/>
        <w:rPr>
          <w:b/>
        </w:rPr>
      </w:pPr>
      <w:r>
        <w:rPr>
          <w:b/>
        </w:rPr>
        <w:lastRenderedPageBreak/>
        <w:t>Figura</w:t>
      </w:r>
      <w:r w:rsidRPr="009B407D">
        <w:rPr>
          <w:b/>
        </w:rPr>
        <w:t xml:space="preserve"> </w:t>
      </w:r>
      <w:r>
        <w:rPr>
          <w:b/>
        </w:rPr>
        <w:t>1.2</w:t>
      </w:r>
    </w:p>
    <w:p w14:paraId="41307D93" w14:textId="0C14E0E3" w:rsidR="007E32E2" w:rsidRDefault="007E32E2" w:rsidP="00640209">
      <w:pPr>
        <w:spacing w:line="360" w:lineRule="auto"/>
        <w:rPr>
          <w:i/>
        </w:rPr>
      </w:pPr>
      <w:r>
        <w:rPr>
          <w:i/>
        </w:rPr>
        <w:t>Diagrama de flujo del proceso de elaboración de panecillos de quinua</w:t>
      </w:r>
    </w:p>
    <w:p w14:paraId="03141494" w14:textId="48DFC762" w:rsidR="007E32E2" w:rsidRDefault="007E32E2" w:rsidP="007E32E2">
      <w:pPr>
        <w:rPr>
          <w:i/>
        </w:rPr>
      </w:pPr>
    </w:p>
    <w:p w14:paraId="4BF0DE68" w14:textId="493A76E7" w:rsidR="007E32E2" w:rsidRDefault="00173BD1" w:rsidP="007E32E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62F0675D" wp14:editId="2BCDF412">
                <wp:simplePos x="0" y="0"/>
                <wp:positionH relativeFrom="column">
                  <wp:posOffset>3121024</wp:posOffset>
                </wp:positionH>
                <wp:positionV relativeFrom="paragraph">
                  <wp:posOffset>142874</wp:posOffset>
                </wp:positionV>
                <wp:extent cx="962025" cy="352425"/>
                <wp:effectExtent l="0" t="0" r="9525" b="28575"/>
                <wp:wrapNone/>
                <wp:docPr id="253" name="Conector: angula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3524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3701C3" id="Conector: angular 253" o:spid="_x0000_s1026" type="#_x0000_t34" style="position:absolute;margin-left:245.75pt;margin-top:11.25pt;width:75.75pt;height:27.75pt;flip:x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5B5CCD2F" wp14:editId="17191ACD">
                <wp:simplePos x="0" y="0"/>
                <wp:positionH relativeFrom="column">
                  <wp:posOffset>4083050</wp:posOffset>
                </wp:positionH>
                <wp:positionV relativeFrom="paragraph">
                  <wp:posOffset>57150</wp:posOffset>
                </wp:positionV>
                <wp:extent cx="1276350" cy="514350"/>
                <wp:effectExtent l="0" t="0" r="19050" b="19050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A3A62" w14:textId="7479CFA9" w:rsidR="00A24929" w:rsidRDefault="00A24929" w:rsidP="00173BD1">
                            <w:pPr>
                              <w:jc w:val="center"/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Variedades: Salcedo</w:t>
                            </w:r>
                            <w:r>
                              <w:t xml:space="preserve"> </w:t>
                            </w:r>
                            <w:r w:rsidRPr="00173BD1">
                              <w:rPr>
                                <w:sz w:val="20"/>
                                <w:szCs w:val="20"/>
                              </w:rPr>
                              <w:t xml:space="preserve">INIA, rosada de Taraco y </w:t>
                            </w:r>
                            <w:proofErr w:type="spellStart"/>
                            <w:r w:rsidRPr="00173BD1">
                              <w:rPr>
                                <w:sz w:val="20"/>
                                <w:szCs w:val="20"/>
                              </w:rPr>
                              <w:t>Cancolla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CCD2F" id="Rectángulo 233" o:spid="_x0000_s1034" style="position:absolute;margin-left:321.5pt;margin-top:4.5pt;width:100.5pt;height:40.5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" fillcolor="white [3212]" strokecolor="black [3213]" strokeweight="1pt">
                <v:textbox>
                  <w:txbxContent>
                    <w:p w14:paraId="1D2A3A62" w14:textId="7479CFA9" w:rsidR="00A24929" w:rsidRDefault="00A24929" w:rsidP="00173BD1">
                      <w:pPr>
                        <w:jc w:val="center"/>
                      </w:pPr>
                      <w:r w:rsidRPr="00173BD1">
                        <w:rPr>
                          <w:sz w:val="20"/>
                          <w:szCs w:val="20"/>
                        </w:rPr>
                        <w:t>Variedades: Salcedo</w:t>
                      </w:r>
                      <w:r>
                        <w:t xml:space="preserve"> </w:t>
                      </w:r>
                      <w:r w:rsidRPr="00173BD1">
                        <w:rPr>
                          <w:sz w:val="20"/>
                          <w:szCs w:val="20"/>
                        </w:rPr>
                        <w:t xml:space="preserve">INIA, rosada de Taraco y </w:t>
                      </w:r>
                      <w:proofErr w:type="spellStart"/>
                      <w:r w:rsidRPr="00173BD1">
                        <w:rPr>
                          <w:sz w:val="20"/>
                          <w:szCs w:val="20"/>
                        </w:rPr>
                        <w:t>Cancolla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2A6CA0E" w14:textId="6E3445FC" w:rsidR="007E32E2" w:rsidRDefault="00173BD1" w:rsidP="007E32E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6BC4645D" wp14:editId="3925F028">
                <wp:simplePos x="0" y="0"/>
                <wp:positionH relativeFrom="column">
                  <wp:posOffset>3092450</wp:posOffset>
                </wp:positionH>
                <wp:positionV relativeFrom="paragraph">
                  <wp:posOffset>167640</wp:posOffset>
                </wp:positionV>
                <wp:extent cx="714375" cy="419100"/>
                <wp:effectExtent l="0" t="0" r="28575" b="19050"/>
                <wp:wrapNone/>
                <wp:docPr id="234" name="Rectá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8F11" w14:textId="0F1BB6B2" w:rsidR="00A24929" w:rsidRPr="00173BD1" w:rsidRDefault="00A24929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Harina de quinua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645D" id="Rectángulo 234" o:spid="_x0000_s1035" style="position:absolute;margin-left:243.5pt;margin-top:13.2pt;width:56.25pt;height:33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" fillcolor="white [3212]" strokecolor="black [3213]" strokeweight="1pt">
                <v:textbox>
                  <w:txbxContent>
                    <w:p w14:paraId="00208F11" w14:textId="0F1BB6B2" w:rsidR="00A24929" w:rsidRPr="00173BD1" w:rsidRDefault="00A24929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Harina de quinua</w:t>
                      </w:r>
                    </w:p>
                  </w:txbxContent>
                </v:textbox>
              </v:rect>
            </w:pict>
          </mc:Fallback>
        </mc:AlternateContent>
      </w:r>
    </w:p>
    <w:p w14:paraId="55A0D9C5" w14:textId="7659DEC3" w:rsidR="007E32E2" w:rsidRPr="007E32E2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6209E25E" wp14:editId="7F7B0585">
                <wp:simplePos x="0" y="0"/>
                <wp:positionH relativeFrom="column">
                  <wp:posOffset>3606799</wp:posOffset>
                </wp:positionH>
                <wp:positionV relativeFrom="paragraph">
                  <wp:posOffset>59056</wp:posOffset>
                </wp:positionV>
                <wp:extent cx="9525" cy="819150"/>
                <wp:effectExtent l="0" t="0" r="28575" b="19050"/>
                <wp:wrapNone/>
                <wp:docPr id="259" name="Conector rect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9F20FD" id="Conector recto 259" o:spid="_x0000_s1026" style="position:absolute;flip:x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4.65pt" to="284.7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4426FF30" wp14:editId="2D8FBB19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1038225" cy="409575"/>
                <wp:effectExtent l="0" t="0" r="28575" b="28575"/>
                <wp:wrapNone/>
                <wp:docPr id="232" name="Rectá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18177" w14:textId="1A621B2A" w:rsidR="00A24929" w:rsidRPr="00173BD1" w:rsidRDefault="00A24929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Harina de Trigo</w:t>
                            </w:r>
                          </w:p>
                          <w:p w14:paraId="40B8DCDF" w14:textId="6EF86570" w:rsidR="00A24929" w:rsidRPr="00173BD1" w:rsidRDefault="00A24929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6FF30" id="Rectángulo 232" o:spid="_x0000_s1036" style="position:absolute;margin-left:0;margin-top:2.4pt;width:81.75pt;height:32.25pt;z-index:25214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" fillcolor="white [3212]" strokecolor="black [3213]" strokeweight="1pt">
                <v:textbox>
                  <w:txbxContent>
                    <w:p w14:paraId="2DA18177" w14:textId="1A621B2A" w:rsidR="00A24929" w:rsidRPr="00173BD1" w:rsidRDefault="00A24929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Harina de Trigo</w:t>
                      </w:r>
                    </w:p>
                    <w:p w14:paraId="40B8DCDF" w14:textId="6EF86570" w:rsidR="00A24929" w:rsidRPr="00173BD1" w:rsidRDefault="00A24929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Ingredientes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E4D03" w14:textId="36681E9E" w:rsidR="007E32E2" w:rsidRDefault="007E32E2" w:rsidP="007E32E2">
      <w:pPr>
        <w:rPr>
          <w:i/>
        </w:rPr>
      </w:pPr>
    </w:p>
    <w:p w14:paraId="62ED5969" w14:textId="7309B64F" w:rsidR="007E32E2" w:rsidRDefault="00F15C68" w:rsidP="007E32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7200039C" wp14:editId="7E098A9D">
                <wp:simplePos x="0" y="0"/>
                <wp:positionH relativeFrom="column">
                  <wp:posOffset>3444875</wp:posOffset>
                </wp:positionH>
                <wp:positionV relativeFrom="paragraph">
                  <wp:posOffset>5394960</wp:posOffset>
                </wp:positionV>
                <wp:extent cx="1266825" cy="390525"/>
                <wp:effectExtent l="0" t="0" r="28575" b="28575"/>
                <wp:wrapNone/>
                <wp:docPr id="252" name="Rectá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83AC2" w14:textId="5E93A157" w:rsidR="00A24929" w:rsidRPr="00F15C68" w:rsidRDefault="00A24929" w:rsidP="00F15C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C68">
                              <w:rPr>
                                <w:sz w:val="20"/>
                                <w:szCs w:val="20"/>
                              </w:rPr>
                              <w:t xml:space="preserve">Panecillos de quinua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Cancolla</w:t>
                            </w:r>
                            <w:proofErr w:type="spellEnd"/>
                          </w:p>
                          <w:p w14:paraId="28E95135" w14:textId="77777777" w:rsidR="00A24929" w:rsidRDefault="00A24929" w:rsidP="00F1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039C" id="Rectángulo 252" o:spid="_x0000_s1037" style="position:absolute;margin-left:271.25pt;margin-top:424.8pt;width:99.75pt;height:30.7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" fillcolor="white [3212]" strokecolor="black [3213]" strokeweight="1pt">
                <v:textbox>
                  <w:txbxContent>
                    <w:p w14:paraId="53D83AC2" w14:textId="5E93A157" w:rsidR="00A24929" w:rsidRPr="00F15C68" w:rsidRDefault="00A24929" w:rsidP="00F15C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C68">
                        <w:rPr>
                          <w:sz w:val="20"/>
                          <w:szCs w:val="20"/>
                        </w:rPr>
                        <w:t xml:space="preserve">Panecillos de quinua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Cancolla</w:t>
                      </w:r>
                      <w:proofErr w:type="spellEnd"/>
                    </w:p>
                    <w:p w14:paraId="28E95135" w14:textId="77777777" w:rsidR="00A24929" w:rsidRDefault="00A24929" w:rsidP="00F15C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780D6D14" wp14:editId="4F17B5C0">
                <wp:simplePos x="0" y="0"/>
                <wp:positionH relativeFrom="margin">
                  <wp:posOffset>3463925</wp:posOffset>
                </wp:positionH>
                <wp:positionV relativeFrom="paragraph">
                  <wp:posOffset>4242435</wp:posOffset>
                </wp:positionV>
                <wp:extent cx="1257300" cy="419100"/>
                <wp:effectExtent l="0" t="0" r="19050" b="19050"/>
                <wp:wrapNone/>
                <wp:docPr id="250" name="Rectángul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7DF1B" w14:textId="710E8329" w:rsidR="00A24929" w:rsidRPr="00F15C68" w:rsidRDefault="00A24929" w:rsidP="00F15C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C68">
                              <w:rPr>
                                <w:sz w:val="20"/>
                                <w:szCs w:val="20"/>
                              </w:rPr>
                              <w:t>Panecillos de quinua Salcedo de INIA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6D14" id="Rectángulo 250" o:spid="_x0000_s1038" style="position:absolute;margin-left:272.75pt;margin-top:334.05pt;width:99pt;height:33pt;z-index:25211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" fillcolor="white [3212]" strokecolor="black [3213]" strokeweight="1pt">
                <v:textbox>
                  <w:txbxContent>
                    <w:p w14:paraId="7FF7DF1B" w14:textId="710E8329" w:rsidR="00A24929" w:rsidRPr="00F15C68" w:rsidRDefault="00A24929" w:rsidP="00F15C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C68">
                        <w:rPr>
                          <w:sz w:val="20"/>
                          <w:szCs w:val="20"/>
                        </w:rPr>
                        <w:t>Panecillos de quinua Salcedo de INIA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1AE63E41" wp14:editId="5BA46562">
                <wp:simplePos x="0" y="0"/>
                <wp:positionH relativeFrom="column">
                  <wp:posOffset>3435350</wp:posOffset>
                </wp:positionH>
                <wp:positionV relativeFrom="paragraph">
                  <wp:posOffset>4861560</wp:posOffset>
                </wp:positionV>
                <wp:extent cx="1247775" cy="400050"/>
                <wp:effectExtent l="0" t="0" r="28575" b="19050"/>
                <wp:wrapNone/>
                <wp:docPr id="251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A1B82" w14:textId="1D633D9B" w:rsidR="00A24929" w:rsidRPr="00F15C68" w:rsidRDefault="00A24929" w:rsidP="00F15C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C68">
                              <w:rPr>
                                <w:sz w:val="20"/>
                                <w:szCs w:val="20"/>
                              </w:rPr>
                              <w:t xml:space="preserve">Panecillos de quinua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rosada de Taraco</w:t>
                            </w:r>
                          </w:p>
                          <w:p w14:paraId="4BF25F9E" w14:textId="77777777" w:rsidR="00A24929" w:rsidRDefault="00A24929" w:rsidP="00F1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3E41" id="Rectángulo 251" o:spid="_x0000_s1039" style="position:absolute;margin-left:270.5pt;margin-top:382.8pt;width:98.25pt;height:31.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" fillcolor="white [3212]" strokecolor="black [3213]" strokeweight="1pt">
                <v:textbox>
                  <w:txbxContent>
                    <w:p w14:paraId="584A1B82" w14:textId="1D633D9B" w:rsidR="00A24929" w:rsidRPr="00F15C68" w:rsidRDefault="00A24929" w:rsidP="00F15C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C68">
                        <w:rPr>
                          <w:sz w:val="20"/>
                          <w:szCs w:val="20"/>
                        </w:rPr>
                        <w:t xml:space="preserve">Panecillos de quinua </w:t>
                      </w:r>
                      <w:r>
                        <w:rPr>
                          <w:sz w:val="20"/>
                          <w:szCs w:val="20"/>
                        </w:rPr>
                        <w:t>rosada de Taraco</w:t>
                      </w:r>
                    </w:p>
                    <w:p w14:paraId="4BF25F9E" w14:textId="77777777" w:rsidR="00A24929" w:rsidRDefault="00A24929" w:rsidP="00F15C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3FD2C288" wp14:editId="4CD24A40">
                <wp:simplePos x="0" y="0"/>
                <wp:positionH relativeFrom="column">
                  <wp:posOffset>2387600</wp:posOffset>
                </wp:positionH>
                <wp:positionV relativeFrom="paragraph">
                  <wp:posOffset>4822825</wp:posOffset>
                </wp:positionV>
                <wp:extent cx="752475" cy="523875"/>
                <wp:effectExtent l="0" t="0" r="28575" b="28575"/>
                <wp:wrapNone/>
                <wp:docPr id="249" name="Rectá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8BFDE" w14:textId="5B8AC582" w:rsidR="00A24929" w:rsidRPr="00F15C68" w:rsidRDefault="00A24929" w:rsidP="00F15C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C68">
                              <w:rPr>
                                <w:sz w:val="20"/>
                                <w:szCs w:val="20"/>
                              </w:rPr>
                              <w:t>Niveles de sustitución 20, 30,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2C288" id="Rectángulo 249" o:spid="_x0000_s1040" style="position:absolute;margin-left:188pt;margin-top:379.75pt;width:59.25pt;height:41.25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" fillcolor="white [3212]" strokecolor="black [3213]" strokeweight="1pt">
                <v:textbox>
                  <w:txbxContent>
                    <w:p w14:paraId="1AF8BFDE" w14:textId="5B8AC582" w:rsidR="00A24929" w:rsidRPr="00F15C68" w:rsidRDefault="00A24929" w:rsidP="00F15C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C68">
                        <w:rPr>
                          <w:sz w:val="20"/>
                          <w:szCs w:val="20"/>
                        </w:rPr>
                        <w:t>Niveles de sustitución 20, 30, 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0F32A8E1" wp14:editId="3A77576F">
                <wp:simplePos x="0" y="0"/>
                <wp:positionH relativeFrom="column">
                  <wp:posOffset>1844675</wp:posOffset>
                </wp:positionH>
                <wp:positionV relativeFrom="paragraph">
                  <wp:posOffset>5099685</wp:posOffset>
                </wp:positionV>
                <wp:extent cx="581025" cy="314325"/>
                <wp:effectExtent l="0" t="0" r="9525" b="28575"/>
                <wp:wrapNone/>
                <wp:docPr id="271" name="Conector: angula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143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626859" id="Conector: angular 271" o:spid="_x0000_s1026" type="#_x0000_t34" style="position:absolute;margin-left:145.25pt;margin-top:401.55pt;width:45.75pt;height:24.75pt;flip:x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" strokecolor="black [3213]" strokeweight=".5pt"/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18166ABF" wp14:editId="0F622388">
                <wp:simplePos x="0" y="0"/>
                <wp:positionH relativeFrom="margin">
                  <wp:posOffset>987425</wp:posOffset>
                </wp:positionH>
                <wp:positionV relativeFrom="paragraph">
                  <wp:posOffset>5299710</wp:posOffset>
                </wp:positionV>
                <wp:extent cx="885825" cy="371475"/>
                <wp:effectExtent l="0" t="0" r="28575" b="28575"/>
                <wp:wrapNone/>
                <wp:docPr id="248" name="Rectá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20A9C" w14:textId="513CA569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Producto terminado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6ABF" id="Rectángulo 248" o:spid="_x0000_s1041" style="position:absolute;margin-left:77.75pt;margin-top:417.3pt;width:69.75pt;height:29.25pt;z-index:25215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" fillcolor="white [3212]" strokecolor="black [3213]" strokeweight="1pt">
                <v:textbox>
                  <w:txbxContent>
                    <w:p w14:paraId="5D520A9C" w14:textId="513CA569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Producto terminado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370C9231" wp14:editId="42F9C297">
                <wp:simplePos x="0" y="0"/>
                <wp:positionH relativeFrom="column">
                  <wp:posOffset>1511299</wp:posOffset>
                </wp:positionH>
                <wp:positionV relativeFrom="paragraph">
                  <wp:posOffset>2956560</wp:posOffset>
                </wp:positionV>
                <wp:extent cx="9525" cy="2543175"/>
                <wp:effectExtent l="0" t="0" r="28575" b="28575"/>
                <wp:wrapNone/>
                <wp:docPr id="270" name="Conector rec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4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7591B6" id="Conector recto 270" o:spid="_x0000_s1026" style="position:absolute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232.8pt" to="119.7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3FF7B1A3" wp14:editId="02AAFED0">
                <wp:simplePos x="0" y="0"/>
                <wp:positionH relativeFrom="margin">
                  <wp:posOffset>987425</wp:posOffset>
                </wp:positionH>
                <wp:positionV relativeFrom="paragraph">
                  <wp:posOffset>4861560</wp:posOffset>
                </wp:positionV>
                <wp:extent cx="895350" cy="257175"/>
                <wp:effectExtent l="0" t="0" r="19050" b="28575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BFE44" w14:textId="085EA464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Horneado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7B1A3" id="Rectángulo 247" o:spid="_x0000_s1042" style="position:absolute;margin-left:77.75pt;margin-top:382.8pt;width:70.5pt;height:20.25pt;z-index:25215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" fillcolor="white [3212]" strokecolor="black [3213]" strokeweight="1pt">
                <v:textbox>
                  <w:txbxContent>
                    <w:p w14:paraId="14FBFE44" w14:textId="085EA464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Horneado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C0C8BBD" wp14:editId="74FE30E0">
                <wp:simplePos x="0" y="0"/>
                <wp:positionH relativeFrom="margin">
                  <wp:posOffset>996950</wp:posOffset>
                </wp:positionH>
                <wp:positionV relativeFrom="paragraph">
                  <wp:posOffset>4490085</wp:posOffset>
                </wp:positionV>
                <wp:extent cx="914400" cy="285750"/>
                <wp:effectExtent l="0" t="0" r="19050" b="19050"/>
                <wp:wrapNone/>
                <wp:docPr id="246" name="Rectángu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4E811" w14:textId="05AB3875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Moldeado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8BBD" id="Rectángulo 246" o:spid="_x0000_s1043" style="position:absolute;margin-left:78.5pt;margin-top:353.55pt;width:1in;height:22.5pt;z-index:25215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" fillcolor="white [3212]" strokecolor="black [3213]" strokeweight="1pt">
                <v:textbox>
                  <w:txbxContent>
                    <w:p w14:paraId="48A4E811" w14:textId="05AB3875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Moldeado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6DC198D0" wp14:editId="56A5EDDF">
                <wp:simplePos x="0" y="0"/>
                <wp:positionH relativeFrom="margin">
                  <wp:posOffset>1024890</wp:posOffset>
                </wp:positionH>
                <wp:positionV relativeFrom="paragraph">
                  <wp:posOffset>4099560</wp:posOffset>
                </wp:positionV>
                <wp:extent cx="923925" cy="276225"/>
                <wp:effectExtent l="0" t="0" r="28575" b="28575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7E59" w14:textId="3EA2BF8B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Boleo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98D0" id="Rectángulo 245" o:spid="_x0000_s1044" style="position:absolute;margin-left:80.7pt;margin-top:322.8pt;width:72.75pt;height:21.75pt;z-index:25215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" fillcolor="white [3212]" strokecolor="black [3213]" strokeweight="1pt">
                <v:textbox>
                  <w:txbxContent>
                    <w:p w14:paraId="32E47E59" w14:textId="3EA2BF8B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Boleo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73360E2D" wp14:editId="36A37587">
                <wp:simplePos x="0" y="0"/>
                <wp:positionH relativeFrom="margin">
                  <wp:posOffset>1025525</wp:posOffset>
                </wp:positionH>
                <wp:positionV relativeFrom="paragraph">
                  <wp:posOffset>3575685</wp:posOffset>
                </wp:positionV>
                <wp:extent cx="914400" cy="361950"/>
                <wp:effectExtent l="0" t="0" r="19050" b="19050"/>
                <wp:wrapNone/>
                <wp:docPr id="244" name="Rectángul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AB485" w14:textId="69EE553A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Corte y peso de la masa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0E2D" id="Rectángulo 244" o:spid="_x0000_s1045" style="position:absolute;margin-left:80.75pt;margin-top:281.55pt;width:1in;height:28.5pt;z-index:25215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" fillcolor="white [3212]" strokecolor="black [3213]" strokeweight="1pt">
                <v:textbox>
                  <w:txbxContent>
                    <w:p w14:paraId="083AB485" w14:textId="69EE553A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Corte y peso de la masa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386A9535" wp14:editId="37E09D00">
                <wp:simplePos x="0" y="0"/>
                <wp:positionH relativeFrom="margin">
                  <wp:posOffset>1025525</wp:posOffset>
                </wp:positionH>
                <wp:positionV relativeFrom="paragraph">
                  <wp:posOffset>3166110</wp:posOffset>
                </wp:positionV>
                <wp:extent cx="914400" cy="266700"/>
                <wp:effectExtent l="0" t="0" r="19050" b="19050"/>
                <wp:wrapNone/>
                <wp:docPr id="243" name="Rectá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2E10" w14:textId="5817E3E0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Amasado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9535" id="Rectángulo 243" o:spid="_x0000_s1046" style="position:absolute;margin-left:80.75pt;margin-top:249.3pt;width:1in;height:21pt;z-index:25215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" fillcolor="white [3212]" strokecolor="black [3213]" strokeweight="1pt">
                <v:textbox>
                  <w:txbxContent>
                    <w:p w14:paraId="64472E10" w14:textId="5817E3E0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Amasado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79A5BF6A" wp14:editId="3EF3E47D">
                <wp:simplePos x="0" y="0"/>
                <wp:positionH relativeFrom="column">
                  <wp:posOffset>1492250</wp:posOffset>
                </wp:positionH>
                <wp:positionV relativeFrom="paragraph">
                  <wp:posOffset>2727960</wp:posOffset>
                </wp:positionV>
                <wp:extent cx="819150" cy="238125"/>
                <wp:effectExtent l="0" t="0" r="19050" b="28575"/>
                <wp:wrapNone/>
                <wp:docPr id="269" name="Conector: angula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381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F05409" id="Conector: angular 269" o:spid="_x0000_s1026" type="#_x0000_t34" style="position:absolute;margin-left:117.5pt;margin-top:214.8pt;width:64.5pt;height:18.7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" strokecolor="black [3213]" strokeweight=".5pt"/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16B4581" wp14:editId="2D9160EF">
                <wp:simplePos x="0" y="0"/>
                <wp:positionH relativeFrom="column">
                  <wp:posOffset>2368550</wp:posOffset>
                </wp:positionH>
                <wp:positionV relativeFrom="paragraph">
                  <wp:posOffset>2575560</wp:posOffset>
                </wp:positionV>
                <wp:extent cx="209550" cy="0"/>
                <wp:effectExtent l="0" t="0" r="0" b="0"/>
                <wp:wrapNone/>
                <wp:docPr id="268" name="Conector rect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4D2405" id="Conector recto 268" o:spid="_x0000_s1026" style="position:absolute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202.8pt" to="203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4DF4A6D8" wp14:editId="3D407C47">
                <wp:simplePos x="0" y="0"/>
                <wp:positionH relativeFrom="margin">
                  <wp:posOffset>2463800</wp:posOffset>
                </wp:positionH>
                <wp:positionV relativeFrom="paragraph">
                  <wp:posOffset>2394585</wp:posOffset>
                </wp:positionV>
                <wp:extent cx="1123950" cy="400050"/>
                <wp:effectExtent l="0" t="0" r="19050" b="19050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2B882" w14:textId="12011C9C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Mezclado de insumos en polvo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A6D8" id="Rectángulo 242" o:spid="_x0000_s1047" style="position:absolute;margin-left:194pt;margin-top:188.55pt;width:88.5pt;height:31.5pt;z-index:25215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" fillcolor="white [3212]" strokecolor="black [3213]" strokeweight="1pt">
                <v:textbox>
                  <w:txbxContent>
                    <w:p w14:paraId="12D2B882" w14:textId="12011C9C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Mezclado de insumos en polvo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70B13DD4" wp14:editId="6DEC8642">
                <wp:simplePos x="0" y="0"/>
                <wp:positionH relativeFrom="column">
                  <wp:posOffset>1939925</wp:posOffset>
                </wp:positionH>
                <wp:positionV relativeFrom="paragraph">
                  <wp:posOffset>2185035</wp:posOffset>
                </wp:positionV>
                <wp:extent cx="485775" cy="219075"/>
                <wp:effectExtent l="0" t="0" r="9525" b="28575"/>
                <wp:wrapNone/>
                <wp:docPr id="267" name="Conector: angula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190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5616B3" id="Conector: angular 267" o:spid="_x0000_s1026" type="#_x0000_t34" style="position:absolute;margin-left:152.75pt;margin-top:172.05pt;width:38.25pt;height:17.25pt;flip:x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" strokecolor="black [3213]" strokeweight=".5pt"/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1C05295D" wp14:editId="25E78358">
                <wp:simplePos x="0" y="0"/>
                <wp:positionH relativeFrom="column">
                  <wp:posOffset>2540000</wp:posOffset>
                </wp:positionH>
                <wp:positionV relativeFrom="paragraph">
                  <wp:posOffset>2185035</wp:posOffset>
                </wp:positionV>
                <wp:extent cx="190500" cy="209550"/>
                <wp:effectExtent l="0" t="0" r="19050" b="19050"/>
                <wp:wrapNone/>
                <wp:docPr id="266" name="Conector: angula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95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EF653D" id="Conector: angular 266" o:spid="_x0000_s1026" type="#_x0000_t34" style="position:absolute;margin-left:200pt;margin-top:172.05pt;width:15pt;height:16.5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" strokecolor="black [3213]" strokeweight=".5pt"/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27F7F2C6" wp14:editId="3DA69A11">
                <wp:simplePos x="0" y="0"/>
                <wp:positionH relativeFrom="column">
                  <wp:posOffset>749300</wp:posOffset>
                </wp:positionH>
                <wp:positionV relativeFrom="paragraph">
                  <wp:posOffset>1175385</wp:posOffset>
                </wp:positionV>
                <wp:extent cx="285750" cy="19050"/>
                <wp:effectExtent l="0" t="0" r="19050" b="19050"/>
                <wp:wrapNone/>
                <wp:docPr id="263" name="Conector rec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8EF1645" id="Conector recto 263" o:spid="_x0000_s1026" style="position:absolute;flip:x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92.55pt" to="81.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3993752C" wp14:editId="3B714283">
                <wp:simplePos x="0" y="0"/>
                <wp:positionH relativeFrom="margin">
                  <wp:align>left</wp:align>
                </wp:positionH>
                <wp:positionV relativeFrom="paragraph">
                  <wp:posOffset>994410</wp:posOffset>
                </wp:positionV>
                <wp:extent cx="857250" cy="381000"/>
                <wp:effectExtent l="0" t="0" r="19050" b="19050"/>
                <wp:wrapNone/>
                <wp:docPr id="236" name="Rectángu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1CA49" w14:textId="585972C0" w:rsidR="00A24929" w:rsidRPr="006D6000" w:rsidRDefault="00A24929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Dosificación de insumos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3752C" id="Rectángulo 236" o:spid="_x0000_s1048" style="position:absolute;margin-left:0;margin-top:78.3pt;width:67.5pt;height:30pt;z-index:25214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" fillcolor="white [3212]" strokecolor="black [3213]" strokeweight="1pt">
                <v:textbox>
                  <w:txbxContent>
                    <w:p w14:paraId="2531CA49" w14:textId="585972C0" w:rsidR="00A24929" w:rsidRPr="006D6000" w:rsidRDefault="00A24929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Dosificación de insumos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6136A623" wp14:editId="0311683F">
                <wp:simplePos x="0" y="0"/>
                <wp:positionH relativeFrom="column">
                  <wp:posOffset>539750</wp:posOffset>
                </wp:positionH>
                <wp:positionV relativeFrom="paragraph">
                  <wp:posOffset>299085</wp:posOffset>
                </wp:positionV>
                <wp:extent cx="962025" cy="390525"/>
                <wp:effectExtent l="0" t="0" r="28575" b="28575"/>
                <wp:wrapNone/>
                <wp:docPr id="235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E2A9C" w14:textId="2BB8E475" w:rsidR="00A24929" w:rsidRPr="00173BD1" w:rsidRDefault="00A24929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6A623" id="Rectángulo 235" o:spid="_x0000_s1049" style="position:absolute;margin-left:42.5pt;margin-top:23.55pt;width:75.75pt;height:30.7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" fillcolor="white [3212]" strokecolor="black [3213]" strokeweight="1pt">
                <v:textbox>
                  <w:txbxContent>
                    <w:p w14:paraId="3D1E2A9C" w14:textId="2BB8E475" w:rsidR="00A24929" w:rsidRPr="00173BD1" w:rsidRDefault="00A24929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rect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20D38599" wp14:editId="4DD8E565">
                <wp:simplePos x="0" y="0"/>
                <wp:positionH relativeFrom="column">
                  <wp:posOffset>225425</wp:posOffset>
                </wp:positionH>
                <wp:positionV relativeFrom="paragraph">
                  <wp:posOffset>89535</wp:posOffset>
                </wp:positionV>
                <wp:extent cx="342900" cy="447675"/>
                <wp:effectExtent l="0" t="0" r="19050" b="28575"/>
                <wp:wrapNone/>
                <wp:docPr id="260" name="Conector: angula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476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175A07" id="Conector: angular 260" o:spid="_x0000_s1026" type="#_x0000_t34" style="position:absolute;margin-left:17.75pt;margin-top:7.05pt;width:27pt;height:35.2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" strokecolor="black [3213]" strokeweight=".5pt"/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11C2E21E" wp14:editId="14E5297D">
                <wp:simplePos x="0" y="0"/>
                <wp:positionH relativeFrom="column">
                  <wp:posOffset>3616325</wp:posOffset>
                </wp:positionH>
                <wp:positionV relativeFrom="paragraph">
                  <wp:posOffset>241935</wp:posOffset>
                </wp:positionV>
                <wp:extent cx="1343025" cy="295275"/>
                <wp:effectExtent l="0" t="0" r="9525" b="28575"/>
                <wp:wrapNone/>
                <wp:docPr id="257" name="Conector: angula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952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069805" id="Conector: angular 257" o:spid="_x0000_s1026" type="#_x0000_t34" style="position:absolute;margin-left:284.75pt;margin-top:19.05pt;width:105.75pt;height:23.2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" strokecolor="black [3213]" strokeweight=".5pt"/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5B5C7CD7" wp14:editId="36756A11">
                <wp:simplePos x="0" y="0"/>
                <wp:positionH relativeFrom="column">
                  <wp:posOffset>2244725</wp:posOffset>
                </wp:positionH>
                <wp:positionV relativeFrom="paragraph">
                  <wp:posOffset>232410</wp:posOffset>
                </wp:positionV>
                <wp:extent cx="1371600" cy="361950"/>
                <wp:effectExtent l="0" t="0" r="19050" b="19050"/>
                <wp:wrapNone/>
                <wp:docPr id="256" name="Conector: angula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619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CA1603" id="Conector: angular 256" o:spid="_x0000_s1026" type="#_x0000_t34" style="position:absolute;margin-left:176.75pt;margin-top:18.3pt;width:108pt;height:28.5pt;flip:x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" strokecolor="black [3213]" strokeweight=".5pt"/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0006CA49" wp14:editId="5172D6DB">
                <wp:simplePos x="0" y="0"/>
                <wp:positionH relativeFrom="column">
                  <wp:posOffset>3121025</wp:posOffset>
                </wp:positionH>
                <wp:positionV relativeFrom="paragraph">
                  <wp:posOffset>470535</wp:posOffset>
                </wp:positionV>
                <wp:extent cx="866775" cy="371475"/>
                <wp:effectExtent l="0" t="0" r="28575" b="28575"/>
                <wp:wrapNone/>
                <wp:docPr id="238" name="Rectángu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5A1D6" w14:textId="035E7FD0" w:rsidR="00A24929" w:rsidRPr="00173BD1" w:rsidRDefault="00A24929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Nivel de</w:t>
                            </w:r>
                            <w:r>
                              <w:t xml:space="preserve"> </w:t>
                            </w:r>
                            <w:r w:rsidRPr="00173BD1">
                              <w:rPr>
                                <w:sz w:val="20"/>
                                <w:szCs w:val="20"/>
                              </w:rPr>
                              <w:t>sustitución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43321693" w14:textId="77777777" w:rsidR="00A24929" w:rsidRDefault="00A24929" w:rsidP="00173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CA49" id="Rectángulo 238" o:spid="_x0000_s1050" style="position:absolute;margin-left:245.75pt;margin-top:37.05pt;width:68.25pt;height:29.2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" fillcolor="white [3212]" strokecolor="black [3213]" strokeweight="1pt">
                <v:textbox>
                  <w:txbxContent>
                    <w:p w14:paraId="4D45A1D6" w14:textId="035E7FD0" w:rsidR="00A24929" w:rsidRPr="00173BD1" w:rsidRDefault="00A24929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Nivel de</w:t>
                      </w:r>
                      <w:r>
                        <w:t xml:space="preserve"> </w:t>
                      </w:r>
                      <w:r w:rsidRPr="00173BD1">
                        <w:rPr>
                          <w:sz w:val="20"/>
                          <w:szCs w:val="20"/>
                        </w:rPr>
                        <w:t>sustitución I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  <w:p w14:paraId="43321693" w14:textId="77777777" w:rsidR="00A24929" w:rsidRDefault="00A24929" w:rsidP="00173B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6122A8DC" wp14:editId="3DA970BE">
                <wp:simplePos x="0" y="0"/>
                <wp:positionH relativeFrom="margin">
                  <wp:posOffset>4035425</wp:posOffset>
                </wp:positionH>
                <wp:positionV relativeFrom="paragraph">
                  <wp:posOffset>470535</wp:posOffset>
                </wp:positionV>
                <wp:extent cx="914400" cy="361950"/>
                <wp:effectExtent l="0" t="0" r="19050" b="19050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69B55" w14:textId="356E1530" w:rsidR="00A24929" w:rsidRPr="00173BD1" w:rsidRDefault="00A24929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Nivel de</w:t>
                            </w:r>
                            <w:r>
                              <w:t xml:space="preserve"> </w:t>
                            </w:r>
                            <w:r w:rsidRPr="00173BD1">
                              <w:rPr>
                                <w:sz w:val="20"/>
                                <w:szCs w:val="20"/>
                              </w:rPr>
                              <w:t>sustitución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14:paraId="254E87E6" w14:textId="77777777" w:rsidR="00A24929" w:rsidRDefault="00A24929" w:rsidP="00173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A8DC" id="Rectángulo 239" o:spid="_x0000_s1051" style="position:absolute;margin-left:317.75pt;margin-top:37.05pt;width:1in;height:28.5pt;z-index:25214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" fillcolor="white [3212]" strokecolor="black [3213]" strokeweight="1pt">
                <v:textbox>
                  <w:txbxContent>
                    <w:p w14:paraId="79869B55" w14:textId="356E1530" w:rsidR="00A24929" w:rsidRPr="00173BD1" w:rsidRDefault="00A24929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Nivel de</w:t>
                      </w:r>
                      <w:r>
                        <w:t xml:space="preserve"> </w:t>
                      </w:r>
                      <w:r w:rsidRPr="00173BD1">
                        <w:rPr>
                          <w:sz w:val="20"/>
                          <w:szCs w:val="20"/>
                        </w:rPr>
                        <w:t>sustitución I</w:t>
                      </w: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  <w:p w14:paraId="254E87E6" w14:textId="77777777" w:rsidR="00A24929" w:rsidRDefault="00A24929" w:rsidP="00173B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37425D6F" wp14:editId="2856F30E">
                <wp:simplePos x="0" y="0"/>
                <wp:positionH relativeFrom="margin">
                  <wp:posOffset>2206625</wp:posOffset>
                </wp:positionH>
                <wp:positionV relativeFrom="paragraph">
                  <wp:posOffset>461010</wp:posOffset>
                </wp:positionV>
                <wp:extent cx="828675" cy="381000"/>
                <wp:effectExtent l="0" t="0" r="28575" b="19050"/>
                <wp:wrapNone/>
                <wp:docPr id="237" name="Rectá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183DA" w14:textId="733215E8" w:rsidR="00A24929" w:rsidRPr="00173BD1" w:rsidRDefault="00A24929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Nivel de</w:t>
                            </w:r>
                            <w:r>
                              <w:t xml:space="preserve"> </w:t>
                            </w:r>
                            <w:r w:rsidRPr="00173BD1">
                              <w:rPr>
                                <w:sz w:val="20"/>
                                <w:szCs w:val="20"/>
                              </w:rPr>
                              <w:t>sustitución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5D6F" id="Rectángulo 237" o:spid="_x0000_s1052" style="position:absolute;margin-left:173.75pt;margin-top:36.3pt;width:65.25pt;height:30pt;z-index:2521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" fillcolor="white [3212]" strokecolor="black [3213]" strokeweight="1pt">
                <v:textbox>
                  <w:txbxContent>
                    <w:p w14:paraId="2A4183DA" w14:textId="733215E8" w:rsidR="00A24929" w:rsidRPr="00173BD1" w:rsidRDefault="00A24929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Nivel de</w:t>
                      </w:r>
                      <w:r>
                        <w:t xml:space="preserve"> </w:t>
                      </w:r>
                      <w:r w:rsidRPr="00173BD1">
                        <w:rPr>
                          <w:sz w:val="20"/>
                          <w:szCs w:val="20"/>
                        </w:rPr>
                        <w:t>sustitución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EF837E" w14:textId="2F94E5B0" w:rsidR="00F15C68" w:rsidRDefault="00F15C68" w:rsidP="007E32E2"/>
    <w:p w14:paraId="7E3C5EB6" w14:textId="6D0A5AC9" w:rsidR="00F15C68" w:rsidRDefault="00F15C68" w:rsidP="007E32E2"/>
    <w:p w14:paraId="4149B5CC" w14:textId="04C371E0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2244082" wp14:editId="2AB7253F">
                <wp:simplePos x="0" y="0"/>
                <wp:positionH relativeFrom="column">
                  <wp:posOffset>1025525</wp:posOffset>
                </wp:positionH>
                <wp:positionV relativeFrom="paragraph">
                  <wp:posOffset>59055</wp:posOffset>
                </wp:positionV>
                <wp:extent cx="9525" cy="1314450"/>
                <wp:effectExtent l="0" t="0" r="28575" b="19050"/>
                <wp:wrapNone/>
                <wp:docPr id="261" name="Conector rec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3F4AB9" id="Conector recto 261" o:spid="_x0000_s1026" style="position:absolute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75pt,4.65pt" to="8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261F6385" w14:textId="1D399965" w:rsidR="00F15C68" w:rsidRDefault="00F15C68" w:rsidP="007E32E2"/>
    <w:p w14:paraId="45BE7462" w14:textId="3683B263" w:rsidR="00F15C68" w:rsidRDefault="00F15C68" w:rsidP="007E32E2"/>
    <w:p w14:paraId="755F512F" w14:textId="64BA7461" w:rsidR="00F15C68" w:rsidRDefault="00F15C68" w:rsidP="007E32E2"/>
    <w:p w14:paraId="600F9443" w14:textId="50B7C52D" w:rsidR="00F15C68" w:rsidRDefault="00F15C68" w:rsidP="007E32E2"/>
    <w:p w14:paraId="35142C56" w14:textId="61F5A2AD" w:rsidR="00F15C68" w:rsidRDefault="00F15C68" w:rsidP="007E32E2"/>
    <w:p w14:paraId="276EB2F9" w14:textId="351B63E0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50625EAB" wp14:editId="4F1CAE76">
                <wp:simplePos x="0" y="0"/>
                <wp:positionH relativeFrom="column">
                  <wp:posOffset>1406525</wp:posOffset>
                </wp:positionH>
                <wp:positionV relativeFrom="paragraph">
                  <wp:posOffset>93345</wp:posOffset>
                </wp:positionV>
                <wp:extent cx="866775" cy="400050"/>
                <wp:effectExtent l="0" t="0" r="28575" b="19050"/>
                <wp:wrapNone/>
                <wp:docPr id="241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935C2" w14:textId="1565D89D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Mezclado de 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5EAB" id="Rectángulo 241" o:spid="_x0000_s1053" style="position:absolute;margin-left:110.75pt;margin-top:7.35pt;width:68.25pt;height:31.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" fillcolor="white [3212]" strokecolor="black [3213]" strokeweight="1pt">
                <v:textbox>
                  <w:txbxContent>
                    <w:p w14:paraId="59F935C2" w14:textId="1565D89D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Mezclado de ingredientes</w:t>
                      </w:r>
                    </w:p>
                  </w:txbxContent>
                </v:textbox>
              </v:rect>
            </w:pict>
          </mc:Fallback>
        </mc:AlternateContent>
      </w:r>
    </w:p>
    <w:p w14:paraId="66BF9462" w14:textId="7D8B7EED" w:rsidR="00F15C68" w:rsidRDefault="0004395A" w:rsidP="007E32E2">
      <w:r w:rsidRPr="00AE367D">
        <w:rPr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102097CE" wp14:editId="1A5DD723">
                <wp:simplePos x="0" y="0"/>
                <wp:positionH relativeFrom="margin">
                  <wp:posOffset>3600450</wp:posOffset>
                </wp:positionH>
                <wp:positionV relativeFrom="paragraph">
                  <wp:posOffset>91440</wp:posOffset>
                </wp:positionV>
                <wp:extent cx="933450" cy="952500"/>
                <wp:effectExtent l="38100" t="76200" r="19050" b="19050"/>
                <wp:wrapNone/>
                <wp:docPr id="227" name="Conector: angula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9525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8EF5C7" id="Conector: angular 227" o:spid="_x0000_s1026" type="#_x0000_t34" style="position:absolute;margin-left:283.5pt;margin-top:7.2pt;width:73.5pt;height:75pt;flip:x y;z-index:252076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" strokecolor="#ed7d31 [3205]" strokeweight=".5pt">
                <v:stroke endarrow="block"/>
                <w10:wrap anchorx="margin"/>
              </v:shape>
            </w:pict>
          </mc:Fallback>
        </mc:AlternateContent>
      </w:r>
      <w:r w:rsidR="00B46224"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1435495A" wp14:editId="1D130D45">
                <wp:simplePos x="0" y="0"/>
                <wp:positionH relativeFrom="column">
                  <wp:posOffset>2225675</wp:posOffset>
                </wp:positionH>
                <wp:positionV relativeFrom="paragraph">
                  <wp:posOffset>80645</wp:posOffset>
                </wp:positionV>
                <wp:extent cx="314325" cy="352425"/>
                <wp:effectExtent l="0" t="0" r="9525" b="28575"/>
                <wp:wrapNone/>
                <wp:docPr id="265" name="Conector: angula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524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FDA650" id="Conector: angular 265" o:spid="_x0000_s1026" type="#_x0000_t34" style="position:absolute;margin-left:175.25pt;margin-top:6.35pt;width:24.75pt;height:27.7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" strokecolor="black [3213]" strokeweight=".5pt"/>
            </w:pict>
          </mc:Fallback>
        </mc:AlternateContent>
      </w:r>
      <w:r w:rsidR="00B46224">
        <w:rPr>
          <w:noProof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421B411F" wp14:editId="7EF0C257">
                <wp:simplePos x="0" y="0"/>
                <wp:positionH relativeFrom="column">
                  <wp:posOffset>1016000</wp:posOffset>
                </wp:positionH>
                <wp:positionV relativeFrom="paragraph">
                  <wp:posOffset>128270</wp:posOffset>
                </wp:positionV>
                <wp:extent cx="542925" cy="0"/>
                <wp:effectExtent l="0" t="0" r="0" b="0"/>
                <wp:wrapNone/>
                <wp:docPr id="262" name="Conector rec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5CCC20" id="Conector recto 262" o:spid="_x0000_s1026" style="position:absolute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0.1pt" to="122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399946C" w14:textId="05DFBD1E" w:rsidR="00F15C68" w:rsidRDefault="00F15C68" w:rsidP="007E32E2"/>
    <w:p w14:paraId="7366DF1E" w14:textId="4C8A7D15" w:rsidR="00F15C68" w:rsidRDefault="00F15C68" w:rsidP="007E32E2"/>
    <w:p w14:paraId="77ED59C7" w14:textId="56A3F80C" w:rsidR="00F15C68" w:rsidRDefault="0004395A" w:rsidP="007E32E2">
      <w:r w:rsidRPr="00AE367D"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54094377" wp14:editId="56F5E309">
                <wp:simplePos x="0" y="0"/>
                <wp:positionH relativeFrom="page">
                  <wp:posOffset>5303520</wp:posOffset>
                </wp:positionH>
                <wp:positionV relativeFrom="paragraph">
                  <wp:posOffset>15240</wp:posOffset>
                </wp:positionV>
                <wp:extent cx="1695450" cy="784860"/>
                <wp:effectExtent l="0" t="0" r="19050" b="15240"/>
                <wp:wrapNone/>
                <wp:docPr id="228" name="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D3544" w14:textId="77777777" w:rsidR="00A24929" w:rsidRPr="0004395A" w:rsidRDefault="00A24929" w:rsidP="007E32E2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395A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Fuente: Times New Roman Interlineado: sencillo </w:t>
                            </w:r>
                          </w:p>
                          <w:p w14:paraId="47B16C5C" w14:textId="48EC0292" w:rsidR="00A24929" w:rsidRDefault="00A24929" w:rsidP="007E32E2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23D8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Tamaño de fuente: 10 puntos</w:t>
                            </w:r>
                          </w:p>
                          <w:p w14:paraId="212B672B" w14:textId="268AB479" w:rsidR="00DB63C2" w:rsidRPr="00F123D8" w:rsidRDefault="00DB63C2" w:rsidP="007E32E2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izquierda</w:t>
                            </w:r>
                            <w:bookmarkStart w:id="15" w:name="_GoBack"/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4377" id="Rectángulo 228" o:spid="_x0000_s1054" style="position:absolute;margin-left:417.6pt;margin-top:1.2pt;width:133.5pt;height:61.8pt;z-index:2520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" fillcolor="white [3212]" strokecolor="#ed7d31 [3205]" strokeweight="1pt">
                <v:textbox>
                  <w:txbxContent>
                    <w:p w14:paraId="7ABD3544" w14:textId="77777777" w:rsidR="00A24929" w:rsidRPr="0004395A" w:rsidRDefault="00A24929" w:rsidP="007E32E2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4395A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Fuente: Times New Roman Interlineado: sencillo </w:t>
                      </w:r>
                    </w:p>
                    <w:p w14:paraId="47B16C5C" w14:textId="48EC0292" w:rsidR="00A24929" w:rsidRDefault="00A24929" w:rsidP="007E32E2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123D8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Tamaño de fuente: 10 puntos</w:t>
                      </w:r>
                    </w:p>
                    <w:p w14:paraId="212B672B" w14:textId="268AB479" w:rsidR="00DB63C2" w:rsidRPr="00F123D8" w:rsidRDefault="00DB63C2" w:rsidP="007E32E2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Alineación: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izquierda</w:t>
                      </w:r>
                      <w:bookmarkStart w:id="16" w:name="_GoBack"/>
                      <w:bookmarkEnd w:id="16"/>
                    </w:p>
                  </w:txbxContent>
                </v:textbox>
                <w10:wrap anchorx="page"/>
              </v:rect>
            </w:pict>
          </mc:Fallback>
        </mc:AlternateContent>
      </w:r>
      <w:r w:rsidR="00B46224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6517493C" wp14:editId="788A15E8">
                <wp:simplePos x="0" y="0"/>
                <wp:positionH relativeFrom="column">
                  <wp:posOffset>1073150</wp:posOffset>
                </wp:positionH>
                <wp:positionV relativeFrom="paragraph">
                  <wp:posOffset>107315</wp:posOffset>
                </wp:positionV>
                <wp:extent cx="1295400" cy="381000"/>
                <wp:effectExtent l="0" t="0" r="19050" b="19050"/>
                <wp:wrapNone/>
                <wp:docPr id="240" name="Rectángul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88AA4" w14:textId="4CC8E60A" w:rsidR="00A24929" w:rsidRPr="006D6000" w:rsidRDefault="00A24929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Mezclado y dilución de 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493C" id="Rectángulo 240" o:spid="_x0000_s1055" style="position:absolute;margin-left:84.5pt;margin-top:8.45pt;width:102pt;height:30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" fillcolor="white [3212]" strokecolor="black [3213]" strokeweight="1pt">
                <v:textbox>
                  <w:txbxContent>
                    <w:p w14:paraId="2DD88AA4" w14:textId="4CC8E60A" w:rsidR="00A24929" w:rsidRPr="006D6000" w:rsidRDefault="00A24929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Mezclado y dilución de ingredientes</w:t>
                      </w:r>
                    </w:p>
                  </w:txbxContent>
                </v:textbox>
              </v:rect>
            </w:pict>
          </mc:Fallback>
        </mc:AlternateContent>
      </w:r>
    </w:p>
    <w:p w14:paraId="20FB18AD" w14:textId="5BEE5DF1" w:rsidR="00F15C68" w:rsidRDefault="00F15C68" w:rsidP="007E32E2"/>
    <w:p w14:paraId="6296D01F" w14:textId="4EBB32D7" w:rsidR="00F15C68" w:rsidRDefault="00F15C68" w:rsidP="007E32E2"/>
    <w:p w14:paraId="7E9A4C6D" w14:textId="0072E823" w:rsidR="00F15C68" w:rsidRDefault="00F15C68" w:rsidP="007E32E2"/>
    <w:p w14:paraId="534047FA" w14:textId="641623AD" w:rsidR="00F15C68" w:rsidRDefault="00F15C68" w:rsidP="007E32E2"/>
    <w:p w14:paraId="406391B1" w14:textId="46D91814" w:rsidR="00F15C68" w:rsidRDefault="00F15C68" w:rsidP="007E32E2"/>
    <w:p w14:paraId="117D9CDF" w14:textId="1AF7D62E" w:rsidR="00F15C68" w:rsidRDefault="00F15C68" w:rsidP="007E32E2"/>
    <w:p w14:paraId="30E05AE9" w14:textId="2A0C58F7" w:rsidR="00F15C68" w:rsidRDefault="00F15C68" w:rsidP="007E32E2"/>
    <w:p w14:paraId="36BDB7AD" w14:textId="273C2750" w:rsidR="00F15C68" w:rsidRDefault="00F15C68" w:rsidP="007E32E2"/>
    <w:p w14:paraId="49BCFC22" w14:textId="7221768C" w:rsidR="00F15C68" w:rsidRDefault="00F15C68" w:rsidP="007E32E2"/>
    <w:p w14:paraId="08CDBCAB" w14:textId="57CB9D7F" w:rsidR="00F15C68" w:rsidRDefault="00F15C68" w:rsidP="007E32E2"/>
    <w:p w14:paraId="396605E0" w14:textId="19FC3C11" w:rsidR="00F15C68" w:rsidRDefault="00F15C68" w:rsidP="007E32E2"/>
    <w:p w14:paraId="7C991BE8" w14:textId="7BDA0C95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5E5EC19F" wp14:editId="647761E3">
                <wp:simplePos x="0" y="0"/>
                <wp:positionH relativeFrom="column">
                  <wp:posOffset>3063875</wp:posOffset>
                </wp:positionH>
                <wp:positionV relativeFrom="paragraph">
                  <wp:posOffset>52070</wp:posOffset>
                </wp:positionV>
                <wp:extent cx="409575" cy="666750"/>
                <wp:effectExtent l="0" t="0" r="9525" b="19050"/>
                <wp:wrapNone/>
                <wp:docPr id="272" name="Conector: angula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667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F78459" id="Conector: angular 272" o:spid="_x0000_s1026" type="#_x0000_t34" style="position:absolute;margin-left:241.25pt;margin-top:4.1pt;width:32.25pt;height:52.5pt;flip:x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" strokecolor="black [3213]" strokeweight=".5pt"/>
            </w:pict>
          </mc:Fallback>
        </mc:AlternateContent>
      </w:r>
    </w:p>
    <w:p w14:paraId="15E1C059" w14:textId="109CC9BC" w:rsidR="00F15C68" w:rsidRDefault="00F15C68" w:rsidP="007E32E2"/>
    <w:p w14:paraId="69F3FC00" w14:textId="50176983" w:rsidR="00F15C68" w:rsidRDefault="00F15C68" w:rsidP="007E32E2"/>
    <w:p w14:paraId="2D379471" w14:textId="48468253" w:rsidR="00F15C68" w:rsidRDefault="00F15C68" w:rsidP="007E32E2"/>
    <w:p w14:paraId="54028ABC" w14:textId="375C83D7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733AA499" wp14:editId="52F31E00">
                <wp:simplePos x="0" y="0"/>
                <wp:positionH relativeFrom="column">
                  <wp:posOffset>3273425</wp:posOffset>
                </wp:positionH>
                <wp:positionV relativeFrom="paragraph">
                  <wp:posOffset>17780</wp:posOffset>
                </wp:positionV>
                <wp:extent cx="304800" cy="9525"/>
                <wp:effectExtent l="0" t="0" r="19050" b="28575"/>
                <wp:wrapNone/>
                <wp:docPr id="274" name="Conector rect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FCAA44" id="Conector recto 274" o:spid="_x0000_s1026" style="position:absolute;z-index:2521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5pt,1.4pt" to="28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44A65E00" wp14:editId="53D2CC5A">
                <wp:simplePos x="0" y="0"/>
                <wp:positionH relativeFrom="column">
                  <wp:posOffset>3101975</wp:posOffset>
                </wp:positionH>
                <wp:positionV relativeFrom="paragraph">
                  <wp:posOffset>17780</wp:posOffset>
                </wp:positionV>
                <wp:extent cx="333375" cy="495300"/>
                <wp:effectExtent l="0" t="0" r="9525" b="19050"/>
                <wp:wrapNone/>
                <wp:docPr id="273" name="Conector: angula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4953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101A7B" id="Conector: angular 273" o:spid="_x0000_s1026" type="#_x0000_t34" style="position:absolute;margin-left:244.25pt;margin-top:1.4pt;width:26.25pt;height:39pt;flip:x y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" strokecolor="black [3213]" strokeweight=".5pt"/>
            </w:pict>
          </mc:Fallback>
        </mc:AlternateContent>
      </w:r>
    </w:p>
    <w:p w14:paraId="5C83EF76" w14:textId="4C8671D0" w:rsidR="00F15C68" w:rsidRDefault="00F15C68" w:rsidP="007E32E2"/>
    <w:p w14:paraId="13A7233A" w14:textId="77777777" w:rsidR="00F15C68" w:rsidRDefault="00F15C68" w:rsidP="007E32E2"/>
    <w:p w14:paraId="0BDD3D92" w14:textId="77777777" w:rsidR="00F15C68" w:rsidRDefault="00F15C68" w:rsidP="007E32E2">
      <w:pPr>
        <w:rPr>
          <w:i/>
          <w:sz w:val="20"/>
          <w:szCs w:val="20"/>
        </w:rPr>
      </w:pPr>
    </w:p>
    <w:p w14:paraId="41EAA830" w14:textId="77777777" w:rsidR="00F15C68" w:rsidRDefault="00F15C68" w:rsidP="007E32E2">
      <w:pPr>
        <w:rPr>
          <w:i/>
          <w:sz w:val="20"/>
          <w:szCs w:val="20"/>
        </w:rPr>
      </w:pPr>
    </w:p>
    <w:p w14:paraId="40059676" w14:textId="77777777" w:rsidR="00F15C68" w:rsidRDefault="00F15C68" w:rsidP="007E32E2">
      <w:pPr>
        <w:rPr>
          <w:i/>
          <w:sz w:val="20"/>
          <w:szCs w:val="20"/>
        </w:rPr>
      </w:pPr>
    </w:p>
    <w:p w14:paraId="468BEB95" w14:textId="62430437" w:rsidR="007E32E2" w:rsidRDefault="007E32E2" w:rsidP="007E32E2">
      <w:pPr>
        <w:rPr>
          <w:bCs/>
          <w:sz w:val="20"/>
          <w:szCs w:val="20"/>
          <w:shd w:val="clear" w:color="auto" w:fill="FFFFFF"/>
        </w:rPr>
      </w:pPr>
      <w:r w:rsidRPr="008B0A30">
        <w:rPr>
          <w:i/>
          <w:sz w:val="20"/>
          <w:szCs w:val="20"/>
        </w:rPr>
        <w:t>Nota</w:t>
      </w:r>
      <w:r>
        <w:rPr>
          <w:i/>
          <w:sz w:val="20"/>
          <w:szCs w:val="20"/>
        </w:rPr>
        <w:t>.</w:t>
      </w:r>
      <w:r w:rsidRPr="008B0A30">
        <w:rPr>
          <w:i/>
          <w:sz w:val="20"/>
          <w:szCs w:val="20"/>
        </w:rPr>
        <w:t xml:space="preserve"> </w:t>
      </w:r>
      <w:r w:rsidRPr="008B0A30">
        <w:rPr>
          <w:sz w:val="20"/>
          <w:szCs w:val="20"/>
        </w:rPr>
        <w:t>De “</w:t>
      </w:r>
      <w:r w:rsidRPr="008B0A30">
        <w:rPr>
          <w:bCs/>
          <w:sz w:val="20"/>
          <w:szCs w:val="20"/>
          <w:shd w:val="clear" w:color="auto" w:fill="FFFFFF"/>
        </w:rPr>
        <w:t xml:space="preserve">Agroindustria de la quinua a partir de las variedades. Por Salcedo INIA, rosada de Taraco y </w:t>
      </w:r>
    </w:p>
    <w:p w14:paraId="00D99630" w14:textId="358B7857" w:rsidR="007E32E2" w:rsidRDefault="007E32E2" w:rsidP="007E32E2">
      <w:pPr>
        <w:rPr>
          <w:bCs/>
          <w:sz w:val="20"/>
          <w:szCs w:val="20"/>
          <w:shd w:val="clear" w:color="auto" w:fill="FFFFFF"/>
        </w:rPr>
      </w:pPr>
      <w:proofErr w:type="spellStart"/>
      <w:r w:rsidRPr="008B0A30">
        <w:rPr>
          <w:bCs/>
          <w:sz w:val="20"/>
          <w:szCs w:val="20"/>
          <w:shd w:val="clear" w:color="auto" w:fill="FFFFFF"/>
        </w:rPr>
        <w:t>Cancolla</w:t>
      </w:r>
      <w:proofErr w:type="spellEnd"/>
      <w:r w:rsidRPr="008B0A30">
        <w:rPr>
          <w:bCs/>
          <w:sz w:val="20"/>
          <w:szCs w:val="20"/>
          <w:shd w:val="clear" w:color="auto" w:fill="FFFFFF"/>
        </w:rPr>
        <w:t xml:space="preserve"> en la mancomunidad municipal </w:t>
      </w:r>
      <w:proofErr w:type="spellStart"/>
      <w:r w:rsidRPr="0004395A">
        <w:rPr>
          <w:bCs/>
          <w:sz w:val="20"/>
          <w:szCs w:val="20"/>
          <w:shd w:val="clear" w:color="auto" w:fill="FFFFFF"/>
        </w:rPr>
        <w:t>Qhapaq</w:t>
      </w:r>
      <w:proofErr w:type="spellEnd"/>
      <w:r w:rsidRPr="0004395A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4395A">
        <w:rPr>
          <w:bCs/>
          <w:sz w:val="20"/>
          <w:szCs w:val="20"/>
          <w:shd w:val="clear" w:color="auto" w:fill="FFFFFF"/>
        </w:rPr>
        <w:t>Qolla</w:t>
      </w:r>
      <w:proofErr w:type="spellEnd"/>
      <w:r w:rsidRPr="0004395A">
        <w:rPr>
          <w:bCs/>
          <w:sz w:val="20"/>
          <w:szCs w:val="20"/>
          <w:shd w:val="clear" w:color="auto" w:fill="FFFFFF"/>
        </w:rPr>
        <w:t>, Puno, 2016</w:t>
      </w:r>
      <w:r w:rsidRPr="0004395A">
        <w:rPr>
          <w:sz w:val="20"/>
          <w:szCs w:val="20"/>
        </w:rPr>
        <w:t>” por R. W.</w:t>
      </w:r>
      <w:r w:rsidRPr="0004395A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4395A">
        <w:rPr>
          <w:bCs/>
          <w:sz w:val="20"/>
          <w:szCs w:val="20"/>
          <w:shd w:val="clear" w:color="auto" w:fill="FFFFFF"/>
        </w:rPr>
        <w:t>Jilapa</w:t>
      </w:r>
      <w:proofErr w:type="spellEnd"/>
      <w:r w:rsidRPr="008B0A30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8B0A30">
        <w:rPr>
          <w:bCs/>
          <w:sz w:val="20"/>
          <w:szCs w:val="20"/>
          <w:shd w:val="clear" w:color="auto" w:fill="FFFFFF"/>
        </w:rPr>
        <w:t>Humpiri</w:t>
      </w:r>
      <w:proofErr w:type="spellEnd"/>
      <w:r w:rsidRPr="008B0A30">
        <w:rPr>
          <w:bCs/>
          <w:sz w:val="20"/>
          <w:szCs w:val="20"/>
          <w:shd w:val="clear" w:color="auto" w:fill="FFFFFF"/>
        </w:rPr>
        <w:t xml:space="preserve">, 2019, </w:t>
      </w:r>
    </w:p>
    <w:p w14:paraId="366367DC" w14:textId="4E048A18" w:rsidR="007E32E2" w:rsidRDefault="007E32E2" w:rsidP="007E32E2">
      <w:pPr>
        <w:rPr>
          <w:bCs/>
          <w:sz w:val="20"/>
          <w:szCs w:val="20"/>
          <w:shd w:val="clear" w:color="auto" w:fill="FFFFFF"/>
        </w:rPr>
      </w:pPr>
      <w:r w:rsidRPr="008B0A30">
        <w:rPr>
          <w:bCs/>
          <w:i/>
          <w:sz w:val="20"/>
          <w:szCs w:val="20"/>
          <w:shd w:val="clear" w:color="auto" w:fill="FFFFFF"/>
        </w:rPr>
        <w:t>Ingeniería Industrial</w:t>
      </w:r>
      <w:r w:rsidRPr="008B0A30">
        <w:rPr>
          <w:bCs/>
          <w:sz w:val="20"/>
          <w:szCs w:val="20"/>
          <w:shd w:val="clear" w:color="auto" w:fill="FFFFFF"/>
        </w:rPr>
        <w:t>, 37, p. 169 (</w:t>
      </w:r>
      <w:hyperlink r:id="rId20" w:tgtFrame="_blank" w:history="1">
        <w:r w:rsidRPr="008B0A30">
          <w:rPr>
            <w:rStyle w:val="Hipervnculo"/>
            <w:color w:val="auto"/>
            <w:sz w:val="20"/>
            <w:szCs w:val="20"/>
            <w:shd w:val="clear" w:color="auto" w:fill="FFFFFF"/>
          </w:rPr>
          <w:t>https://doi.org/10.26439/ing.ind2019.n037.4547</w:t>
        </w:r>
      </w:hyperlink>
      <w:r w:rsidRPr="008B0A30">
        <w:rPr>
          <w:bCs/>
          <w:sz w:val="20"/>
          <w:szCs w:val="20"/>
          <w:shd w:val="clear" w:color="auto" w:fill="FFFFFF"/>
        </w:rPr>
        <w:t xml:space="preserve">). </w:t>
      </w:r>
    </w:p>
    <w:p w14:paraId="1E943426" w14:textId="02A7083D" w:rsidR="007E32E2" w:rsidRDefault="007E32E2" w:rsidP="007E32E2">
      <w:pPr>
        <w:rPr>
          <w:bCs/>
          <w:sz w:val="20"/>
          <w:szCs w:val="20"/>
          <w:shd w:val="clear" w:color="auto" w:fill="FFFFFF"/>
        </w:rPr>
      </w:pPr>
    </w:p>
    <w:p w14:paraId="36A150D9" w14:textId="1877E6BD" w:rsidR="007E32E2" w:rsidRDefault="007E32E2" w:rsidP="007E32E2">
      <w:pPr>
        <w:rPr>
          <w:bCs/>
          <w:sz w:val="20"/>
          <w:szCs w:val="20"/>
          <w:shd w:val="clear" w:color="auto" w:fill="FFFFFF"/>
        </w:rPr>
      </w:pPr>
    </w:p>
    <w:p w14:paraId="4F54E737" w14:textId="2386E6EC" w:rsidR="007E32E2" w:rsidRDefault="007E32E2" w:rsidP="000C5722">
      <w:pPr>
        <w:spacing w:line="360" w:lineRule="auto"/>
        <w:ind w:right="970"/>
      </w:pPr>
    </w:p>
    <w:p w14:paraId="669E4CE4" w14:textId="1F329A41" w:rsidR="0074397F" w:rsidRDefault="00881900" w:rsidP="00603E39">
      <w:pPr>
        <w:pStyle w:val="Ttulo1"/>
        <w:ind w:left="0" w:firstLine="0"/>
      </w:pPr>
      <w:bookmarkStart w:id="17" w:name="h.lnxbz9" w:colFirst="0" w:colLast="0"/>
      <w:bookmarkStart w:id="18" w:name="_Toc24027205"/>
      <w:bookmarkEnd w:id="17"/>
      <w:r>
        <w:lastRenderedPageBreak/>
        <w:t>CONCLUSIONES</w:t>
      </w:r>
      <w:bookmarkEnd w:id="18"/>
    </w:p>
    <w:p w14:paraId="0B4D73D8" w14:textId="735479CA" w:rsidR="00DB3EAF" w:rsidRPr="003A4C8B" w:rsidRDefault="00DB3EAF" w:rsidP="00DB3EAF">
      <w:pPr>
        <w:tabs>
          <w:tab w:val="left" w:pos="1800"/>
        </w:tabs>
        <w:spacing w:line="360" w:lineRule="auto"/>
        <w:jc w:val="both"/>
      </w:pPr>
      <w:bookmarkStart w:id="19" w:name="h.35nkun2" w:colFirst="0" w:colLast="0"/>
      <w:bookmarkEnd w:id="19"/>
    </w:p>
    <w:p w14:paraId="35B3D459" w14:textId="0AD133D8" w:rsidR="003733C3" w:rsidRDefault="003733C3" w:rsidP="00DB3EAF">
      <w:pPr>
        <w:tabs>
          <w:tab w:val="left" w:pos="1800"/>
        </w:tabs>
        <w:spacing w:line="360" w:lineRule="auto"/>
        <w:jc w:val="both"/>
      </w:pPr>
    </w:p>
    <w:p w14:paraId="43E8A064" w14:textId="2B87F05C" w:rsidR="009630EF" w:rsidRPr="00FA0C5B" w:rsidRDefault="00D73821" w:rsidP="00FA0C5B">
      <w:pPr>
        <w:rPr>
          <w:bCs/>
        </w:rPr>
      </w:pPr>
      <w:r>
        <w:t>Párrafo explicativo (opcional)</w:t>
      </w:r>
    </w:p>
    <w:p w14:paraId="06045DEF" w14:textId="191CC82D" w:rsidR="009630EF" w:rsidRDefault="009630EF" w:rsidP="00731CC1">
      <w:pPr>
        <w:spacing w:line="360" w:lineRule="auto"/>
        <w:jc w:val="both"/>
        <w:rPr>
          <w:b/>
          <w:color w:val="auto"/>
          <w:shd w:val="clear" w:color="auto" w:fill="FFFFFF"/>
        </w:rPr>
      </w:pPr>
    </w:p>
    <w:p w14:paraId="3CEEF130" w14:textId="00381628" w:rsidR="005670D8" w:rsidRDefault="005670D8" w:rsidP="005670D8">
      <w:pPr>
        <w:tabs>
          <w:tab w:val="left" w:pos="1800"/>
        </w:tabs>
        <w:spacing w:line="360" w:lineRule="auto"/>
        <w:jc w:val="both"/>
      </w:pPr>
    </w:p>
    <w:p w14:paraId="0585C7B7" w14:textId="34787190" w:rsidR="009630EF" w:rsidRPr="005F72DA" w:rsidRDefault="008F0427" w:rsidP="00664910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 w:rsidR="00470833">
        <w:rPr>
          <w:color w:val="auto"/>
        </w:rPr>
        <w:t xml:space="preserve">de la primera conclusión. El texto debe ir </w:t>
      </w:r>
      <w:r w:rsidR="009C22AF">
        <w:rPr>
          <w:color w:val="auto"/>
        </w:rPr>
        <w:t>justificado en toda la hoja de trabajo.</w:t>
      </w:r>
    </w:p>
    <w:p w14:paraId="4106869C" w14:textId="77777777" w:rsidR="009C22AF" w:rsidRPr="005F72DA" w:rsidRDefault="009C22AF" w:rsidP="00664910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>de la primera conclusión. El texto debe ir justificado en toda la hoja de trabajo.</w:t>
      </w:r>
    </w:p>
    <w:p w14:paraId="63E66775" w14:textId="77777777" w:rsidR="009C22AF" w:rsidRPr="005F72DA" w:rsidRDefault="009C22AF" w:rsidP="00664910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>de la primera conclusión. El texto debe ir justificado en toda la hoja de trabajo.</w:t>
      </w:r>
    </w:p>
    <w:p w14:paraId="3B4A2C33" w14:textId="77777777" w:rsidR="009C22AF" w:rsidRPr="005F72DA" w:rsidRDefault="009C22AF" w:rsidP="00664910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>de la primera conclusión. El texto debe ir justificado en toda la hoja de trabajo.</w:t>
      </w:r>
    </w:p>
    <w:p w14:paraId="33748760" w14:textId="4CF22AD9" w:rsidR="0074397F" w:rsidRDefault="0074397F" w:rsidP="00470833">
      <w:pPr>
        <w:spacing w:line="360" w:lineRule="auto"/>
      </w:pPr>
    </w:p>
    <w:p w14:paraId="187A3270" w14:textId="4BA06450" w:rsidR="0074397F" w:rsidRDefault="000E717E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0" hidden="0" allowOverlap="1" wp14:anchorId="719BA99C" wp14:editId="63F82634">
                <wp:simplePos x="0" y="0"/>
                <wp:positionH relativeFrom="margin">
                  <wp:posOffset>305678</wp:posOffset>
                </wp:positionH>
                <wp:positionV relativeFrom="paragraph">
                  <wp:posOffset>160952</wp:posOffset>
                </wp:positionV>
                <wp:extent cx="4686300" cy="311285"/>
                <wp:effectExtent l="0" t="0" r="19050" b="12700"/>
                <wp:wrapNone/>
                <wp:docPr id="55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1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ECD56" w14:textId="6D288CE6" w:rsidR="00A24929" w:rsidRPr="00640209" w:rsidRDefault="00A24929" w:rsidP="000E717E">
                            <w:pPr>
                              <w:jc w:val="center"/>
                              <w:textDirection w:val="btLr"/>
                              <w:rPr>
                                <w:bCs/>
                                <w:i/>
                              </w:rPr>
                            </w:pPr>
                            <w:r w:rsidRPr="00640209">
                              <w:rPr>
                                <w:bCs/>
                                <w:i/>
                              </w:rPr>
                              <w:t>Pueden incluirse las conclusiones que consideren necesarias.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A99C" id="_x0000_s1056" style="position:absolute;left:0;text-align:left;margin-left:24.05pt;margin-top:12.65pt;width:369pt;height:24.5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" o:allowincell="f" fillcolor="white [3201]" strokecolor="#ed7d31 [3205]" strokeweight="1pt">
                <v:textbox>
                  <w:txbxContent>
                    <w:p w14:paraId="32DECD56" w14:textId="6D288CE6" w:rsidR="00A24929" w:rsidRPr="00640209" w:rsidRDefault="00A24929" w:rsidP="000E717E">
                      <w:pPr>
                        <w:jc w:val="center"/>
                        <w:textDirection w:val="btLr"/>
                        <w:rPr>
                          <w:bCs/>
                          <w:i/>
                        </w:rPr>
                      </w:pPr>
                      <w:r w:rsidRPr="00640209">
                        <w:rPr>
                          <w:bCs/>
                          <w:i/>
                        </w:rPr>
                        <w:t>Pueden incluirse las conclusiones que consideren necesarias.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EDADE2" w14:textId="1F84FB10" w:rsidR="0074397F" w:rsidRDefault="0074397F">
      <w:pPr>
        <w:spacing w:line="360" w:lineRule="auto"/>
        <w:jc w:val="center"/>
      </w:pPr>
    </w:p>
    <w:p w14:paraId="13347D9D" w14:textId="7146C985" w:rsidR="0074397F" w:rsidRDefault="0074397F">
      <w:pPr>
        <w:spacing w:line="360" w:lineRule="auto"/>
        <w:jc w:val="center"/>
      </w:pPr>
    </w:p>
    <w:p w14:paraId="6EF48F4E" w14:textId="2A75551F" w:rsidR="0074397F" w:rsidRDefault="0074397F">
      <w:pPr>
        <w:spacing w:line="360" w:lineRule="auto"/>
        <w:jc w:val="center"/>
      </w:pPr>
    </w:p>
    <w:p w14:paraId="372A83FF" w14:textId="608D80AA" w:rsidR="0074397F" w:rsidRDefault="0074397F">
      <w:pPr>
        <w:spacing w:line="360" w:lineRule="auto"/>
        <w:jc w:val="center"/>
      </w:pPr>
    </w:p>
    <w:p w14:paraId="7D3B71FF" w14:textId="7CB28AC4" w:rsidR="0074397F" w:rsidRDefault="0074397F">
      <w:pPr>
        <w:spacing w:line="360" w:lineRule="auto"/>
        <w:jc w:val="center"/>
      </w:pPr>
    </w:p>
    <w:p w14:paraId="6C912BDC" w14:textId="0433C303" w:rsidR="0074397F" w:rsidRDefault="0074397F">
      <w:pPr>
        <w:spacing w:line="360" w:lineRule="auto"/>
        <w:jc w:val="center"/>
      </w:pPr>
    </w:p>
    <w:p w14:paraId="184C8A3D" w14:textId="3808005D" w:rsidR="0074397F" w:rsidRDefault="0074397F">
      <w:pPr>
        <w:spacing w:line="360" w:lineRule="auto"/>
        <w:jc w:val="center"/>
      </w:pPr>
    </w:p>
    <w:p w14:paraId="4B600E9E" w14:textId="77777777" w:rsidR="0074397F" w:rsidRDefault="0074397F">
      <w:pPr>
        <w:spacing w:line="360" w:lineRule="auto"/>
        <w:jc w:val="center"/>
      </w:pPr>
    </w:p>
    <w:p w14:paraId="3AA3C7C4" w14:textId="4022B673" w:rsidR="00B238AC" w:rsidRDefault="00B238AC">
      <w:pPr>
        <w:spacing w:line="360" w:lineRule="auto"/>
        <w:jc w:val="center"/>
      </w:pPr>
    </w:p>
    <w:p w14:paraId="38337150" w14:textId="19259F1A" w:rsidR="00B238AC" w:rsidRDefault="00B238AC">
      <w:pPr>
        <w:spacing w:line="360" w:lineRule="auto"/>
        <w:jc w:val="center"/>
      </w:pPr>
    </w:p>
    <w:p w14:paraId="288ECC00" w14:textId="361A810A" w:rsidR="00B238AC" w:rsidRDefault="00B238AC">
      <w:pPr>
        <w:spacing w:line="360" w:lineRule="auto"/>
        <w:jc w:val="center"/>
      </w:pPr>
    </w:p>
    <w:p w14:paraId="0934EFD9" w14:textId="7E25FC7A" w:rsidR="00B238AC" w:rsidRDefault="00B238AC">
      <w:pPr>
        <w:spacing w:line="360" w:lineRule="auto"/>
        <w:jc w:val="center"/>
      </w:pPr>
    </w:p>
    <w:p w14:paraId="526E6AC8" w14:textId="77777777" w:rsidR="00731CC1" w:rsidRDefault="00731CC1">
      <w:pPr>
        <w:spacing w:line="360" w:lineRule="auto"/>
        <w:jc w:val="center"/>
      </w:pPr>
    </w:p>
    <w:p w14:paraId="71036221" w14:textId="77777777" w:rsidR="00731CC1" w:rsidRDefault="00731CC1">
      <w:pPr>
        <w:spacing w:line="360" w:lineRule="auto"/>
        <w:jc w:val="center"/>
      </w:pPr>
    </w:p>
    <w:p w14:paraId="387EF0BA" w14:textId="577AF338" w:rsidR="009630EF" w:rsidRDefault="009630EF" w:rsidP="00361CBC">
      <w:pPr>
        <w:spacing w:line="360" w:lineRule="auto"/>
      </w:pPr>
    </w:p>
    <w:p w14:paraId="6897BF54" w14:textId="2D6F5DE1" w:rsidR="00B238AC" w:rsidRPr="001D47E7" w:rsidRDefault="00881900" w:rsidP="00345625">
      <w:pPr>
        <w:pStyle w:val="Ttulo1"/>
        <w:ind w:left="0" w:firstLine="0"/>
      </w:pPr>
      <w:bookmarkStart w:id="20" w:name="_Toc24027206"/>
      <w:r w:rsidRPr="001D47E7">
        <w:lastRenderedPageBreak/>
        <w:t>RECOMENDACIONES</w:t>
      </w:r>
      <w:bookmarkEnd w:id="20"/>
    </w:p>
    <w:p w14:paraId="32351905" w14:textId="3F3FAA26" w:rsidR="009630EF" w:rsidRPr="00DB3EAF" w:rsidRDefault="00361CBC" w:rsidP="004974D7">
      <w:pPr>
        <w:tabs>
          <w:tab w:val="left" w:pos="1800"/>
        </w:tabs>
        <w:spacing w:line="360" w:lineRule="auto"/>
        <w:jc w:val="center"/>
      </w:pPr>
      <w:r>
        <w:rPr>
          <w:i/>
          <w:color w:val="7F7F7F" w:themeColor="text1" w:themeTint="80"/>
        </w:rPr>
        <w:t xml:space="preserve">(Párrafo explicativo </w:t>
      </w:r>
      <w:r w:rsidR="008415D8">
        <w:rPr>
          <w:i/>
          <w:color w:val="7F7F7F" w:themeColor="text1" w:themeTint="80"/>
        </w:rPr>
        <w:t>optativo)</w:t>
      </w:r>
    </w:p>
    <w:p w14:paraId="31753DBC" w14:textId="77777777" w:rsidR="003B4227" w:rsidRDefault="003B4227" w:rsidP="009630EF">
      <w:pPr>
        <w:tabs>
          <w:tab w:val="left" w:pos="1800"/>
        </w:tabs>
        <w:spacing w:line="360" w:lineRule="auto"/>
        <w:jc w:val="both"/>
      </w:pPr>
    </w:p>
    <w:p w14:paraId="360421F8" w14:textId="3BAE86C6" w:rsidR="009630EF" w:rsidRDefault="009630EF" w:rsidP="009630EF">
      <w:pPr>
        <w:tabs>
          <w:tab w:val="left" w:pos="1800"/>
        </w:tabs>
        <w:spacing w:line="360" w:lineRule="auto"/>
        <w:jc w:val="both"/>
      </w:pPr>
      <w:r w:rsidRPr="003A4C8B">
        <w:t xml:space="preserve">A </w:t>
      </w:r>
      <w:r w:rsidR="00361CBC" w:rsidRPr="003A4C8B">
        <w:t>continuación,</w:t>
      </w:r>
      <w:r w:rsidRPr="003A4C8B">
        <w:t xml:space="preserve"> detallaremos las </w:t>
      </w:r>
      <w:r>
        <w:t>recomendaciones</w:t>
      </w:r>
      <w:r w:rsidRPr="003A4C8B">
        <w:t>:</w:t>
      </w:r>
    </w:p>
    <w:p w14:paraId="43D290BB" w14:textId="723ABFE4" w:rsidR="005670D8" w:rsidRPr="005670D8" w:rsidRDefault="005670D8" w:rsidP="005670D8">
      <w:pPr>
        <w:spacing w:line="360" w:lineRule="auto"/>
        <w:jc w:val="both"/>
        <w:rPr>
          <w:color w:val="auto"/>
          <w:shd w:val="clear" w:color="auto" w:fill="FFFFFF"/>
        </w:rPr>
      </w:pPr>
    </w:p>
    <w:p w14:paraId="354D7EC6" w14:textId="04861C50" w:rsidR="009C22AF" w:rsidRPr="005F72DA" w:rsidRDefault="009C22AF" w:rsidP="00664910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 xml:space="preserve">de la primera </w:t>
      </w:r>
      <w:r w:rsidR="005E3B8B">
        <w:rPr>
          <w:color w:val="auto"/>
        </w:rPr>
        <w:t>recomendación.</w:t>
      </w:r>
      <w:r>
        <w:rPr>
          <w:color w:val="auto"/>
        </w:rPr>
        <w:t xml:space="preserve"> El texto debe ir justificado en toda la hoja de trabajo.</w:t>
      </w:r>
    </w:p>
    <w:p w14:paraId="663944FA" w14:textId="2F2C3DE2" w:rsidR="009C22AF" w:rsidRPr="005F72DA" w:rsidRDefault="009C22AF" w:rsidP="00664910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 xml:space="preserve">de la primera </w:t>
      </w:r>
      <w:r w:rsidR="005E3B8B">
        <w:rPr>
          <w:color w:val="auto"/>
        </w:rPr>
        <w:t>recomendación</w:t>
      </w:r>
      <w:r>
        <w:rPr>
          <w:color w:val="auto"/>
        </w:rPr>
        <w:t>. El texto debe ir justificado en toda la hoja de trabajo.</w:t>
      </w:r>
    </w:p>
    <w:p w14:paraId="13382333" w14:textId="5E3AECDE" w:rsidR="009C22AF" w:rsidRPr="005F72DA" w:rsidRDefault="009C22AF" w:rsidP="00664910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 xml:space="preserve">de la primera </w:t>
      </w:r>
      <w:r w:rsidR="005E3B8B">
        <w:rPr>
          <w:color w:val="auto"/>
        </w:rPr>
        <w:t>recomendación</w:t>
      </w:r>
      <w:r>
        <w:rPr>
          <w:color w:val="auto"/>
        </w:rPr>
        <w:t>. El texto debe ir justificado en toda la hoja de trabajo.</w:t>
      </w:r>
    </w:p>
    <w:p w14:paraId="47AFB94D" w14:textId="5278F053" w:rsidR="009C22AF" w:rsidRPr="005F72DA" w:rsidRDefault="009C22AF" w:rsidP="00664910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 xml:space="preserve">de la primera </w:t>
      </w:r>
      <w:r w:rsidR="005E3B8B">
        <w:rPr>
          <w:color w:val="auto"/>
        </w:rPr>
        <w:t>recomendación</w:t>
      </w:r>
      <w:r>
        <w:rPr>
          <w:color w:val="auto"/>
        </w:rPr>
        <w:t>. El texto debe ir justificado en toda la hoja de trabajo.</w:t>
      </w:r>
    </w:p>
    <w:p w14:paraId="60CD57FD" w14:textId="77777777" w:rsidR="009630EF" w:rsidRDefault="009630EF" w:rsidP="009630EF">
      <w:pPr>
        <w:spacing w:line="360" w:lineRule="auto"/>
        <w:ind w:left="1068"/>
        <w:rPr>
          <w:b/>
        </w:rPr>
      </w:pPr>
    </w:p>
    <w:p w14:paraId="5030CE1F" w14:textId="77777777" w:rsidR="0074397F" w:rsidRDefault="0074397F">
      <w:pPr>
        <w:spacing w:line="360" w:lineRule="auto"/>
        <w:ind w:left="1068"/>
      </w:pPr>
    </w:p>
    <w:p w14:paraId="7B605AA4" w14:textId="77777777" w:rsidR="0074397F" w:rsidRDefault="0074397F">
      <w:pPr>
        <w:spacing w:line="360" w:lineRule="auto"/>
        <w:ind w:left="1068"/>
      </w:pPr>
    </w:p>
    <w:p w14:paraId="3A824E8C" w14:textId="42EBDA78" w:rsidR="0074397F" w:rsidRDefault="000E717E">
      <w:pPr>
        <w:spacing w:line="360" w:lineRule="auto"/>
        <w:ind w:left="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0" hidden="0" allowOverlap="1" wp14:anchorId="6D28FE10" wp14:editId="105C9E3C">
                <wp:simplePos x="0" y="0"/>
                <wp:positionH relativeFrom="margin">
                  <wp:posOffset>457835</wp:posOffset>
                </wp:positionH>
                <wp:positionV relativeFrom="paragraph">
                  <wp:posOffset>-562610</wp:posOffset>
                </wp:positionV>
                <wp:extent cx="4686300" cy="311285"/>
                <wp:effectExtent l="0" t="0" r="19050" b="12700"/>
                <wp:wrapNone/>
                <wp:docPr id="56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1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660B2" w14:textId="0A4150CE" w:rsidR="00A24929" w:rsidRPr="004974D7" w:rsidRDefault="00A24929" w:rsidP="000E717E">
                            <w:pPr>
                              <w:jc w:val="center"/>
                              <w:textDirection w:val="btLr"/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4974D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Pueden incluirse las recomendaciones que consideren necesarias.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8FE10" id="_x0000_s1057" style="position:absolute;left:0;text-align:left;margin-left:36.05pt;margin-top:-44.3pt;width:369pt;height:24.5pt;z-index: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" o:allowincell="f" fillcolor="white [3201]" strokecolor="#ed7d31 [3205]" strokeweight="1pt">
                <v:textbox>
                  <w:txbxContent>
                    <w:p w14:paraId="70A660B2" w14:textId="0A4150CE" w:rsidR="00A24929" w:rsidRPr="004974D7" w:rsidRDefault="00A24929" w:rsidP="000E717E">
                      <w:pPr>
                        <w:jc w:val="center"/>
                        <w:textDirection w:val="btLr"/>
                        <w:rPr>
                          <w:bCs/>
                          <w:iCs/>
                          <w:sz w:val="26"/>
                          <w:szCs w:val="26"/>
                        </w:rPr>
                      </w:pPr>
                      <w:r w:rsidRPr="004974D7">
                        <w:rPr>
                          <w:bCs/>
                          <w:i/>
                          <w:sz w:val="26"/>
                          <w:szCs w:val="26"/>
                        </w:rPr>
                        <w:t>Pueden incluirse las recomendaciones que consideren necesarias.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2C33" w14:textId="75A2A701" w:rsidR="003B4227" w:rsidRDefault="003B4227">
      <w:pPr>
        <w:spacing w:line="360" w:lineRule="auto"/>
        <w:ind w:left="1068"/>
      </w:pPr>
      <w:r>
        <w:br w:type="page"/>
      </w:r>
    </w:p>
    <w:p w14:paraId="3284E0C4" w14:textId="587E47EC" w:rsidR="00E02710" w:rsidRPr="000C5722" w:rsidRDefault="00881900" w:rsidP="00664910">
      <w:pPr>
        <w:pStyle w:val="Ttulo1"/>
        <w:ind w:left="0" w:firstLine="0"/>
        <w:rPr>
          <w:lang w:val="en-US"/>
        </w:rPr>
      </w:pPr>
      <w:bookmarkStart w:id="21" w:name="h.1ksv4uv" w:colFirst="0" w:colLast="0"/>
      <w:bookmarkStart w:id="22" w:name="_Toc24027207"/>
      <w:bookmarkEnd w:id="21"/>
      <w:r w:rsidRPr="000C5722">
        <w:rPr>
          <w:lang w:val="en-US"/>
        </w:rPr>
        <w:lastRenderedPageBreak/>
        <w:t>REFERENCIAS</w:t>
      </w:r>
      <w:bookmarkEnd w:id="22"/>
    </w:p>
    <w:p w14:paraId="5B4FFA1A" w14:textId="5429891F" w:rsidR="0074397F" w:rsidRPr="000C5722" w:rsidRDefault="00881900" w:rsidP="003B4227">
      <w:pPr>
        <w:spacing w:line="360" w:lineRule="auto"/>
        <w:jc w:val="center"/>
        <w:rPr>
          <w:lang w:val="en-US"/>
        </w:rPr>
      </w:pPr>
      <w:r w:rsidRPr="000C5722">
        <w:rPr>
          <w:lang w:val="en-US"/>
        </w:rPr>
        <w:br/>
      </w:r>
    </w:p>
    <w:p w14:paraId="4B700B17" w14:textId="7F9A0485" w:rsidR="00492CD1" w:rsidRPr="000C5722" w:rsidRDefault="00492CD1" w:rsidP="00492CD1">
      <w:pPr>
        <w:tabs>
          <w:tab w:val="left" w:pos="1701"/>
        </w:tabs>
        <w:spacing w:after="240"/>
        <w:ind w:left="709" w:hanging="709"/>
        <w:rPr>
          <w:lang w:val="en-US"/>
        </w:rPr>
      </w:pPr>
      <w:r w:rsidRPr="00BB7C57">
        <w:rPr>
          <w:lang w:val="en-US"/>
        </w:rPr>
        <w:t xml:space="preserve">American Psychological Association. (2010). </w:t>
      </w:r>
      <w:r w:rsidRPr="0065270C">
        <w:rPr>
          <w:i/>
          <w:lang w:val="en-US"/>
        </w:rPr>
        <w:t xml:space="preserve">Publication manual of the American Psychological Association </w:t>
      </w:r>
      <w:r w:rsidRPr="0065270C">
        <w:rPr>
          <w:lang w:val="en-US"/>
        </w:rPr>
        <w:t xml:space="preserve">(4th ed.). </w:t>
      </w:r>
      <w:r w:rsidRPr="000C5722">
        <w:rPr>
          <w:lang w:val="en-US"/>
        </w:rPr>
        <w:t>Washington, DC.: Autor.</w:t>
      </w:r>
    </w:p>
    <w:p w14:paraId="74E4502E" w14:textId="52AC4FB6" w:rsidR="00492CD1" w:rsidRPr="00027A89" w:rsidRDefault="00492CD1" w:rsidP="00492CD1">
      <w:pPr>
        <w:spacing w:after="240"/>
        <w:ind w:left="709" w:hanging="709"/>
      </w:pPr>
      <w:proofErr w:type="spellStart"/>
      <w:r w:rsidRPr="00492CD1">
        <w:rPr>
          <w:lang w:val="en-US"/>
        </w:rPr>
        <w:t>Bekerian</w:t>
      </w:r>
      <w:proofErr w:type="spellEnd"/>
      <w:r w:rsidRPr="00492CD1">
        <w:rPr>
          <w:lang w:val="en-US"/>
        </w:rPr>
        <w:t xml:space="preserve">, D. A. (productor) y Smith, J. N. (director). </w:t>
      </w:r>
      <w:r w:rsidRPr="00626488">
        <w:rPr>
          <w:lang w:val="en-US"/>
        </w:rPr>
        <w:t xml:space="preserve">(1992). </w:t>
      </w:r>
      <w:r w:rsidRPr="00626488">
        <w:rPr>
          <w:i/>
          <w:lang w:val="en-US"/>
        </w:rPr>
        <w:t>Changing our minds</w:t>
      </w:r>
      <w:r w:rsidRPr="00626488">
        <w:rPr>
          <w:lang w:val="en-US"/>
        </w:rPr>
        <w:t xml:space="preserve"> [</w:t>
      </w:r>
      <w:proofErr w:type="spellStart"/>
      <w:r>
        <w:rPr>
          <w:lang w:val="en-US"/>
        </w:rPr>
        <w:t>p</w:t>
      </w:r>
      <w:r w:rsidRPr="00626488">
        <w:rPr>
          <w:lang w:val="en-US"/>
        </w:rPr>
        <w:t>elícula</w:t>
      </w:r>
      <w:proofErr w:type="spellEnd"/>
      <w:r w:rsidRPr="00626488">
        <w:rPr>
          <w:lang w:val="en-US"/>
        </w:rPr>
        <w:t xml:space="preserve">]. </w:t>
      </w:r>
      <w:r w:rsidRPr="00027A89">
        <w:t xml:space="preserve">Estados Unidos: </w:t>
      </w:r>
      <w:proofErr w:type="spellStart"/>
      <w:r w:rsidRPr="00027A89">
        <w:t>Changing</w:t>
      </w:r>
      <w:proofErr w:type="spellEnd"/>
      <w:r w:rsidRPr="00027A89">
        <w:t xml:space="preserve"> </w:t>
      </w:r>
      <w:proofErr w:type="spellStart"/>
      <w:r w:rsidRPr="00027A89">
        <w:t>Our</w:t>
      </w:r>
      <w:proofErr w:type="spellEnd"/>
      <w:r w:rsidRPr="00027A89">
        <w:t xml:space="preserve"> </w:t>
      </w:r>
      <w:proofErr w:type="spellStart"/>
      <w:r w:rsidRPr="00027A89">
        <w:t>Minds</w:t>
      </w:r>
      <w:proofErr w:type="spellEnd"/>
      <w:r w:rsidRPr="00027A89">
        <w:t xml:space="preserve"> Inc.</w:t>
      </w:r>
    </w:p>
    <w:p w14:paraId="6DAA4631" w14:textId="68CCDBB9" w:rsidR="00492CD1" w:rsidRPr="008C6B48" w:rsidRDefault="00492CD1" w:rsidP="00492CD1">
      <w:pPr>
        <w:spacing w:after="240"/>
        <w:ind w:left="709" w:hanging="709"/>
        <w:rPr>
          <w:color w:val="auto"/>
        </w:rPr>
      </w:pPr>
      <w:proofErr w:type="spellStart"/>
      <w:r>
        <w:t>Boluarte</w:t>
      </w:r>
      <w:proofErr w:type="spellEnd"/>
      <w:r>
        <w:t xml:space="preserve"> Chávez, R. (2009). </w:t>
      </w:r>
      <w:r>
        <w:rPr>
          <w:i/>
        </w:rPr>
        <w:t>Medidas para el fortalecimiento del Sistema Interamericano de Derechos Humanos</w:t>
      </w:r>
      <w:r>
        <w:t xml:space="preserve"> (tesis de licenciatura). Universidad de </w:t>
      </w:r>
      <w:r w:rsidRPr="008C6B48">
        <w:rPr>
          <w:color w:val="auto"/>
        </w:rPr>
        <w:t xml:space="preserve">Lima. </w:t>
      </w:r>
    </w:p>
    <w:p w14:paraId="5FDD1291" w14:textId="045A8B53" w:rsidR="0074397F" w:rsidRPr="008C6B48" w:rsidRDefault="00881900" w:rsidP="00492CD1">
      <w:pPr>
        <w:spacing w:after="240"/>
        <w:ind w:left="709" w:hanging="709"/>
        <w:rPr>
          <w:color w:val="auto"/>
        </w:rPr>
      </w:pPr>
      <w:r w:rsidRPr="008C6B48">
        <w:rPr>
          <w:color w:val="auto"/>
        </w:rPr>
        <w:t>Bonet, E. (2 de febrero de</w:t>
      </w:r>
      <w:r w:rsidR="00626488" w:rsidRPr="008C6B48">
        <w:rPr>
          <w:color w:val="auto"/>
        </w:rPr>
        <w:t>l</w:t>
      </w:r>
      <w:r w:rsidRPr="008C6B48">
        <w:rPr>
          <w:color w:val="auto"/>
        </w:rPr>
        <w:t xml:space="preserve"> 2011). Miles de personas oran en la plaza </w:t>
      </w:r>
      <w:proofErr w:type="spellStart"/>
      <w:r w:rsidRPr="008C6B48">
        <w:rPr>
          <w:color w:val="auto"/>
        </w:rPr>
        <w:t>Tahrir</w:t>
      </w:r>
      <w:proofErr w:type="spellEnd"/>
      <w:r w:rsidRPr="008C6B48">
        <w:rPr>
          <w:color w:val="auto"/>
        </w:rPr>
        <w:t xml:space="preserve"> de El Cairo. </w:t>
      </w:r>
      <w:r w:rsidRPr="008C6B48">
        <w:rPr>
          <w:i/>
          <w:color w:val="auto"/>
        </w:rPr>
        <w:t>El Tiempo.</w:t>
      </w:r>
      <w:r w:rsidR="00FC12CC">
        <w:rPr>
          <w:color w:val="auto"/>
        </w:rPr>
        <w:t xml:space="preserve"> </w:t>
      </w:r>
      <w:hyperlink r:id="rId21">
        <w:r w:rsidRPr="008C6B48">
          <w:rPr>
            <w:color w:val="auto"/>
          </w:rPr>
          <w:t>http://www.eltiempo.com/</w:t>
        </w:r>
      </w:hyperlink>
      <w:r w:rsidRPr="008C6B48">
        <w:rPr>
          <w:color w:val="auto"/>
        </w:rPr>
        <w:t xml:space="preserve"> </w:t>
      </w:r>
    </w:p>
    <w:p w14:paraId="789D32FB" w14:textId="6F80C1AE" w:rsidR="0074397F" w:rsidRPr="00CE2394" w:rsidRDefault="00881900" w:rsidP="00492CD1">
      <w:pPr>
        <w:spacing w:after="240"/>
        <w:ind w:left="709" w:hanging="709"/>
        <w:rPr>
          <w:color w:val="auto"/>
          <w:lang w:val="en-US"/>
        </w:rPr>
      </w:pPr>
      <w:r w:rsidRPr="008C6B48">
        <w:rPr>
          <w:color w:val="auto"/>
        </w:rPr>
        <w:t xml:space="preserve">Choque </w:t>
      </w:r>
      <w:proofErr w:type="spellStart"/>
      <w:r w:rsidRPr="008C6B48">
        <w:rPr>
          <w:color w:val="auto"/>
        </w:rPr>
        <w:t>Callizaya</w:t>
      </w:r>
      <w:proofErr w:type="spellEnd"/>
      <w:r w:rsidRPr="008C6B48">
        <w:rPr>
          <w:color w:val="auto"/>
        </w:rPr>
        <w:t xml:space="preserve">, S. A. (2010). </w:t>
      </w:r>
      <w:r w:rsidRPr="008C6B48">
        <w:rPr>
          <w:i/>
          <w:color w:val="auto"/>
        </w:rPr>
        <w:t>La actitud de los padres de familia frente a la violencia pedagógica</w:t>
      </w:r>
      <w:r w:rsidRPr="008C6B48">
        <w:rPr>
          <w:color w:val="auto"/>
        </w:rPr>
        <w:t xml:space="preserve"> (</w:t>
      </w:r>
      <w:r w:rsidR="00626488" w:rsidRPr="008C6B48">
        <w:rPr>
          <w:color w:val="auto"/>
        </w:rPr>
        <w:t>t</w:t>
      </w:r>
      <w:r w:rsidRPr="008C6B48">
        <w:rPr>
          <w:color w:val="auto"/>
        </w:rPr>
        <w:t xml:space="preserve">esis de licenciatura, Universidad Mayor de San Andrés, La Paz, Bolivia). </w:t>
      </w:r>
      <w:hyperlink r:id="rId22" w:history="1">
        <w:r w:rsidR="00167773" w:rsidRPr="00CE2394">
          <w:rPr>
            <w:color w:val="auto"/>
            <w:lang w:val="en-US"/>
          </w:rPr>
          <w:t>http://tesislatinoamericanas.info/index.php/record/view/33656</w:t>
        </w:r>
      </w:hyperlink>
    </w:p>
    <w:p w14:paraId="1226F82E" w14:textId="6C748AB6" w:rsidR="00492CD1" w:rsidRDefault="00492CD1" w:rsidP="00492CD1">
      <w:pPr>
        <w:spacing w:after="240"/>
        <w:ind w:left="709" w:hanging="709"/>
      </w:pPr>
      <w:proofErr w:type="spellStart"/>
      <w:r w:rsidRPr="00CE2394">
        <w:rPr>
          <w:lang w:val="en-US"/>
        </w:rPr>
        <w:t>Cifra</w:t>
      </w:r>
      <w:proofErr w:type="spellEnd"/>
      <w:r w:rsidRPr="00CE2394">
        <w:rPr>
          <w:lang w:val="en-US"/>
        </w:rPr>
        <w:t xml:space="preserve">, M. Pokorny, J., </w:t>
      </w:r>
      <w:proofErr w:type="spellStart"/>
      <w:r w:rsidRPr="00CE2394">
        <w:rPr>
          <w:lang w:val="en-US"/>
        </w:rPr>
        <w:t>Havelka</w:t>
      </w:r>
      <w:proofErr w:type="spellEnd"/>
      <w:r w:rsidRPr="00CE2394">
        <w:rPr>
          <w:lang w:val="en-US"/>
        </w:rPr>
        <w:t xml:space="preserve">, D. y Kucera, O. (2010). </w:t>
      </w:r>
      <w:r w:rsidRPr="00EA0041">
        <w:rPr>
          <w:lang w:val="en-US"/>
        </w:rPr>
        <w:t xml:space="preserve">Electric field generated by axial longitudinal vibration modes of microtubule. </w:t>
      </w:r>
      <w:r>
        <w:rPr>
          <w:i/>
        </w:rPr>
        <w:t xml:space="preserve">Bio </w:t>
      </w:r>
      <w:proofErr w:type="spellStart"/>
      <w:r>
        <w:rPr>
          <w:i/>
        </w:rPr>
        <w:t>Systems</w:t>
      </w:r>
      <w:proofErr w:type="spellEnd"/>
      <w:r>
        <w:t xml:space="preserve">, </w:t>
      </w:r>
      <w:r>
        <w:rPr>
          <w:i/>
        </w:rPr>
        <w:t>100</w:t>
      </w:r>
      <w:r>
        <w:t>(2), 122-131.</w:t>
      </w:r>
      <w:r>
        <w:rPr>
          <w:i/>
          <w:color w:val="767171"/>
        </w:rPr>
        <w:t xml:space="preserve"> </w:t>
      </w:r>
    </w:p>
    <w:p w14:paraId="0BA4FADC" w14:textId="62FBC350" w:rsidR="0074397F" w:rsidRPr="008C6B48" w:rsidRDefault="00881900" w:rsidP="00492CD1">
      <w:pPr>
        <w:spacing w:after="240"/>
        <w:ind w:left="709" w:hanging="709"/>
        <w:rPr>
          <w:color w:val="auto"/>
          <w:lang w:val="en-US"/>
        </w:rPr>
      </w:pPr>
      <w:r>
        <w:t>C</w:t>
      </w:r>
      <w:r w:rsidR="00626488">
        <w:t>obo Romaní, C.</w:t>
      </w:r>
      <w:r>
        <w:t xml:space="preserve"> y Pardo Kuklinski</w:t>
      </w:r>
      <w:r w:rsidRPr="008C6B48">
        <w:rPr>
          <w:color w:val="auto"/>
        </w:rPr>
        <w:t xml:space="preserve">, H. (2007). </w:t>
      </w:r>
      <w:r w:rsidRPr="008C6B48">
        <w:rPr>
          <w:i/>
          <w:color w:val="auto"/>
        </w:rPr>
        <w:t xml:space="preserve">Planeta web 2.0. Inteligencia colectiva o medios </w:t>
      </w:r>
      <w:proofErr w:type="spellStart"/>
      <w:r w:rsidRPr="008C6B48">
        <w:rPr>
          <w:i/>
          <w:color w:val="auto"/>
        </w:rPr>
        <w:t>fast</w:t>
      </w:r>
      <w:proofErr w:type="spellEnd"/>
      <w:r w:rsidRPr="008C6B48">
        <w:rPr>
          <w:i/>
          <w:color w:val="auto"/>
        </w:rPr>
        <w:t xml:space="preserve"> </w:t>
      </w:r>
      <w:proofErr w:type="spellStart"/>
      <w:r w:rsidRPr="008C6B48">
        <w:rPr>
          <w:i/>
          <w:color w:val="auto"/>
        </w:rPr>
        <w:t>food</w:t>
      </w:r>
      <w:proofErr w:type="spellEnd"/>
      <w:r w:rsidRPr="008C6B48">
        <w:rPr>
          <w:color w:val="auto"/>
        </w:rPr>
        <w:t xml:space="preserve"> [versión PDF]. </w:t>
      </w:r>
      <w:hyperlink r:id="rId23">
        <w:r w:rsidRPr="008C6B48">
          <w:rPr>
            <w:color w:val="auto"/>
            <w:lang w:val="en-US"/>
          </w:rPr>
          <w:t>http://www.planetaweb2.net/</w:t>
        </w:r>
      </w:hyperlink>
      <w:r w:rsidRPr="008C6B48">
        <w:rPr>
          <w:color w:val="auto"/>
          <w:lang w:val="en-US"/>
        </w:rPr>
        <w:t xml:space="preserve"> </w:t>
      </w:r>
    </w:p>
    <w:p w14:paraId="58D4F7C1" w14:textId="60E71C65" w:rsidR="0074397F" w:rsidRPr="00CE2394" w:rsidRDefault="00881900" w:rsidP="00492CD1">
      <w:pPr>
        <w:spacing w:after="240"/>
        <w:ind w:left="709" w:hanging="709"/>
        <w:rPr>
          <w:color w:val="auto"/>
        </w:rPr>
      </w:pPr>
      <w:proofErr w:type="spellStart"/>
      <w:r w:rsidRPr="008C6B48">
        <w:rPr>
          <w:color w:val="auto"/>
          <w:lang w:val="en-US"/>
        </w:rPr>
        <w:t>Jacsó</w:t>
      </w:r>
      <w:proofErr w:type="spellEnd"/>
      <w:r w:rsidRPr="008C6B48">
        <w:rPr>
          <w:color w:val="auto"/>
          <w:lang w:val="en-US"/>
        </w:rPr>
        <w:t xml:space="preserve">, P. (2004). Citation-enhanced indexing/ abstracting databases. </w:t>
      </w:r>
      <w:r w:rsidR="00D01519" w:rsidRPr="00CE2394">
        <w:rPr>
          <w:i/>
          <w:color w:val="auto"/>
        </w:rPr>
        <w:t xml:space="preserve">Online </w:t>
      </w:r>
      <w:proofErr w:type="spellStart"/>
      <w:r w:rsidR="00D01519" w:rsidRPr="00CE2394">
        <w:rPr>
          <w:i/>
          <w:color w:val="auto"/>
        </w:rPr>
        <w:t>Information</w:t>
      </w:r>
      <w:proofErr w:type="spellEnd"/>
      <w:r w:rsidR="00D01519" w:rsidRPr="00CE2394">
        <w:rPr>
          <w:i/>
          <w:color w:val="auto"/>
        </w:rPr>
        <w:t xml:space="preserve"> </w:t>
      </w:r>
      <w:proofErr w:type="spellStart"/>
      <w:r w:rsidR="00D01519" w:rsidRPr="00CE2394">
        <w:rPr>
          <w:i/>
          <w:color w:val="auto"/>
        </w:rPr>
        <w:t>R</w:t>
      </w:r>
      <w:r w:rsidRPr="00CE2394">
        <w:rPr>
          <w:i/>
          <w:color w:val="auto"/>
        </w:rPr>
        <w:t>eview</w:t>
      </w:r>
      <w:proofErr w:type="spellEnd"/>
      <w:r w:rsidRPr="00CE2394">
        <w:rPr>
          <w:color w:val="auto"/>
        </w:rPr>
        <w:t xml:space="preserve">, </w:t>
      </w:r>
      <w:r w:rsidRPr="00CE2394">
        <w:rPr>
          <w:i/>
          <w:color w:val="auto"/>
        </w:rPr>
        <w:t>28</w:t>
      </w:r>
      <w:r w:rsidRPr="00CE2394">
        <w:rPr>
          <w:color w:val="auto"/>
        </w:rPr>
        <w:t>(3), 235-238. http://</w:t>
      </w:r>
      <w:hyperlink r:id="rId24">
        <w:r w:rsidRPr="00CE2394">
          <w:rPr>
            <w:color w:val="auto"/>
          </w:rPr>
          <w:t>dx.doi.org/10.1108/14684520410543689</w:t>
        </w:r>
      </w:hyperlink>
      <w:r w:rsidRPr="00CE2394">
        <w:rPr>
          <w:color w:val="auto"/>
          <w:u w:val="single"/>
        </w:rPr>
        <w:t xml:space="preserve"> </w:t>
      </w:r>
    </w:p>
    <w:p w14:paraId="35F82C45" w14:textId="7B541021" w:rsidR="00B74D06" w:rsidRPr="008C6B48" w:rsidRDefault="00B74D06" w:rsidP="00B74D06">
      <w:pPr>
        <w:tabs>
          <w:tab w:val="left" w:pos="1701"/>
        </w:tabs>
        <w:spacing w:after="240"/>
        <w:ind w:left="709" w:hanging="709"/>
        <w:rPr>
          <w:color w:val="auto"/>
        </w:rPr>
      </w:pPr>
      <w:r w:rsidRPr="008C6B48">
        <w:rPr>
          <w:color w:val="auto"/>
        </w:rPr>
        <w:t xml:space="preserve">Ipsos Opinión y Mercado. (2010). </w:t>
      </w:r>
      <w:r w:rsidRPr="008C6B48">
        <w:rPr>
          <w:i/>
          <w:color w:val="auto"/>
        </w:rPr>
        <w:t>Perfil del ama de casa peruana: Perú urbano</w:t>
      </w:r>
      <w:r w:rsidRPr="008C6B48">
        <w:rPr>
          <w:color w:val="auto"/>
        </w:rPr>
        <w:t xml:space="preserve"> [encuesta]. </w:t>
      </w:r>
      <w:hyperlink r:id="rId25" w:history="1">
        <w:r w:rsidRPr="008C6B48">
          <w:rPr>
            <w:color w:val="auto"/>
          </w:rPr>
          <w:t>https://www.ipsos.com/es-pe</w:t>
        </w:r>
      </w:hyperlink>
    </w:p>
    <w:p w14:paraId="6F2A0270" w14:textId="2F416889" w:rsidR="0074397F" w:rsidRPr="008C6B48" w:rsidRDefault="00881900" w:rsidP="00492CD1">
      <w:pPr>
        <w:spacing w:after="240"/>
        <w:ind w:left="709" w:hanging="709"/>
        <w:rPr>
          <w:color w:val="auto"/>
          <w:u w:val="single"/>
        </w:rPr>
      </w:pPr>
      <w:r w:rsidRPr="008C6B48">
        <w:rPr>
          <w:color w:val="auto"/>
        </w:rPr>
        <w:t>Pifarré, M. J. (enero-junio</w:t>
      </w:r>
      <w:r w:rsidR="00626488" w:rsidRPr="008C6B48">
        <w:rPr>
          <w:color w:val="auto"/>
        </w:rPr>
        <w:t xml:space="preserve"> del</w:t>
      </w:r>
      <w:r w:rsidRPr="008C6B48">
        <w:rPr>
          <w:color w:val="auto"/>
        </w:rPr>
        <w:t xml:space="preserve"> 2013). Internet y redes sociales: </w:t>
      </w:r>
      <w:r w:rsidR="00626488" w:rsidRPr="008C6B48">
        <w:rPr>
          <w:color w:val="auto"/>
        </w:rPr>
        <w:t>u</w:t>
      </w:r>
      <w:r w:rsidRPr="008C6B48">
        <w:rPr>
          <w:color w:val="auto"/>
        </w:rPr>
        <w:t xml:space="preserve">n nuevo contexto para el delito. </w:t>
      </w:r>
      <w:r w:rsidRPr="008C6B48">
        <w:rPr>
          <w:i/>
          <w:color w:val="auto"/>
        </w:rPr>
        <w:t>IDP. Revista de Internet, Derecho y Política</w:t>
      </w:r>
      <w:r w:rsidRPr="008C6B48">
        <w:rPr>
          <w:color w:val="auto"/>
        </w:rPr>
        <w:t xml:space="preserve">, (16), 40-43. </w:t>
      </w:r>
      <w:hyperlink r:id="rId26" w:history="1">
        <w:r w:rsidR="00167773" w:rsidRPr="008C6B48">
          <w:rPr>
            <w:color w:val="auto"/>
          </w:rPr>
          <w:t>http://www.redalyc.org/revista.oa?id=788</w:t>
        </w:r>
      </w:hyperlink>
    </w:p>
    <w:p w14:paraId="61E7FE15" w14:textId="1B15D2B7" w:rsidR="0074397F" w:rsidRPr="00CE2394" w:rsidRDefault="00881900" w:rsidP="00492CD1">
      <w:pPr>
        <w:spacing w:after="240"/>
        <w:ind w:left="709" w:hanging="709"/>
        <w:rPr>
          <w:i/>
          <w:color w:val="auto"/>
          <w:lang w:val="en-US"/>
        </w:rPr>
      </w:pPr>
      <w:r w:rsidRPr="008C6B48">
        <w:rPr>
          <w:color w:val="auto"/>
        </w:rPr>
        <w:t xml:space="preserve">Sanmartín Cuevas, X. (2014). </w:t>
      </w:r>
      <w:r w:rsidRPr="008C6B48">
        <w:rPr>
          <w:i/>
          <w:color w:val="auto"/>
        </w:rPr>
        <w:t xml:space="preserve">Nuevas tecnologías, traen nuevas tendencias: </w:t>
      </w:r>
      <w:r w:rsidR="00626488" w:rsidRPr="008C6B48">
        <w:rPr>
          <w:i/>
          <w:color w:val="auto"/>
        </w:rPr>
        <w:t>v</w:t>
      </w:r>
      <w:r w:rsidRPr="008C6B48">
        <w:rPr>
          <w:i/>
          <w:color w:val="auto"/>
        </w:rPr>
        <w:t>iaje TIC con 80 entrevistas exclusivas</w:t>
      </w:r>
      <w:r w:rsidRPr="008C6B48">
        <w:rPr>
          <w:color w:val="auto"/>
        </w:rPr>
        <w:t xml:space="preserve">. </w:t>
      </w:r>
      <w:hyperlink r:id="rId27">
        <w:r w:rsidRPr="00CE2394">
          <w:rPr>
            <w:color w:val="auto"/>
            <w:lang w:val="en-US"/>
          </w:rPr>
          <w:t>http://www.publiteca.es/2014/03/viaje-ticcon-80-entrevistas-exclusivas.html</w:t>
        </w:r>
      </w:hyperlink>
      <w:r w:rsidRPr="00CE2394">
        <w:rPr>
          <w:i/>
          <w:color w:val="auto"/>
          <w:lang w:val="en-US"/>
        </w:rPr>
        <w:t xml:space="preserve"> </w:t>
      </w:r>
    </w:p>
    <w:p w14:paraId="7D6B0097" w14:textId="4C5C1CC5" w:rsidR="00492CD1" w:rsidRDefault="00492CD1" w:rsidP="00492CD1">
      <w:pPr>
        <w:tabs>
          <w:tab w:val="left" w:pos="1701"/>
        </w:tabs>
        <w:spacing w:after="240"/>
        <w:ind w:left="709" w:hanging="709"/>
      </w:pPr>
      <w:r w:rsidRPr="00CE2394">
        <w:rPr>
          <w:lang w:val="en-US"/>
        </w:rPr>
        <w:t xml:space="preserve">Sowell, T. (2013). </w:t>
      </w:r>
      <w:r>
        <w:rPr>
          <w:i/>
        </w:rPr>
        <w:t>Economía básica: un manual de economía escrito desde el sentido común</w:t>
      </w:r>
      <w:r>
        <w:t>. Barcelona: Deusto.</w:t>
      </w:r>
    </w:p>
    <w:p w14:paraId="55FC9B94" w14:textId="77777777" w:rsidR="00B74D06" w:rsidRPr="008A79A7" w:rsidRDefault="00B74D06" w:rsidP="00B74D06">
      <w:pPr>
        <w:tabs>
          <w:tab w:val="left" w:pos="1701"/>
        </w:tabs>
        <w:spacing w:after="240"/>
        <w:ind w:left="709" w:hanging="709"/>
        <w:rPr>
          <w:sz w:val="22"/>
        </w:rPr>
      </w:pPr>
    </w:p>
    <w:p w14:paraId="22615386" w14:textId="77777777" w:rsidR="00492CD1" w:rsidRPr="000C5722" w:rsidRDefault="00492CD1" w:rsidP="0065270C">
      <w:pPr>
        <w:tabs>
          <w:tab w:val="left" w:pos="1701"/>
        </w:tabs>
        <w:spacing w:after="240"/>
        <w:ind w:left="709" w:hanging="709"/>
      </w:pPr>
    </w:p>
    <w:p w14:paraId="7AECDB23" w14:textId="0257A2BC" w:rsidR="0074397F" w:rsidRPr="005C41FA" w:rsidRDefault="00881900" w:rsidP="00664910">
      <w:pPr>
        <w:pStyle w:val="Ttulo1"/>
        <w:ind w:left="0" w:firstLine="0"/>
      </w:pPr>
      <w:bookmarkStart w:id="23" w:name="h.44sinio" w:colFirst="0" w:colLast="0"/>
      <w:bookmarkStart w:id="24" w:name="_Toc24027208"/>
      <w:bookmarkEnd w:id="23"/>
      <w:r w:rsidRPr="005C41FA">
        <w:lastRenderedPageBreak/>
        <w:t>BIBLIOGRAFÍA</w:t>
      </w:r>
      <w:bookmarkEnd w:id="24"/>
    </w:p>
    <w:p w14:paraId="3BB900BB" w14:textId="77777777" w:rsidR="00E02710" w:rsidRDefault="00E02710" w:rsidP="003B4227">
      <w:pPr>
        <w:spacing w:line="360" w:lineRule="auto"/>
      </w:pPr>
    </w:p>
    <w:p w14:paraId="6B9FCC6B" w14:textId="770AB845" w:rsidR="0074397F" w:rsidRDefault="0074397F" w:rsidP="003B4227">
      <w:pPr>
        <w:spacing w:after="240"/>
        <w:ind w:left="851" w:hanging="851"/>
      </w:pPr>
    </w:p>
    <w:p w14:paraId="6C7204B4" w14:textId="379EBCA0" w:rsidR="0074397F" w:rsidRPr="00492CD1" w:rsidRDefault="00881900">
      <w:pPr>
        <w:spacing w:after="240"/>
        <w:ind w:left="851" w:hanging="851"/>
        <w:jc w:val="both"/>
        <w:rPr>
          <w:color w:val="auto"/>
        </w:rPr>
      </w:pPr>
      <w:proofErr w:type="spellStart"/>
      <w:r w:rsidRPr="00492CD1">
        <w:rPr>
          <w:color w:val="auto"/>
        </w:rPr>
        <w:t>Cabanne</w:t>
      </w:r>
      <w:proofErr w:type="spellEnd"/>
      <w:r w:rsidRPr="00492CD1">
        <w:rPr>
          <w:color w:val="auto"/>
        </w:rPr>
        <w:t xml:space="preserve">, P. (1993). </w:t>
      </w:r>
      <w:r w:rsidRPr="00492CD1">
        <w:rPr>
          <w:i/>
          <w:color w:val="auto"/>
        </w:rPr>
        <w:t xml:space="preserve">Hombre, </w:t>
      </w:r>
      <w:r w:rsidR="00626488" w:rsidRPr="00492CD1">
        <w:rPr>
          <w:i/>
          <w:color w:val="auto"/>
        </w:rPr>
        <w:t>c</w:t>
      </w:r>
      <w:r w:rsidRPr="00492CD1">
        <w:rPr>
          <w:i/>
          <w:color w:val="auto"/>
        </w:rPr>
        <w:t xml:space="preserve">reación y </w:t>
      </w:r>
      <w:r w:rsidR="00626488" w:rsidRPr="00492CD1">
        <w:rPr>
          <w:i/>
          <w:color w:val="auto"/>
        </w:rPr>
        <w:t>a</w:t>
      </w:r>
      <w:r w:rsidRPr="00492CD1">
        <w:rPr>
          <w:i/>
          <w:color w:val="auto"/>
        </w:rPr>
        <w:t>rte</w:t>
      </w:r>
      <w:r w:rsidRPr="00492CD1">
        <w:rPr>
          <w:color w:val="auto"/>
        </w:rPr>
        <w:t xml:space="preserve"> (Vols. 1-5). Barcelona: Argos-Vergara.</w:t>
      </w:r>
    </w:p>
    <w:p w14:paraId="332BAE56" w14:textId="5A5D4D3C" w:rsidR="007209DF" w:rsidRDefault="007209DF" w:rsidP="007209DF">
      <w:pPr>
        <w:spacing w:after="240"/>
        <w:ind w:left="851" w:hanging="851"/>
        <w:jc w:val="both"/>
        <w:rPr>
          <w:color w:val="auto"/>
        </w:rPr>
      </w:pPr>
      <w:r w:rsidRPr="00492CD1">
        <w:rPr>
          <w:color w:val="auto"/>
        </w:rPr>
        <w:t xml:space="preserve">Gutiérrez Pulido, H. y Vara Salazar, R. (2013). </w:t>
      </w:r>
      <w:r w:rsidRPr="00492CD1">
        <w:rPr>
          <w:i/>
          <w:color w:val="auto"/>
        </w:rPr>
        <w:t>Control estadístico de calidad y Seis Sigma</w:t>
      </w:r>
      <w:r w:rsidRPr="00492CD1">
        <w:rPr>
          <w:color w:val="auto"/>
        </w:rPr>
        <w:t xml:space="preserve"> (2</w:t>
      </w:r>
      <w:r w:rsidRPr="00492CD1">
        <w:rPr>
          <w:b/>
          <w:color w:val="auto"/>
        </w:rPr>
        <w:t>ª</w:t>
      </w:r>
      <w:r w:rsidRPr="00492CD1">
        <w:rPr>
          <w:color w:val="auto"/>
        </w:rPr>
        <w:t xml:space="preserve"> ed.). México: Mc Graw Hill. </w:t>
      </w:r>
    </w:p>
    <w:p w14:paraId="56B61B16" w14:textId="77777777" w:rsidR="007209DF" w:rsidRPr="00492CD1" w:rsidRDefault="007209DF" w:rsidP="007209DF">
      <w:pPr>
        <w:spacing w:after="240"/>
        <w:ind w:left="851" w:hanging="851"/>
        <w:jc w:val="both"/>
        <w:rPr>
          <w:color w:val="auto"/>
        </w:rPr>
      </w:pPr>
      <w:r w:rsidRPr="00492CD1">
        <w:rPr>
          <w:color w:val="auto"/>
        </w:rPr>
        <w:t xml:space="preserve">Hernández Zubizarreta, J. (Ed.). (2012). </w:t>
      </w:r>
      <w:r w:rsidRPr="00492CD1">
        <w:rPr>
          <w:i/>
          <w:color w:val="auto"/>
        </w:rPr>
        <w:t>Diccionario crítico de empresas transnacionales: claves para enfrentar el poder de las grandes corporaciones</w:t>
      </w:r>
      <w:r w:rsidRPr="00492CD1">
        <w:rPr>
          <w:color w:val="auto"/>
        </w:rPr>
        <w:t>. Barcelona: Icaria.</w:t>
      </w:r>
    </w:p>
    <w:p w14:paraId="6D2B5384" w14:textId="714C3530" w:rsidR="0074397F" w:rsidRPr="00492CD1" w:rsidRDefault="00881900">
      <w:pPr>
        <w:spacing w:after="240"/>
        <w:ind w:left="851" w:hanging="851"/>
        <w:jc w:val="both"/>
        <w:rPr>
          <w:color w:val="auto"/>
          <w:u w:val="single"/>
        </w:rPr>
      </w:pPr>
      <w:r w:rsidRPr="00492CD1">
        <w:rPr>
          <w:color w:val="auto"/>
        </w:rPr>
        <w:t>Hilera, J.</w:t>
      </w:r>
      <w:r w:rsidR="002C3D5B" w:rsidRPr="00492CD1">
        <w:rPr>
          <w:color w:val="auto"/>
        </w:rPr>
        <w:t xml:space="preserve"> </w:t>
      </w:r>
      <w:r w:rsidRPr="00492CD1">
        <w:rPr>
          <w:color w:val="auto"/>
        </w:rPr>
        <w:t xml:space="preserve">R., García, E. y </w:t>
      </w:r>
      <w:r w:rsidR="00553FD8" w:rsidRPr="00492CD1">
        <w:rPr>
          <w:color w:val="auto"/>
        </w:rPr>
        <w:t>de-</w:t>
      </w:r>
      <w:r w:rsidRPr="00492CD1">
        <w:rPr>
          <w:color w:val="auto"/>
        </w:rPr>
        <w:t>Marcos, L.</w:t>
      </w:r>
      <w:r w:rsidR="002C3D5B" w:rsidRPr="00492CD1">
        <w:rPr>
          <w:color w:val="auto"/>
        </w:rPr>
        <w:t xml:space="preserve"> </w:t>
      </w:r>
      <w:r w:rsidRPr="00492CD1">
        <w:rPr>
          <w:color w:val="auto"/>
        </w:rPr>
        <w:t xml:space="preserve">(2010). Análisis comparativo de estándares y modelos de calidad en e-learning. </w:t>
      </w:r>
      <w:r w:rsidR="00167773" w:rsidRPr="00492CD1">
        <w:rPr>
          <w:color w:val="auto"/>
        </w:rPr>
        <w:t>En J. R. Hilera, F. Cervantes</w:t>
      </w:r>
      <w:r w:rsidR="002C3D5B" w:rsidRPr="00492CD1">
        <w:rPr>
          <w:color w:val="auto"/>
        </w:rPr>
        <w:t xml:space="preserve"> y L. Bengochea (Eds.), </w:t>
      </w:r>
      <w:r w:rsidRPr="00492CD1">
        <w:rPr>
          <w:i/>
          <w:color w:val="auto"/>
        </w:rPr>
        <w:t>I Congreso Iberoamericano sobre Calidad de la Formación Virtual: CAFVIR 2010</w:t>
      </w:r>
      <w:r w:rsidR="00970639" w:rsidRPr="00492CD1">
        <w:rPr>
          <w:i/>
          <w:color w:val="auto"/>
        </w:rPr>
        <w:t xml:space="preserve"> </w:t>
      </w:r>
      <w:r w:rsidR="00970639" w:rsidRPr="00492CD1">
        <w:rPr>
          <w:color w:val="auto"/>
        </w:rPr>
        <w:t>(pp. 167-172)</w:t>
      </w:r>
      <w:r w:rsidRPr="00492CD1">
        <w:rPr>
          <w:i/>
          <w:color w:val="auto"/>
        </w:rPr>
        <w:t>.</w:t>
      </w:r>
      <w:r w:rsidRPr="00492CD1">
        <w:rPr>
          <w:color w:val="auto"/>
        </w:rPr>
        <w:t xml:space="preserve"> Alcalá de Henares: Universidad de </w:t>
      </w:r>
      <w:r w:rsidR="00A64388" w:rsidRPr="00492CD1">
        <w:rPr>
          <w:color w:val="auto"/>
        </w:rPr>
        <w:t>Alcalá.</w:t>
      </w:r>
      <w:r w:rsidR="00FD767C" w:rsidRPr="00492CD1">
        <w:rPr>
          <w:color w:val="auto"/>
        </w:rPr>
        <w:t xml:space="preserve"> </w:t>
      </w:r>
      <w:hyperlink r:id="rId28" w:history="1">
        <w:r w:rsidR="00167773" w:rsidRPr="00492CD1">
          <w:rPr>
            <w:color w:val="auto"/>
          </w:rPr>
          <w:t>http://www.ugr.es/~cafvir2015/documentos/LibroActasCAFVIR2010.pdf</w:t>
        </w:r>
      </w:hyperlink>
    </w:p>
    <w:p w14:paraId="4C7962C4" w14:textId="36C7D99B" w:rsidR="0074397F" w:rsidRPr="00492CD1" w:rsidRDefault="00881900">
      <w:pPr>
        <w:tabs>
          <w:tab w:val="left" w:pos="1701"/>
        </w:tabs>
        <w:spacing w:after="240"/>
        <w:ind w:left="851" w:hanging="851"/>
        <w:jc w:val="both"/>
        <w:rPr>
          <w:color w:val="auto"/>
        </w:rPr>
      </w:pPr>
      <w:r w:rsidRPr="00492CD1">
        <w:rPr>
          <w:color w:val="auto"/>
        </w:rPr>
        <w:t xml:space="preserve">Sowell, T. (2013). </w:t>
      </w:r>
      <w:r w:rsidRPr="00492CD1">
        <w:rPr>
          <w:i/>
          <w:color w:val="auto"/>
        </w:rPr>
        <w:t xml:space="preserve">Economía básica: </w:t>
      </w:r>
      <w:r w:rsidR="00626488" w:rsidRPr="00492CD1">
        <w:rPr>
          <w:i/>
          <w:color w:val="auto"/>
        </w:rPr>
        <w:t>u</w:t>
      </w:r>
      <w:r w:rsidRPr="00492CD1">
        <w:rPr>
          <w:i/>
          <w:color w:val="auto"/>
        </w:rPr>
        <w:t>n manual de economía escrito desde el sentido común</w:t>
      </w:r>
      <w:r w:rsidRPr="00492CD1">
        <w:rPr>
          <w:color w:val="auto"/>
        </w:rPr>
        <w:t xml:space="preserve"> (1</w:t>
      </w:r>
      <w:r w:rsidRPr="00492CD1">
        <w:rPr>
          <w:b/>
          <w:color w:val="auto"/>
        </w:rPr>
        <w:t>ª</w:t>
      </w:r>
      <w:r w:rsidRPr="00492CD1">
        <w:rPr>
          <w:color w:val="auto"/>
        </w:rPr>
        <w:t xml:space="preserve"> ed.). Barcelona: Deusto.</w:t>
      </w:r>
      <w:r w:rsidRPr="00492CD1">
        <w:rPr>
          <w:i/>
          <w:color w:val="auto"/>
        </w:rPr>
        <w:t xml:space="preserve"> </w:t>
      </w:r>
    </w:p>
    <w:p w14:paraId="67CEE59F" w14:textId="4D053D9F" w:rsidR="0074397F" w:rsidRPr="00492CD1" w:rsidRDefault="00881900">
      <w:pPr>
        <w:spacing w:after="240"/>
        <w:ind w:left="851" w:hanging="851"/>
        <w:jc w:val="both"/>
        <w:rPr>
          <w:color w:val="auto"/>
        </w:rPr>
      </w:pPr>
      <w:r w:rsidRPr="00492CD1">
        <w:rPr>
          <w:color w:val="auto"/>
        </w:rPr>
        <w:t xml:space="preserve">Zea, L. (2007). América Latina: </w:t>
      </w:r>
      <w:r w:rsidR="00626488" w:rsidRPr="00492CD1">
        <w:rPr>
          <w:color w:val="auto"/>
        </w:rPr>
        <w:t>l</w:t>
      </w:r>
      <w:r w:rsidRPr="00492CD1">
        <w:rPr>
          <w:color w:val="auto"/>
        </w:rPr>
        <w:t>argo viaje hacia sí misma. En D. Pantoja (Comp.)</w:t>
      </w:r>
      <w:r w:rsidR="00626488" w:rsidRPr="00492CD1">
        <w:rPr>
          <w:color w:val="auto"/>
        </w:rPr>
        <w:t>,</w:t>
      </w:r>
      <w:r w:rsidRPr="00492CD1">
        <w:rPr>
          <w:color w:val="auto"/>
        </w:rPr>
        <w:t xml:space="preserve"> </w:t>
      </w:r>
      <w:r w:rsidRPr="00492CD1">
        <w:rPr>
          <w:i/>
          <w:color w:val="auto"/>
        </w:rPr>
        <w:t>Antología del pensamiento latinoamericano sobre la educación, la cultura y las universidades</w:t>
      </w:r>
      <w:r w:rsidRPr="00492CD1">
        <w:rPr>
          <w:color w:val="auto"/>
        </w:rPr>
        <w:t xml:space="preserve"> (pp. 125</w:t>
      </w:r>
      <w:r w:rsidR="00DB2143" w:rsidRPr="00492CD1">
        <w:rPr>
          <w:color w:val="auto"/>
        </w:rPr>
        <w:t>-</w:t>
      </w:r>
      <w:r w:rsidRPr="00492CD1">
        <w:rPr>
          <w:color w:val="auto"/>
        </w:rPr>
        <w:t xml:space="preserve">138). México: </w:t>
      </w:r>
      <w:proofErr w:type="spellStart"/>
      <w:r w:rsidRPr="00492CD1">
        <w:rPr>
          <w:color w:val="auto"/>
        </w:rPr>
        <w:t>U</w:t>
      </w:r>
      <w:r w:rsidR="00451D5B" w:rsidRPr="00492CD1">
        <w:rPr>
          <w:color w:val="auto"/>
        </w:rPr>
        <w:t>dual</w:t>
      </w:r>
      <w:proofErr w:type="spellEnd"/>
      <w:r w:rsidRPr="00492CD1">
        <w:rPr>
          <w:color w:val="auto"/>
        </w:rPr>
        <w:t xml:space="preserve">. </w:t>
      </w:r>
    </w:p>
    <w:p w14:paraId="074BFE99" w14:textId="77777777" w:rsidR="0074397F" w:rsidRDefault="0074397F">
      <w:pPr>
        <w:spacing w:after="240"/>
        <w:ind w:left="851" w:hanging="851"/>
        <w:jc w:val="both"/>
      </w:pPr>
    </w:p>
    <w:p w14:paraId="0972F466" w14:textId="77777777" w:rsidR="0074397F" w:rsidRPr="003B4227" w:rsidRDefault="0074397F" w:rsidP="003B4227"/>
    <w:p w14:paraId="1A16A51B" w14:textId="77777777" w:rsidR="0074397F" w:rsidRPr="003B4227" w:rsidRDefault="0074397F" w:rsidP="003B4227"/>
    <w:p w14:paraId="71C8AB30" w14:textId="77777777" w:rsidR="0074397F" w:rsidRPr="003B4227" w:rsidRDefault="0074397F" w:rsidP="003B4227"/>
    <w:p w14:paraId="3A5C3AFC" w14:textId="6CEB954D" w:rsidR="0074397F" w:rsidRPr="003B4227" w:rsidRDefault="0074397F" w:rsidP="003B4227"/>
    <w:p w14:paraId="7F4FBAC5" w14:textId="77777777" w:rsidR="0074397F" w:rsidRPr="003B4227" w:rsidRDefault="0074397F" w:rsidP="003B4227"/>
    <w:p w14:paraId="30BD26FB" w14:textId="77777777" w:rsidR="0074397F" w:rsidRPr="003B4227" w:rsidRDefault="0074397F" w:rsidP="003B4227"/>
    <w:p w14:paraId="70265E6E" w14:textId="77777777" w:rsidR="00664910" w:rsidRPr="003B4227" w:rsidRDefault="00664910" w:rsidP="003B4227">
      <w:bookmarkStart w:id="25" w:name="_Toc504039418"/>
      <w:bookmarkStart w:id="26" w:name="_Toc24027209"/>
    </w:p>
    <w:p w14:paraId="579A63BB" w14:textId="0103570C" w:rsidR="003B4227" w:rsidRDefault="003B4227" w:rsidP="003B4227">
      <w:r>
        <w:br w:type="page"/>
      </w:r>
    </w:p>
    <w:p w14:paraId="782F05B4" w14:textId="3292C145" w:rsidR="00664910" w:rsidRDefault="00664910" w:rsidP="003B4227"/>
    <w:p w14:paraId="430D31CF" w14:textId="6C3C9F73" w:rsidR="003B4227" w:rsidRDefault="003B4227" w:rsidP="003B4227"/>
    <w:p w14:paraId="6CBDE307" w14:textId="4BBB853E" w:rsidR="003B4227" w:rsidRDefault="003B4227" w:rsidP="003B4227"/>
    <w:p w14:paraId="73F3858B" w14:textId="60572685" w:rsidR="003B4227" w:rsidRDefault="003B4227" w:rsidP="003B4227"/>
    <w:p w14:paraId="0A6DB46E" w14:textId="2DAF99F5" w:rsidR="003B4227" w:rsidRDefault="003B4227" w:rsidP="003B4227"/>
    <w:p w14:paraId="44B2161C" w14:textId="7F06FC4C" w:rsidR="003B4227" w:rsidRDefault="003B4227" w:rsidP="003B4227"/>
    <w:p w14:paraId="4A09DE6E" w14:textId="77A6EE4F" w:rsidR="003B4227" w:rsidRDefault="003B4227" w:rsidP="003B4227"/>
    <w:p w14:paraId="5A11506C" w14:textId="654725A9" w:rsidR="003B4227" w:rsidRDefault="003B4227" w:rsidP="003B4227"/>
    <w:p w14:paraId="757CA9D8" w14:textId="4A8CC16C" w:rsidR="003B4227" w:rsidRDefault="003B4227" w:rsidP="003B4227"/>
    <w:p w14:paraId="14E5331D" w14:textId="37E6A213" w:rsidR="003B4227" w:rsidRDefault="003B4227" w:rsidP="003B4227"/>
    <w:p w14:paraId="25E471C5" w14:textId="47ED5541" w:rsidR="003B4227" w:rsidRDefault="003B4227" w:rsidP="003B4227"/>
    <w:p w14:paraId="76EC6B69" w14:textId="66E1A250" w:rsidR="003B4227" w:rsidRDefault="003B4227" w:rsidP="003B4227"/>
    <w:p w14:paraId="791CCAF9" w14:textId="60A3B295" w:rsidR="003B4227" w:rsidRDefault="003B4227" w:rsidP="003B4227"/>
    <w:p w14:paraId="0306EF59" w14:textId="3C18EE6B" w:rsidR="003B4227" w:rsidRDefault="003B4227" w:rsidP="003B4227"/>
    <w:p w14:paraId="237F447C" w14:textId="647309B5" w:rsidR="003B4227" w:rsidRDefault="003B4227" w:rsidP="003B4227"/>
    <w:p w14:paraId="2C485B97" w14:textId="6EEE8CD7" w:rsidR="003B4227" w:rsidRDefault="003B4227" w:rsidP="003B4227"/>
    <w:p w14:paraId="509DFDE7" w14:textId="5822730A" w:rsidR="003B4227" w:rsidRDefault="003B4227" w:rsidP="003B4227"/>
    <w:p w14:paraId="3CA42498" w14:textId="001CAC85" w:rsidR="003B4227" w:rsidRDefault="003B4227" w:rsidP="003B4227"/>
    <w:p w14:paraId="671320DD" w14:textId="77777777" w:rsidR="003B4227" w:rsidRPr="003B4227" w:rsidRDefault="003B4227" w:rsidP="003B4227"/>
    <w:p w14:paraId="2934E9ED" w14:textId="77777777" w:rsidR="00664910" w:rsidRPr="003B4227" w:rsidRDefault="00664910" w:rsidP="003B4227"/>
    <w:p w14:paraId="2C4AA47F" w14:textId="164D2945" w:rsidR="0074397F" w:rsidRPr="00664910" w:rsidRDefault="00881900" w:rsidP="00664910">
      <w:pPr>
        <w:pStyle w:val="Ttulo1"/>
        <w:ind w:left="0" w:firstLine="0"/>
        <w:rPr>
          <w:sz w:val="40"/>
        </w:rPr>
      </w:pPr>
      <w:r w:rsidRPr="00664910">
        <w:rPr>
          <w:sz w:val="40"/>
        </w:rPr>
        <w:t>ANEXOS</w:t>
      </w:r>
      <w:bookmarkEnd w:id="25"/>
      <w:bookmarkEnd w:id="26"/>
    </w:p>
    <w:p w14:paraId="52218C9A" w14:textId="3236A0A8" w:rsidR="00B238AC" w:rsidRDefault="00B238AC">
      <w:pPr>
        <w:spacing w:line="360" w:lineRule="auto"/>
        <w:ind w:left="360" w:hanging="360"/>
        <w:jc w:val="center"/>
        <w:rPr>
          <w:b/>
          <w:smallCaps/>
          <w:sz w:val="32"/>
          <w:szCs w:val="32"/>
        </w:rPr>
      </w:pPr>
    </w:p>
    <w:p w14:paraId="72DB27C6" w14:textId="77777777" w:rsidR="00B238AC" w:rsidRDefault="00B238AC">
      <w:pPr>
        <w:spacing w:line="360" w:lineRule="auto"/>
        <w:ind w:left="360" w:hanging="360"/>
        <w:jc w:val="center"/>
      </w:pPr>
    </w:p>
    <w:p w14:paraId="46955CE0" w14:textId="77777777" w:rsidR="0074397F" w:rsidRDefault="0074397F">
      <w:pPr>
        <w:spacing w:line="360" w:lineRule="auto"/>
        <w:jc w:val="both"/>
      </w:pPr>
    </w:p>
    <w:p w14:paraId="6B18D4D0" w14:textId="35E48969" w:rsidR="0074397F" w:rsidRDefault="00881900" w:rsidP="00B07BA2">
      <w:r>
        <w:br w:type="page"/>
      </w:r>
    </w:p>
    <w:p w14:paraId="1F74E5B5" w14:textId="4A98389C" w:rsidR="0074397F" w:rsidRDefault="00BB7C57">
      <w:pPr>
        <w:spacing w:line="360" w:lineRule="auto"/>
        <w:jc w:val="center"/>
      </w:pPr>
      <w:bookmarkStart w:id="27" w:name="h.2jxsxqh" w:colFirst="0" w:colLast="0"/>
      <w:bookmarkEnd w:id="27"/>
      <w:r>
        <w:rPr>
          <w:b/>
          <w:sz w:val="32"/>
          <w:szCs w:val="32"/>
        </w:rPr>
        <w:lastRenderedPageBreak/>
        <w:t>Anexo</w:t>
      </w:r>
      <w:r w:rsidR="00881900">
        <w:rPr>
          <w:b/>
          <w:sz w:val="32"/>
          <w:szCs w:val="32"/>
        </w:rPr>
        <w:t xml:space="preserve"> 1: Título del anexo</w:t>
      </w:r>
    </w:p>
    <w:p w14:paraId="629D20ED" w14:textId="6677FF4F" w:rsidR="0074397F" w:rsidRDefault="0074397F">
      <w:pPr>
        <w:spacing w:line="360" w:lineRule="auto"/>
        <w:jc w:val="center"/>
      </w:pPr>
    </w:p>
    <w:p w14:paraId="248A55F0" w14:textId="77777777" w:rsidR="003733C3" w:rsidRDefault="003733C3">
      <w:pPr>
        <w:spacing w:line="360" w:lineRule="auto"/>
        <w:jc w:val="center"/>
      </w:pPr>
    </w:p>
    <w:p w14:paraId="41050B93" w14:textId="6DF7D4D2" w:rsidR="0074397F" w:rsidRPr="008744E8" w:rsidRDefault="00881900">
      <w:pPr>
        <w:spacing w:line="360" w:lineRule="auto"/>
        <w:jc w:val="both"/>
        <w:rPr>
          <w:color w:val="auto"/>
        </w:rPr>
      </w:pPr>
      <w:r w:rsidRPr="008744E8">
        <w:rPr>
          <w:color w:val="auto"/>
        </w:rPr>
        <w:t>Desar</w:t>
      </w:r>
      <w:r w:rsidR="008744E8">
        <w:rPr>
          <w:color w:val="auto"/>
        </w:rPr>
        <w:t>rollo del texto, figura o tabla</w:t>
      </w:r>
    </w:p>
    <w:sectPr w:rsidR="0074397F" w:rsidRPr="008744E8" w:rsidSect="00455FC7">
      <w:headerReference w:type="even" r:id="rId29"/>
      <w:headerReference w:type="default" r:id="rId30"/>
      <w:headerReference w:type="first" r:id="rId31"/>
      <w:footerReference w:type="first" r:id="rId32"/>
      <w:pgSz w:w="11906" w:h="16838"/>
      <w:pgMar w:top="1440" w:right="1440" w:bottom="1440" w:left="1985" w:header="720" w:footer="720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BCAC" w14:textId="77777777" w:rsidR="00A24929" w:rsidRDefault="00A24929">
      <w:r>
        <w:separator/>
      </w:r>
    </w:p>
  </w:endnote>
  <w:endnote w:type="continuationSeparator" w:id="0">
    <w:p w14:paraId="487CF686" w14:textId="77777777" w:rsidR="00A24929" w:rsidRDefault="00A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362314"/>
      <w:docPartObj>
        <w:docPartGallery w:val="Page Numbers (Bottom of Page)"/>
        <w:docPartUnique/>
      </w:docPartObj>
    </w:sdtPr>
    <w:sdtContent>
      <w:p w14:paraId="62693748" w14:textId="7B7C1EA8" w:rsidR="00A24929" w:rsidRDefault="00A249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609">
          <w:rPr>
            <w:noProof/>
            <w:lang w:val="es-ES"/>
          </w:rPr>
          <w:t>2</w:t>
        </w:r>
        <w:r>
          <w:fldChar w:fldCharType="end"/>
        </w:r>
      </w:p>
    </w:sdtContent>
  </w:sdt>
  <w:p w14:paraId="429B11E7" w14:textId="77777777" w:rsidR="00A24929" w:rsidRDefault="00A24929">
    <w:pPr>
      <w:tabs>
        <w:tab w:val="center" w:pos="4252"/>
        <w:tab w:val="right" w:pos="8504"/>
      </w:tabs>
      <w:spacing w:after="70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302350"/>
      <w:docPartObj>
        <w:docPartGallery w:val="Page Numbers (Bottom of Page)"/>
        <w:docPartUnique/>
      </w:docPartObj>
    </w:sdtPr>
    <w:sdtContent>
      <w:p w14:paraId="6DA9E344" w14:textId="515D0101" w:rsidR="00A24929" w:rsidRDefault="00A249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609">
          <w:rPr>
            <w:noProof/>
            <w:lang w:val="es-ES"/>
          </w:rPr>
          <w:t>6</w:t>
        </w:r>
        <w:r>
          <w:fldChar w:fldCharType="end"/>
        </w:r>
      </w:p>
    </w:sdtContent>
  </w:sdt>
  <w:p w14:paraId="099A96A7" w14:textId="1C406686" w:rsidR="00A24929" w:rsidRDefault="00A249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865269"/>
      <w:docPartObj>
        <w:docPartGallery w:val="Page Numbers (Bottom of Page)"/>
        <w:docPartUnique/>
      </w:docPartObj>
    </w:sdtPr>
    <w:sdtContent>
      <w:p w14:paraId="3C89A6CD" w14:textId="25CD19DE" w:rsidR="00A24929" w:rsidRDefault="00A24929">
        <w:pPr>
          <w:pStyle w:val="Piedepgina"/>
          <w:jc w:val="right"/>
        </w:pPr>
        <w:r>
          <w:fldChar w:fldCharType="begin"/>
        </w:r>
        <w:r w:rsidRPr="009741A0">
          <w:instrText>PAGE   \* MERGEFORMAT</w:instrText>
        </w:r>
        <w:r>
          <w:fldChar w:fldCharType="separate"/>
        </w:r>
        <w:r w:rsidRPr="00F05609">
          <w:rPr>
            <w:noProof/>
            <w:lang w:val="es-ES"/>
          </w:rPr>
          <w:t>10</w:t>
        </w:r>
        <w:r>
          <w:fldChar w:fldCharType="end"/>
        </w:r>
      </w:p>
    </w:sdtContent>
  </w:sdt>
  <w:p w14:paraId="25720230" w14:textId="77777777" w:rsidR="00A24929" w:rsidRDefault="00A24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CBB6" w14:textId="77777777" w:rsidR="00A24929" w:rsidRDefault="00A24929">
      <w:r>
        <w:separator/>
      </w:r>
    </w:p>
  </w:footnote>
  <w:footnote w:type="continuationSeparator" w:id="0">
    <w:p w14:paraId="063BC2CC" w14:textId="77777777" w:rsidR="00A24929" w:rsidRDefault="00A24929">
      <w:r>
        <w:continuationSeparator/>
      </w:r>
    </w:p>
  </w:footnote>
  <w:footnote w:id="1">
    <w:p w14:paraId="45FA3F68" w14:textId="499A1C57" w:rsidR="00A24929" w:rsidRDefault="00A24929" w:rsidP="005E4045">
      <w:pPr>
        <w:pStyle w:val="Textonotapie"/>
      </w:pPr>
      <w:r>
        <w:rPr>
          <w:rStyle w:val="Refdenotaalpie"/>
        </w:rPr>
        <w:footnoteRef/>
      </w:r>
      <w:r>
        <w:t xml:space="preserve"> Las notas a pie de página son las que dan información adicional de interés para el lector.</w:t>
      </w:r>
      <w:r w:rsidRPr="0091078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1048" w14:textId="44B9A091" w:rsidR="00A24929" w:rsidRDefault="00A24929">
    <w:pPr>
      <w:pStyle w:val="Encabezado"/>
    </w:pPr>
    <w:r>
      <w:rPr>
        <w:noProof/>
      </w:rPr>
      <w:pict w14:anchorId="2051B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1" o:spid="_x0000_s2155" type="#_x0000_t75" style="position:absolute;margin-left:0;margin-top:0;width:540pt;height:532.8pt;z-index:-25164902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FBA2" w14:textId="4A1E92CB" w:rsidR="00A24929" w:rsidRDefault="00A24929">
    <w:pPr>
      <w:pStyle w:val="Encabezado"/>
    </w:pPr>
    <w:r>
      <w:rPr>
        <w:noProof/>
      </w:rPr>
      <w:pict w14:anchorId="11F24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2" o:spid="_x0000_s2156" type="#_x0000_t75" style="position:absolute;margin-left:0;margin-top:0;width:540pt;height:532.8pt;z-index:-25164800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6CF5" w14:textId="7D0D1165" w:rsidR="00A24929" w:rsidRDefault="00A24929">
    <w:pPr>
      <w:pStyle w:val="Encabezado"/>
    </w:pPr>
    <w:r>
      <w:rPr>
        <w:noProof/>
      </w:rPr>
      <w:pict w14:anchorId="79615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0" o:spid="_x0000_s2154" type="#_x0000_t75" style="position:absolute;margin-left:0;margin-top:0;width:540pt;height:532.8pt;z-index:-25165004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61D0" w14:textId="3B544D4E" w:rsidR="00A24929" w:rsidRDefault="00A24929">
    <w:pPr>
      <w:pStyle w:val="Encabezado"/>
    </w:pPr>
    <w:r>
      <w:rPr>
        <w:noProof/>
      </w:rPr>
      <w:pict w14:anchorId="2C266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4" o:spid="_x0000_s2158" type="#_x0000_t75" style="position:absolute;margin-left:0;margin-top:0;width:540pt;height:532.8pt;z-index:-25164595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BD12" w14:textId="592A8D8F" w:rsidR="00A24929" w:rsidRDefault="00A24929">
    <w:pPr>
      <w:pStyle w:val="Encabezado"/>
    </w:pPr>
    <w:r>
      <w:rPr>
        <w:noProof/>
      </w:rPr>
      <w:pict w14:anchorId="50858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5" o:spid="_x0000_s2159" type="#_x0000_t75" style="position:absolute;margin-left:0;margin-top:0;width:540pt;height:532.8pt;z-index:-25164492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4766" w14:textId="2C5756F2" w:rsidR="00A24929" w:rsidRDefault="00A24929">
    <w:pPr>
      <w:pStyle w:val="Encabezado"/>
    </w:pPr>
    <w:r>
      <w:rPr>
        <w:noProof/>
      </w:rPr>
      <w:pict w14:anchorId="2DAF5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3" o:spid="_x0000_s2157" type="#_x0000_t75" style="position:absolute;margin-left:0;margin-top:0;width:540pt;height:532.8pt;z-index:-25164697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42E6" w14:textId="53E48F8B" w:rsidR="00A24929" w:rsidRDefault="00A24929">
    <w:pPr>
      <w:pStyle w:val="Encabezado"/>
    </w:pPr>
    <w:r>
      <w:rPr>
        <w:noProof/>
      </w:rPr>
      <w:pict w14:anchorId="0263B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7" o:spid="_x0000_s2161" type="#_x0000_t75" style="position:absolute;margin-left:0;margin-top:0;width:540pt;height:532.8pt;z-index:-25164288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5F02" w14:textId="46D48803" w:rsidR="00A24929" w:rsidRDefault="00A24929">
    <w:pPr>
      <w:pStyle w:val="Encabezado"/>
    </w:pPr>
    <w:r>
      <w:rPr>
        <w:noProof/>
      </w:rPr>
      <w:pict w14:anchorId="6272B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8" o:spid="_x0000_s2162" type="#_x0000_t75" style="position:absolute;margin-left:0;margin-top:0;width:540pt;height:532.8pt;z-index:-25164185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A780" w14:textId="2CAA970E" w:rsidR="00A24929" w:rsidRDefault="00A24929">
    <w:pPr>
      <w:pStyle w:val="Encabezado"/>
    </w:pPr>
    <w:r>
      <w:rPr>
        <w:noProof/>
      </w:rPr>
      <w:pict w14:anchorId="2771C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6" o:spid="_x0000_s2160" type="#_x0000_t75" style="position:absolute;margin-left:0;margin-top:0;width:540pt;height:532.8pt;z-index:-25164390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2C308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0EC7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5012DFC"/>
    <w:multiLevelType w:val="hybridMultilevel"/>
    <w:tmpl w:val="9F24BAF2"/>
    <w:lvl w:ilvl="0" w:tplc="4F665E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A414E"/>
    <w:multiLevelType w:val="hybridMultilevel"/>
    <w:tmpl w:val="EC2E5FD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370F86"/>
    <w:multiLevelType w:val="multilevel"/>
    <w:tmpl w:val="D0BA1F6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CB7A4C"/>
    <w:multiLevelType w:val="hybridMultilevel"/>
    <w:tmpl w:val="FD3C71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D3A"/>
    <w:multiLevelType w:val="hybridMultilevel"/>
    <w:tmpl w:val="EB38578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2EB8"/>
    <w:multiLevelType w:val="hybridMultilevel"/>
    <w:tmpl w:val="1576A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D3F94"/>
    <w:multiLevelType w:val="hybridMultilevel"/>
    <w:tmpl w:val="9C981C14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41843DD"/>
    <w:multiLevelType w:val="multilevel"/>
    <w:tmpl w:val="62221F5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4FF6094"/>
    <w:multiLevelType w:val="hybridMultilevel"/>
    <w:tmpl w:val="8CD2C2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728A3"/>
    <w:multiLevelType w:val="hybridMultilevel"/>
    <w:tmpl w:val="55448BC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5532"/>
    <w:multiLevelType w:val="hybridMultilevel"/>
    <w:tmpl w:val="6034FE9E"/>
    <w:lvl w:ilvl="0" w:tplc="4F665E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14F1"/>
    <w:multiLevelType w:val="hybridMultilevel"/>
    <w:tmpl w:val="24F08C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B45A7"/>
    <w:multiLevelType w:val="hybridMultilevel"/>
    <w:tmpl w:val="B5EA62A8"/>
    <w:lvl w:ilvl="0" w:tplc="4F665E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B61BB5"/>
    <w:multiLevelType w:val="hybridMultilevel"/>
    <w:tmpl w:val="5FDE25E4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10F28"/>
    <w:multiLevelType w:val="hybridMultilevel"/>
    <w:tmpl w:val="6CB273B0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B585D"/>
    <w:multiLevelType w:val="hybridMultilevel"/>
    <w:tmpl w:val="486A6784"/>
    <w:lvl w:ilvl="0" w:tplc="4F665E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2944A8E"/>
    <w:multiLevelType w:val="hybridMultilevel"/>
    <w:tmpl w:val="E18C6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059B8"/>
    <w:multiLevelType w:val="hybridMultilevel"/>
    <w:tmpl w:val="8876BF8E"/>
    <w:lvl w:ilvl="0" w:tplc="B4222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712A"/>
    <w:multiLevelType w:val="hybridMultilevel"/>
    <w:tmpl w:val="AF0250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28" w15:restartNumberingAfterBreak="0">
    <w:nsid w:val="5DB83661"/>
    <w:multiLevelType w:val="hybridMultilevel"/>
    <w:tmpl w:val="D8D87D0E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D7D0B"/>
    <w:multiLevelType w:val="hybridMultilevel"/>
    <w:tmpl w:val="14541E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5071C"/>
    <w:multiLevelType w:val="hybridMultilevel"/>
    <w:tmpl w:val="2A1027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02305"/>
    <w:multiLevelType w:val="hybridMultilevel"/>
    <w:tmpl w:val="466C054E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B438B"/>
    <w:multiLevelType w:val="hybridMultilevel"/>
    <w:tmpl w:val="D68A0BC0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6"/>
  </w:num>
  <w:num w:numId="5">
    <w:abstractNumId w:val="32"/>
  </w:num>
  <w:num w:numId="6">
    <w:abstractNumId w:val="1"/>
  </w:num>
  <w:num w:numId="7">
    <w:abstractNumId w:val="0"/>
  </w:num>
  <w:num w:numId="8">
    <w:abstractNumId w:val="2"/>
  </w:num>
  <w:num w:numId="9">
    <w:abstractNumId w:val="31"/>
  </w:num>
  <w:num w:numId="10">
    <w:abstractNumId w:val="26"/>
  </w:num>
  <w:num w:numId="11">
    <w:abstractNumId w:val="27"/>
  </w:num>
  <w:num w:numId="12">
    <w:abstractNumId w:val="14"/>
  </w:num>
  <w:num w:numId="13">
    <w:abstractNumId w:val="6"/>
  </w:num>
  <w:num w:numId="14">
    <w:abstractNumId w:val="1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34"/>
  </w:num>
  <w:num w:numId="20">
    <w:abstractNumId w:val="3"/>
  </w:num>
  <w:num w:numId="21">
    <w:abstractNumId w:val="4"/>
  </w:num>
  <w:num w:numId="22">
    <w:abstractNumId w:val="28"/>
  </w:num>
  <w:num w:numId="23">
    <w:abstractNumId w:val="23"/>
  </w:num>
  <w:num w:numId="24">
    <w:abstractNumId w:val="33"/>
  </w:num>
  <w:num w:numId="25">
    <w:abstractNumId w:val="7"/>
  </w:num>
  <w:num w:numId="26">
    <w:abstractNumId w:val="8"/>
  </w:num>
  <w:num w:numId="27">
    <w:abstractNumId w:val="18"/>
  </w:num>
  <w:num w:numId="28">
    <w:abstractNumId w:val="29"/>
  </w:num>
  <w:num w:numId="29">
    <w:abstractNumId w:val="15"/>
  </w:num>
  <w:num w:numId="30">
    <w:abstractNumId w:val="30"/>
  </w:num>
  <w:num w:numId="31">
    <w:abstractNumId w:val="9"/>
  </w:num>
  <w:num w:numId="32">
    <w:abstractNumId w:val="21"/>
  </w:num>
  <w:num w:numId="33">
    <w:abstractNumId w:val="13"/>
  </w:num>
  <w:num w:numId="34">
    <w:abstractNumId w:val="20"/>
  </w:num>
  <w:num w:numId="35">
    <w:abstractNumId w:val="19"/>
  </w:num>
  <w:num w:numId="36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7F"/>
    <w:rsid w:val="0001336B"/>
    <w:rsid w:val="0002193E"/>
    <w:rsid w:val="0002521D"/>
    <w:rsid w:val="00027A89"/>
    <w:rsid w:val="00033641"/>
    <w:rsid w:val="00035861"/>
    <w:rsid w:val="00040A70"/>
    <w:rsid w:val="000427AE"/>
    <w:rsid w:val="0004395A"/>
    <w:rsid w:val="00044320"/>
    <w:rsid w:val="00053254"/>
    <w:rsid w:val="00055C71"/>
    <w:rsid w:val="00055F62"/>
    <w:rsid w:val="00061617"/>
    <w:rsid w:val="00063A57"/>
    <w:rsid w:val="0006425D"/>
    <w:rsid w:val="00065C98"/>
    <w:rsid w:val="00065E68"/>
    <w:rsid w:val="00067D45"/>
    <w:rsid w:val="000712D2"/>
    <w:rsid w:val="00072221"/>
    <w:rsid w:val="000757D8"/>
    <w:rsid w:val="00077570"/>
    <w:rsid w:val="0008748A"/>
    <w:rsid w:val="0009011D"/>
    <w:rsid w:val="00093F17"/>
    <w:rsid w:val="00095965"/>
    <w:rsid w:val="00097585"/>
    <w:rsid w:val="000A282E"/>
    <w:rsid w:val="000A29E7"/>
    <w:rsid w:val="000C4D1A"/>
    <w:rsid w:val="000C5722"/>
    <w:rsid w:val="000D1129"/>
    <w:rsid w:val="000D26C8"/>
    <w:rsid w:val="000D64D2"/>
    <w:rsid w:val="000D67F4"/>
    <w:rsid w:val="000D7DA2"/>
    <w:rsid w:val="000E717E"/>
    <w:rsid w:val="000F13F7"/>
    <w:rsid w:val="000F3D8A"/>
    <w:rsid w:val="000F439D"/>
    <w:rsid w:val="000F4FCC"/>
    <w:rsid w:val="000F7E75"/>
    <w:rsid w:val="001011AD"/>
    <w:rsid w:val="00101B59"/>
    <w:rsid w:val="00102090"/>
    <w:rsid w:val="001020DF"/>
    <w:rsid w:val="00106AF5"/>
    <w:rsid w:val="0011115B"/>
    <w:rsid w:val="001205A0"/>
    <w:rsid w:val="00121279"/>
    <w:rsid w:val="00123BA3"/>
    <w:rsid w:val="00130F81"/>
    <w:rsid w:val="00132C42"/>
    <w:rsid w:val="00136493"/>
    <w:rsid w:val="001461D1"/>
    <w:rsid w:val="001466D1"/>
    <w:rsid w:val="00155E04"/>
    <w:rsid w:val="0016003E"/>
    <w:rsid w:val="00162E99"/>
    <w:rsid w:val="00163378"/>
    <w:rsid w:val="00164323"/>
    <w:rsid w:val="00164C63"/>
    <w:rsid w:val="00167773"/>
    <w:rsid w:val="00170924"/>
    <w:rsid w:val="00173BD1"/>
    <w:rsid w:val="00177BC2"/>
    <w:rsid w:val="001826DA"/>
    <w:rsid w:val="0018339B"/>
    <w:rsid w:val="00183720"/>
    <w:rsid w:val="00185F1D"/>
    <w:rsid w:val="00187B62"/>
    <w:rsid w:val="00187C58"/>
    <w:rsid w:val="00192BB9"/>
    <w:rsid w:val="00193008"/>
    <w:rsid w:val="001C1D82"/>
    <w:rsid w:val="001C402E"/>
    <w:rsid w:val="001C59B2"/>
    <w:rsid w:val="001C6FA0"/>
    <w:rsid w:val="001D00C5"/>
    <w:rsid w:val="001D47E7"/>
    <w:rsid w:val="001D6339"/>
    <w:rsid w:val="001D6D57"/>
    <w:rsid w:val="001E3A5E"/>
    <w:rsid w:val="001F303B"/>
    <w:rsid w:val="001F5C56"/>
    <w:rsid w:val="00216976"/>
    <w:rsid w:val="00216A4E"/>
    <w:rsid w:val="00216FD0"/>
    <w:rsid w:val="0021759C"/>
    <w:rsid w:val="00220393"/>
    <w:rsid w:val="0023422B"/>
    <w:rsid w:val="00236C07"/>
    <w:rsid w:val="00244FD6"/>
    <w:rsid w:val="002464BD"/>
    <w:rsid w:val="0024651E"/>
    <w:rsid w:val="00250F25"/>
    <w:rsid w:val="0025638A"/>
    <w:rsid w:val="00256963"/>
    <w:rsid w:val="00256AC7"/>
    <w:rsid w:val="002610EF"/>
    <w:rsid w:val="0026354C"/>
    <w:rsid w:val="002646F9"/>
    <w:rsid w:val="00264D98"/>
    <w:rsid w:val="00270112"/>
    <w:rsid w:val="00272217"/>
    <w:rsid w:val="002737ED"/>
    <w:rsid w:val="00277F1B"/>
    <w:rsid w:val="00282220"/>
    <w:rsid w:val="00283CD0"/>
    <w:rsid w:val="00284A12"/>
    <w:rsid w:val="00284AC3"/>
    <w:rsid w:val="00291147"/>
    <w:rsid w:val="002913A4"/>
    <w:rsid w:val="002917D3"/>
    <w:rsid w:val="00293641"/>
    <w:rsid w:val="002A5058"/>
    <w:rsid w:val="002B1271"/>
    <w:rsid w:val="002B4BFB"/>
    <w:rsid w:val="002B4CBB"/>
    <w:rsid w:val="002C3D5B"/>
    <w:rsid w:val="002D10B4"/>
    <w:rsid w:val="002D2046"/>
    <w:rsid w:val="002D3F3A"/>
    <w:rsid w:val="002E438F"/>
    <w:rsid w:val="002F13ED"/>
    <w:rsid w:val="002F3CB0"/>
    <w:rsid w:val="002F582E"/>
    <w:rsid w:val="002F625B"/>
    <w:rsid w:val="002F7349"/>
    <w:rsid w:val="00300A5D"/>
    <w:rsid w:val="003055CB"/>
    <w:rsid w:val="00305ACA"/>
    <w:rsid w:val="00306B1A"/>
    <w:rsid w:val="0030757A"/>
    <w:rsid w:val="003156B3"/>
    <w:rsid w:val="00321369"/>
    <w:rsid w:val="003246E8"/>
    <w:rsid w:val="003275AA"/>
    <w:rsid w:val="00333DA9"/>
    <w:rsid w:val="0033784F"/>
    <w:rsid w:val="003425F5"/>
    <w:rsid w:val="00345625"/>
    <w:rsid w:val="00347001"/>
    <w:rsid w:val="00350481"/>
    <w:rsid w:val="003527B0"/>
    <w:rsid w:val="00361CBC"/>
    <w:rsid w:val="00362CA1"/>
    <w:rsid w:val="003630E5"/>
    <w:rsid w:val="00372245"/>
    <w:rsid w:val="003733C3"/>
    <w:rsid w:val="003752B5"/>
    <w:rsid w:val="0039440D"/>
    <w:rsid w:val="003944AB"/>
    <w:rsid w:val="003944C2"/>
    <w:rsid w:val="003A1B68"/>
    <w:rsid w:val="003A47D9"/>
    <w:rsid w:val="003A4FA0"/>
    <w:rsid w:val="003A7174"/>
    <w:rsid w:val="003A751E"/>
    <w:rsid w:val="003B4227"/>
    <w:rsid w:val="003B5C06"/>
    <w:rsid w:val="003C2043"/>
    <w:rsid w:val="003C48F4"/>
    <w:rsid w:val="003C5E99"/>
    <w:rsid w:val="003D639A"/>
    <w:rsid w:val="003D6402"/>
    <w:rsid w:val="003E0C1F"/>
    <w:rsid w:val="003E3CF1"/>
    <w:rsid w:val="003E4CB6"/>
    <w:rsid w:val="003F25BE"/>
    <w:rsid w:val="003F74D8"/>
    <w:rsid w:val="00400118"/>
    <w:rsid w:val="004020D0"/>
    <w:rsid w:val="004064B4"/>
    <w:rsid w:val="00406D71"/>
    <w:rsid w:val="00407991"/>
    <w:rsid w:val="004100BE"/>
    <w:rsid w:val="0041347B"/>
    <w:rsid w:val="004208B0"/>
    <w:rsid w:val="00421738"/>
    <w:rsid w:val="0042537D"/>
    <w:rsid w:val="0042566B"/>
    <w:rsid w:val="00434C43"/>
    <w:rsid w:val="004362B9"/>
    <w:rsid w:val="00442195"/>
    <w:rsid w:val="00442F79"/>
    <w:rsid w:val="0044515C"/>
    <w:rsid w:val="00446756"/>
    <w:rsid w:val="00451D5B"/>
    <w:rsid w:val="004546F1"/>
    <w:rsid w:val="00455FC7"/>
    <w:rsid w:val="004579B7"/>
    <w:rsid w:val="00457F5F"/>
    <w:rsid w:val="00470833"/>
    <w:rsid w:val="00470F8C"/>
    <w:rsid w:val="00482575"/>
    <w:rsid w:val="004856BA"/>
    <w:rsid w:val="00485800"/>
    <w:rsid w:val="00492CD1"/>
    <w:rsid w:val="004974D7"/>
    <w:rsid w:val="004B0ECA"/>
    <w:rsid w:val="004B3472"/>
    <w:rsid w:val="004C0F69"/>
    <w:rsid w:val="004D3AC7"/>
    <w:rsid w:val="004E1AAA"/>
    <w:rsid w:val="004E28F6"/>
    <w:rsid w:val="004E4A5D"/>
    <w:rsid w:val="004F08E0"/>
    <w:rsid w:val="004F2264"/>
    <w:rsid w:val="004F264F"/>
    <w:rsid w:val="004F5DF0"/>
    <w:rsid w:val="005012AF"/>
    <w:rsid w:val="00503D76"/>
    <w:rsid w:val="005051AF"/>
    <w:rsid w:val="005061C5"/>
    <w:rsid w:val="005079D9"/>
    <w:rsid w:val="00516D7B"/>
    <w:rsid w:val="00520D5A"/>
    <w:rsid w:val="00523E34"/>
    <w:rsid w:val="00553FD8"/>
    <w:rsid w:val="00554263"/>
    <w:rsid w:val="00556432"/>
    <w:rsid w:val="00560CBC"/>
    <w:rsid w:val="00563B41"/>
    <w:rsid w:val="005643D2"/>
    <w:rsid w:val="005670D8"/>
    <w:rsid w:val="0057088B"/>
    <w:rsid w:val="00581B90"/>
    <w:rsid w:val="0058314A"/>
    <w:rsid w:val="00584110"/>
    <w:rsid w:val="0058425F"/>
    <w:rsid w:val="00584317"/>
    <w:rsid w:val="005860AD"/>
    <w:rsid w:val="005879B2"/>
    <w:rsid w:val="00596FE4"/>
    <w:rsid w:val="00597579"/>
    <w:rsid w:val="005A1417"/>
    <w:rsid w:val="005A74D7"/>
    <w:rsid w:val="005B19ED"/>
    <w:rsid w:val="005B3A38"/>
    <w:rsid w:val="005B4E2D"/>
    <w:rsid w:val="005B6B25"/>
    <w:rsid w:val="005C0E05"/>
    <w:rsid w:val="005C41FA"/>
    <w:rsid w:val="005C7D8C"/>
    <w:rsid w:val="005D2F6B"/>
    <w:rsid w:val="005D62F3"/>
    <w:rsid w:val="005E3B8B"/>
    <w:rsid w:val="005E4045"/>
    <w:rsid w:val="005E426E"/>
    <w:rsid w:val="005E7414"/>
    <w:rsid w:val="005E759A"/>
    <w:rsid w:val="005F2F8C"/>
    <w:rsid w:val="005F4120"/>
    <w:rsid w:val="005F50C7"/>
    <w:rsid w:val="005F72DA"/>
    <w:rsid w:val="00603E39"/>
    <w:rsid w:val="006077A4"/>
    <w:rsid w:val="006145DF"/>
    <w:rsid w:val="00616D64"/>
    <w:rsid w:val="00620001"/>
    <w:rsid w:val="006203A7"/>
    <w:rsid w:val="00621216"/>
    <w:rsid w:val="00626488"/>
    <w:rsid w:val="00640209"/>
    <w:rsid w:val="006416DD"/>
    <w:rsid w:val="0065270C"/>
    <w:rsid w:val="00664910"/>
    <w:rsid w:val="00670AF0"/>
    <w:rsid w:val="00670E5A"/>
    <w:rsid w:val="00671F7E"/>
    <w:rsid w:val="00672411"/>
    <w:rsid w:val="0067337C"/>
    <w:rsid w:val="00675219"/>
    <w:rsid w:val="00675AB0"/>
    <w:rsid w:val="00695E59"/>
    <w:rsid w:val="006970AD"/>
    <w:rsid w:val="006B4C4A"/>
    <w:rsid w:val="006C28E3"/>
    <w:rsid w:val="006C54F0"/>
    <w:rsid w:val="006D0856"/>
    <w:rsid w:val="006D4654"/>
    <w:rsid w:val="006D4BF6"/>
    <w:rsid w:val="006D6000"/>
    <w:rsid w:val="006D7286"/>
    <w:rsid w:val="006E2D86"/>
    <w:rsid w:val="006E4337"/>
    <w:rsid w:val="006E4624"/>
    <w:rsid w:val="006F1415"/>
    <w:rsid w:val="006F6475"/>
    <w:rsid w:val="007003D0"/>
    <w:rsid w:val="007071D0"/>
    <w:rsid w:val="00707D91"/>
    <w:rsid w:val="00710F0F"/>
    <w:rsid w:val="00711BB2"/>
    <w:rsid w:val="007209DF"/>
    <w:rsid w:val="00722406"/>
    <w:rsid w:val="00724F05"/>
    <w:rsid w:val="007306FA"/>
    <w:rsid w:val="00731CC1"/>
    <w:rsid w:val="0073665B"/>
    <w:rsid w:val="0073778B"/>
    <w:rsid w:val="0074397F"/>
    <w:rsid w:val="00746ACC"/>
    <w:rsid w:val="007507E3"/>
    <w:rsid w:val="007577F4"/>
    <w:rsid w:val="00763448"/>
    <w:rsid w:val="00763CAF"/>
    <w:rsid w:val="007651AC"/>
    <w:rsid w:val="00772B84"/>
    <w:rsid w:val="007755A8"/>
    <w:rsid w:val="007924DB"/>
    <w:rsid w:val="00796BD6"/>
    <w:rsid w:val="00797901"/>
    <w:rsid w:val="007B00FB"/>
    <w:rsid w:val="007B35A6"/>
    <w:rsid w:val="007B491C"/>
    <w:rsid w:val="007C148B"/>
    <w:rsid w:val="007E32E2"/>
    <w:rsid w:val="007E3465"/>
    <w:rsid w:val="007F3D4C"/>
    <w:rsid w:val="007F7758"/>
    <w:rsid w:val="00803059"/>
    <w:rsid w:val="008036F1"/>
    <w:rsid w:val="00810A91"/>
    <w:rsid w:val="008217DB"/>
    <w:rsid w:val="00827E05"/>
    <w:rsid w:val="00831C66"/>
    <w:rsid w:val="0083572B"/>
    <w:rsid w:val="008401A5"/>
    <w:rsid w:val="008415D8"/>
    <w:rsid w:val="00841DED"/>
    <w:rsid w:val="00850346"/>
    <w:rsid w:val="0085635A"/>
    <w:rsid w:val="0085647B"/>
    <w:rsid w:val="008578FF"/>
    <w:rsid w:val="00862BAC"/>
    <w:rsid w:val="008638AD"/>
    <w:rsid w:val="008656C3"/>
    <w:rsid w:val="008744E8"/>
    <w:rsid w:val="00874B9C"/>
    <w:rsid w:val="00877E8A"/>
    <w:rsid w:val="008810DF"/>
    <w:rsid w:val="00881900"/>
    <w:rsid w:val="0088369C"/>
    <w:rsid w:val="0088394F"/>
    <w:rsid w:val="00892C27"/>
    <w:rsid w:val="00893EDD"/>
    <w:rsid w:val="008959E4"/>
    <w:rsid w:val="008A00D5"/>
    <w:rsid w:val="008A105E"/>
    <w:rsid w:val="008A79A7"/>
    <w:rsid w:val="008B3DBB"/>
    <w:rsid w:val="008B55E1"/>
    <w:rsid w:val="008B6721"/>
    <w:rsid w:val="008C51E1"/>
    <w:rsid w:val="008C6B48"/>
    <w:rsid w:val="008C6C92"/>
    <w:rsid w:val="008E0996"/>
    <w:rsid w:val="008F0427"/>
    <w:rsid w:val="008F4471"/>
    <w:rsid w:val="008F76D4"/>
    <w:rsid w:val="00901627"/>
    <w:rsid w:val="00902819"/>
    <w:rsid w:val="00910787"/>
    <w:rsid w:val="0091324C"/>
    <w:rsid w:val="00915F06"/>
    <w:rsid w:val="00921F45"/>
    <w:rsid w:val="00922821"/>
    <w:rsid w:val="00931E0E"/>
    <w:rsid w:val="00947C43"/>
    <w:rsid w:val="0095198D"/>
    <w:rsid w:val="00951F16"/>
    <w:rsid w:val="009630EF"/>
    <w:rsid w:val="00970639"/>
    <w:rsid w:val="00970982"/>
    <w:rsid w:val="00973E0D"/>
    <w:rsid w:val="009741A0"/>
    <w:rsid w:val="00975215"/>
    <w:rsid w:val="00977E73"/>
    <w:rsid w:val="0098218C"/>
    <w:rsid w:val="00983CE6"/>
    <w:rsid w:val="009871E9"/>
    <w:rsid w:val="00990766"/>
    <w:rsid w:val="00991C2C"/>
    <w:rsid w:val="00995105"/>
    <w:rsid w:val="009A21E6"/>
    <w:rsid w:val="009A285F"/>
    <w:rsid w:val="009A2DE9"/>
    <w:rsid w:val="009A541E"/>
    <w:rsid w:val="009B0E4E"/>
    <w:rsid w:val="009B4173"/>
    <w:rsid w:val="009B689A"/>
    <w:rsid w:val="009C22AF"/>
    <w:rsid w:val="009D2615"/>
    <w:rsid w:val="009E277F"/>
    <w:rsid w:val="009E38F8"/>
    <w:rsid w:val="009E4798"/>
    <w:rsid w:val="009E583F"/>
    <w:rsid w:val="009E6C56"/>
    <w:rsid w:val="009F07A7"/>
    <w:rsid w:val="009F5893"/>
    <w:rsid w:val="009F58C7"/>
    <w:rsid w:val="00A0136D"/>
    <w:rsid w:val="00A07C82"/>
    <w:rsid w:val="00A10180"/>
    <w:rsid w:val="00A11C02"/>
    <w:rsid w:val="00A12863"/>
    <w:rsid w:val="00A13A4E"/>
    <w:rsid w:val="00A202E8"/>
    <w:rsid w:val="00A24929"/>
    <w:rsid w:val="00A24BAE"/>
    <w:rsid w:val="00A33C39"/>
    <w:rsid w:val="00A34499"/>
    <w:rsid w:val="00A436F0"/>
    <w:rsid w:val="00A43AC8"/>
    <w:rsid w:val="00A55897"/>
    <w:rsid w:val="00A56BB5"/>
    <w:rsid w:val="00A64388"/>
    <w:rsid w:val="00A7245C"/>
    <w:rsid w:val="00A813DE"/>
    <w:rsid w:val="00A8198C"/>
    <w:rsid w:val="00A82E85"/>
    <w:rsid w:val="00A83A1B"/>
    <w:rsid w:val="00A845A6"/>
    <w:rsid w:val="00A8545C"/>
    <w:rsid w:val="00A85920"/>
    <w:rsid w:val="00A96470"/>
    <w:rsid w:val="00AB3329"/>
    <w:rsid w:val="00AB7933"/>
    <w:rsid w:val="00AC3A0B"/>
    <w:rsid w:val="00AC4981"/>
    <w:rsid w:val="00AC5018"/>
    <w:rsid w:val="00AD0F29"/>
    <w:rsid w:val="00AD5886"/>
    <w:rsid w:val="00AD7B4F"/>
    <w:rsid w:val="00AE1071"/>
    <w:rsid w:val="00AE2160"/>
    <w:rsid w:val="00AE2B6B"/>
    <w:rsid w:val="00AE4862"/>
    <w:rsid w:val="00AE6CD6"/>
    <w:rsid w:val="00AF2F50"/>
    <w:rsid w:val="00B05C0B"/>
    <w:rsid w:val="00B06AE7"/>
    <w:rsid w:val="00B076D8"/>
    <w:rsid w:val="00B07BA2"/>
    <w:rsid w:val="00B07F52"/>
    <w:rsid w:val="00B109BF"/>
    <w:rsid w:val="00B2366E"/>
    <w:rsid w:val="00B238AC"/>
    <w:rsid w:val="00B24B0C"/>
    <w:rsid w:val="00B25862"/>
    <w:rsid w:val="00B307D5"/>
    <w:rsid w:val="00B31447"/>
    <w:rsid w:val="00B45313"/>
    <w:rsid w:val="00B46224"/>
    <w:rsid w:val="00B50A84"/>
    <w:rsid w:val="00B5304E"/>
    <w:rsid w:val="00B54181"/>
    <w:rsid w:val="00B563E5"/>
    <w:rsid w:val="00B64FA7"/>
    <w:rsid w:val="00B70C7E"/>
    <w:rsid w:val="00B74D06"/>
    <w:rsid w:val="00B8163F"/>
    <w:rsid w:val="00B9689F"/>
    <w:rsid w:val="00BA212C"/>
    <w:rsid w:val="00BA382D"/>
    <w:rsid w:val="00BB59F4"/>
    <w:rsid w:val="00BB75F2"/>
    <w:rsid w:val="00BB7C57"/>
    <w:rsid w:val="00BD5974"/>
    <w:rsid w:val="00BD7010"/>
    <w:rsid w:val="00BE696F"/>
    <w:rsid w:val="00BE78CD"/>
    <w:rsid w:val="00BF1625"/>
    <w:rsid w:val="00BF6208"/>
    <w:rsid w:val="00C04077"/>
    <w:rsid w:val="00C04DCD"/>
    <w:rsid w:val="00C05E57"/>
    <w:rsid w:val="00C10B6C"/>
    <w:rsid w:val="00C17D4F"/>
    <w:rsid w:val="00C22C82"/>
    <w:rsid w:val="00C251BA"/>
    <w:rsid w:val="00C30D1F"/>
    <w:rsid w:val="00C30FDD"/>
    <w:rsid w:val="00C310C1"/>
    <w:rsid w:val="00C32C57"/>
    <w:rsid w:val="00C34EE8"/>
    <w:rsid w:val="00C37FC5"/>
    <w:rsid w:val="00C415DE"/>
    <w:rsid w:val="00C43824"/>
    <w:rsid w:val="00C507F4"/>
    <w:rsid w:val="00C6256F"/>
    <w:rsid w:val="00C63A33"/>
    <w:rsid w:val="00C71586"/>
    <w:rsid w:val="00C74398"/>
    <w:rsid w:val="00C77B14"/>
    <w:rsid w:val="00C82CED"/>
    <w:rsid w:val="00C8444E"/>
    <w:rsid w:val="00C84BF4"/>
    <w:rsid w:val="00C92176"/>
    <w:rsid w:val="00C93EFC"/>
    <w:rsid w:val="00C97365"/>
    <w:rsid w:val="00CA2FBC"/>
    <w:rsid w:val="00CA637B"/>
    <w:rsid w:val="00CA6759"/>
    <w:rsid w:val="00CB5F7D"/>
    <w:rsid w:val="00CC6774"/>
    <w:rsid w:val="00CC76DA"/>
    <w:rsid w:val="00CD6D9C"/>
    <w:rsid w:val="00CE0149"/>
    <w:rsid w:val="00CE2394"/>
    <w:rsid w:val="00CE5683"/>
    <w:rsid w:val="00CF0E2E"/>
    <w:rsid w:val="00CF77E0"/>
    <w:rsid w:val="00D01519"/>
    <w:rsid w:val="00D01D06"/>
    <w:rsid w:val="00D05E27"/>
    <w:rsid w:val="00D05F47"/>
    <w:rsid w:val="00D15227"/>
    <w:rsid w:val="00D2419F"/>
    <w:rsid w:val="00D24B87"/>
    <w:rsid w:val="00D278D8"/>
    <w:rsid w:val="00D31579"/>
    <w:rsid w:val="00D3196C"/>
    <w:rsid w:val="00D37C56"/>
    <w:rsid w:val="00D43309"/>
    <w:rsid w:val="00D43896"/>
    <w:rsid w:val="00D45508"/>
    <w:rsid w:val="00D47EE2"/>
    <w:rsid w:val="00D52C3E"/>
    <w:rsid w:val="00D6155E"/>
    <w:rsid w:val="00D628C8"/>
    <w:rsid w:val="00D66606"/>
    <w:rsid w:val="00D73821"/>
    <w:rsid w:val="00D7527F"/>
    <w:rsid w:val="00D760E8"/>
    <w:rsid w:val="00D77233"/>
    <w:rsid w:val="00D77A0D"/>
    <w:rsid w:val="00D80EA9"/>
    <w:rsid w:val="00D81BBF"/>
    <w:rsid w:val="00D860BF"/>
    <w:rsid w:val="00D9001C"/>
    <w:rsid w:val="00D906A0"/>
    <w:rsid w:val="00D90F3D"/>
    <w:rsid w:val="00D936EF"/>
    <w:rsid w:val="00D94ACC"/>
    <w:rsid w:val="00D94F9B"/>
    <w:rsid w:val="00DA2A1A"/>
    <w:rsid w:val="00DA30AE"/>
    <w:rsid w:val="00DA3766"/>
    <w:rsid w:val="00DA5022"/>
    <w:rsid w:val="00DB0161"/>
    <w:rsid w:val="00DB2143"/>
    <w:rsid w:val="00DB3EAF"/>
    <w:rsid w:val="00DB63C2"/>
    <w:rsid w:val="00DC1977"/>
    <w:rsid w:val="00DC4404"/>
    <w:rsid w:val="00DC4D4E"/>
    <w:rsid w:val="00DC7DE8"/>
    <w:rsid w:val="00DD37C7"/>
    <w:rsid w:val="00DD547B"/>
    <w:rsid w:val="00DD660C"/>
    <w:rsid w:val="00DD702E"/>
    <w:rsid w:val="00DE1F19"/>
    <w:rsid w:val="00DF14DD"/>
    <w:rsid w:val="00DF1C33"/>
    <w:rsid w:val="00DF3050"/>
    <w:rsid w:val="00DF3492"/>
    <w:rsid w:val="00DF5B8D"/>
    <w:rsid w:val="00DF61E3"/>
    <w:rsid w:val="00E02710"/>
    <w:rsid w:val="00E02DE4"/>
    <w:rsid w:val="00E101BF"/>
    <w:rsid w:val="00E16508"/>
    <w:rsid w:val="00E23D34"/>
    <w:rsid w:val="00E26481"/>
    <w:rsid w:val="00E36FC1"/>
    <w:rsid w:val="00E4434F"/>
    <w:rsid w:val="00E62013"/>
    <w:rsid w:val="00E65FC4"/>
    <w:rsid w:val="00E674FB"/>
    <w:rsid w:val="00E73FC9"/>
    <w:rsid w:val="00E74BD1"/>
    <w:rsid w:val="00E81320"/>
    <w:rsid w:val="00E83447"/>
    <w:rsid w:val="00E87350"/>
    <w:rsid w:val="00E90588"/>
    <w:rsid w:val="00E9321B"/>
    <w:rsid w:val="00E93FAB"/>
    <w:rsid w:val="00E947F9"/>
    <w:rsid w:val="00E95B89"/>
    <w:rsid w:val="00E969BB"/>
    <w:rsid w:val="00EA0041"/>
    <w:rsid w:val="00EA2F20"/>
    <w:rsid w:val="00EA40F8"/>
    <w:rsid w:val="00EA52CC"/>
    <w:rsid w:val="00EA56AB"/>
    <w:rsid w:val="00EA5A84"/>
    <w:rsid w:val="00EB337F"/>
    <w:rsid w:val="00EB4B20"/>
    <w:rsid w:val="00EC4375"/>
    <w:rsid w:val="00ED353C"/>
    <w:rsid w:val="00EE0472"/>
    <w:rsid w:val="00EE2CD2"/>
    <w:rsid w:val="00EE3C04"/>
    <w:rsid w:val="00EE64CC"/>
    <w:rsid w:val="00EF029F"/>
    <w:rsid w:val="00F01F0C"/>
    <w:rsid w:val="00F02BF3"/>
    <w:rsid w:val="00F05609"/>
    <w:rsid w:val="00F05A85"/>
    <w:rsid w:val="00F05F32"/>
    <w:rsid w:val="00F10F46"/>
    <w:rsid w:val="00F15C68"/>
    <w:rsid w:val="00F21DA7"/>
    <w:rsid w:val="00F22E19"/>
    <w:rsid w:val="00F31144"/>
    <w:rsid w:val="00F32093"/>
    <w:rsid w:val="00F3334F"/>
    <w:rsid w:val="00F35A42"/>
    <w:rsid w:val="00F35E04"/>
    <w:rsid w:val="00F3798C"/>
    <w:rsid w:val="00F401DA"/>
    <w:rsid w:val="00F46106"/>
    <w:rsid w:val="00F471B0"/>
    <w:rsid w:val="00F51FE4"/>
    <w:rsid w:val="00F52E6A"/>
    <w:rsid w:val="00F578F8"/>
    <w:rsid w:val="00F613F5"/>
    <w:rsid w:val="00F63291"/>
    <w:rsid w:val="00F65D78"/>
    <w:rsid w:val="00F6702D"/>
    <w:rsid w:val="00F716C5"/>
    <w:rsid w:val="00F74A55"/>
    <w:rsid w:val="00F85622"/>
    <w:rsid w:val="00F85B13"/>
    <w:rsid w:val="00F87377"/>
    <w:rsid w:val="00F92DD9"/>
    <w:rsid w:val="00F931E6"/>
    <w:rsid w:val="00F964CA"/>
    <w:rsid w:val="00FA0C5B"/>
    <w:rsid w:val="00FA5582"/>
    <w:rsid w:val="00FB0E61"/>
    <w:rsid w:val="00FB1B98"/>
    <w:rsid w:val="00FB1E07"/>
    <w:rsid w:val="00FB2280"/>
    <w:rsid w:val="00FB5F45"/>
    <w:rsid w:val="00FC12CC"/>
    <w:rsid w:val="00FC43EA"/>
    <w:rsid w:val="00FC6D6E"/>
    <w:rsid w:val="00FC70D4"/>
    <w:rsid w:val="00FD767C"/>
    <w:rsid w:val="00FE0DC8"/>
    <w:rsid w:val="00FE0E2E"/>
    <w:rsid w:val="00FE17D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."/>
  <w:listSeparator w:val=";"/>
  <w14:docId w14:val="7E98CC2A"/>
  <w15:docId w15:val="{55561777-654A-4F40-92F7-DE3DF92B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rsid w:val="00711BB2"/>
    <w:pPr>
      <w:keepNext/>
      <w:keepLines/>
      <w:numPr>
        <w:numId w:val="15"/>
      </w:numPr>
      <w:spacing w:line="360" w:lineRule="auto"/>
      <w:jc w:val="center"/>
      <w:outlineLvl w:val="0"/>
    </w:pPr>
    <w:rPr>
      <w:rFonts w:eastAsia="Arial"/>
      <w:b/>
      <w:sz w:val="32"/>
      <w:szCs w:val="32"/>
    </w:rPr>
  </w:style>
  <w:style w:type="paragraph" w:styleId="Ttulo2">
    <w:name w:val="heading 2"/>
    <w:basedOn w:val="Prrafodelista"/>
    <w:next w:val="Normal"/>
    <w:qFormat/>
    <w:rsid w:val="00711BB2"/>
    <w:pPr>
      <w:numPr>
        <w:ilvl w:val="1"/>
        <w:numId w:val="15"/>
      </w:numPr>
      <w:spacing w:after="120" w:line="360" w:lineRule="auto"/>
      <w:contextualSpacing w:val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rsid w:val="00FA0C5B"/>
    <w:pPr>
      <w:keepNext/>
      <w:keepLines/>
      <w:numPr>
        <w:ilvl w:val="2"/>
        <w:numId w:val="15"/>
      </w:numPr>
      <w:spacing w:before="200"/>
      <w:outlineLvl w:val="2"/>
    </w:pPr>
    <w:rPr>
      <w:rFonts w:eastAsia="Cambria" w:cs="Cambria"/>
      <w:b/>
      <w:color w:val="auto"/>
    </w:rPr>
  </w:style>
  <w:style w:type="paragraph" w:styleId="Ttulo4">
    <w:name w:val="heading 4"/>
    <w:basedOn w:val="Normal"/>
    <w:next w:val="Normal"/>
    <w:pPr>
      <w:keepNext/>
      <w:keepLines/>
      <w:numPr>
        <w:ilvl w:val="3"/>
        <w:numId w:val="15"/>
      </w:num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numPr>
        <w:ilvl w:val="4"/>
        <w:numId w:val="15"/>
      </w:num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numPr>
        <w:ilvl w:val="5"/>
        <w:numId w:val="15"/>
      </w:num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281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281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281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rsid w:val="0002193E"/>
    <w:pPr>
      <w:keepNext/>
      <w:keepLines/>
      <w:spacing w:line="360" w:lineRule="auto"/>
      <w:jc w:val="center"/>
    </w:pPr>
    <w:rPr>
      <w:rFonts w:eastAsia="Cambria" w:cs="Cambria"/>
      <w:b/>
      <w:caps/>
      <w:sz w:val="3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11">
    <w:name w:val="1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A00D5"/>
    <w:pPr>
      <w:contextualSpacing/>
      <w:jc w:val="center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004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0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00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8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8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38AC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C6256F"/>
    <w:pPr>
      <w:tabs>
        <w:tab w:val="left" w:leader="dot" w:pos="8080"/>
      </w:tabs>
      <w:spacing w:line="360" w:lineRule="auto"/>
      <w:jc w:val="center"/>
    </w:pPr>
    <w:rPr>
      <w:b/>
      <w:caps/>
      <w:noProof/>
      <w:color w:val="auto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EE64CC"/>
    <w:pPr>
      <w:tabs>
        <w:tab w:val="left" w:pos="709"/>
        <w:tab w:val="left" w:leader="dot" w:pos="7920"/>
      </w:tabs>
      <w:spacing w:line="360" w:lineRule="auto"/>
    </w:pPr>
    <w:rPr>
      <w:rFonts w:eastAsia="MS Mincho"/>
      <w:color w:val="auto"/>
      <w:sz w:val="28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EE64CC"/>
    <w:pPr>
      <w:tabs>
        <w:tab w:val="left" w:pos="709"/>
        <w:tab w:val="left" w:leader="dot" w:pos="7920"/>
      </w:tabs>
      <w:spacing w:line="360" w:lineRule="auto"/>
    </w:pPr>
    <w:rPr>
      <w:rFonts w:eastAsia="MS Mincho"/>
      <w:color w:val="auto"/>
      <w:sz w:val="28"/>
      <w:lang w:val="es-ES" w:eastAsia="es-ES"/>
    </w:rPr>
  </w:style>
  <w:style w:type="paragraph" w:styleId="Tabladeilustraciones">
    <w:name w:val="table of figures"/>
    <w:basedOn w:val="Normal"/>
    <w:next w:val="Normal"/>
    <w:autoRedefine/>
    <w:uiPriority w:val="99"/>
    <w:rsid w:val="003B4227"/>
    <w:pPr>
      <w:tabs>
        <w:tab w:val="right" w:leader="dot" w:pos="8471"/>
      </w:tabs>
      <w:spacing w:line="360" w:lineRule="auto"/>
      <w:ind w:left="709" w:hanging="709"/>
    </w:pPr>
    <w:rPr>
      <w:rFonts w:eastAsia="MS Mincho"/>
      <w:bCs/>
      <w:noProof/>
      <w:color w:val="auto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9630EF"/>
    <w:rPr>
      <w:i/>
      <w:iCs/>
      <w:color w:val="5B9BD5" w:themeColor="accent1"/>
    </w:rPr>
  </w:style>
  <w:style w:type="character" w:customStyle="1" w:styleId="apple-converted-space">
    <w:name w:val="apple-converted-space"/>
    <w:basedOn w:val="Fuentedeprrafopredeter"/>
    <w:rsid w:val="00597579"/>
  </w:style>
  <w:style w:type="character" w:styleId="Textoennegrita">
    <w:name w:val="Strong"/>
    <w:basedOn w:val="Fuentedeprrafopredeter"/>
    <w:uiPriority w:val="22"/>
    <w:qFormat/>
    <w:rsid w:val="0059757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FA0C5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Lista">
    <w:name w:val="List"/>
    <w:basedOn w:val="Normal"/>
    <w:uiPriority w:val="99"/>
    <w:unhideWhenUsed/>
    <w:rsid w:val="005D62F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D62F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5D62F3"/>
    <w:pPr>
      <w:ind w:left="849" w:hanging="283"/>
      <w:contextualSpacing/>
    </w:pPr>
  </w:style>
  <w:style w:type="paragraph" w:styleId="Listaconvietas">
    <w:name w:val="List Bullet"/>
    <w:basedOn w:val="Normal"/>
    <w:uiPriority w:val="99"/>
    <w:unhideWhenUsed/>
    <w:rsid w:val="005D62F3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5D62F3"/>
    <w:pPr>
      <w:numPr>
        <w:numId w:val="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D62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2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2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2F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D62F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D62F3"/>
  </w:style>
  <w:style w:type="paragraph" w:styleId="Encabezado">
    <w:name w:val="header"/>
    <w:basedOn w:val="Normal"/>
    <w:link w:val="EncabezadoCar"/>
    <w:uiPriority w:val="99"/>
    <w:unhideWhenUsed/>
    <w:rsid w:val="00831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C66"/>
  </w:style>
  <w:style w:type="paragraph" w:styleId="Piedepgina">
    <w:name w:val="footer"/>
    <w:basedOn w:val="Normal"/>
    <w:link w:val="PiedepginaCar"/>
    <w:uiPriority w:val="99"/>
    <w:unhideWhenUsed/>
    <w:rsid w:val="00831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C66"/>
  </w:style>
  <w:style w:type="character" w:styleId="Hipervnculovisitado">
    <w:name w:val="FollowedHyperlink"/>
    <w:basedOn w:val="Fuentedeprrafopredeter"/>
    <w:uiPriority w:val="99"/>
    <w:semiHidden/>
    <w:unhideWhenUsed/>
    <w:rsid w:val="008959E4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3196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3196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3196C"/>
    <w:rPr>
      <w:vertAlign w:val="superscript"/>
    </w:rPr>
  </w:style>
  <w:style w:type="table" w:styleId="Tablaconcuadrcula">
    <w:name w:val="Table Grid"/>
    <w:basedOn w:val="Tablanormal"/>
    <w:uiPriority w:val="39"/>
    <w:rsid w:val="0090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902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2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2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C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C7DE8"/>
    <w:rPr>
      <w:rFonts w:ascii="Courier New" w:hAnsi="Courier New" w:cs="Courier New"/>
      <w:color w:val="auto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61D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5051A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Estilo13">
    <w:name w:val="Estilo13"/>
    <w:basedOn w:val="Fuentedeprrafopredeter"/>
    <w:uiPriority w:val="1"/>
    <w:rsid w:val="00C6256F"/>
    <w:rPr>
      <w:rFonts w:ascii="Times New Roman" w:hAnsi="Times New Roman"/>
      <w:sz w:val="24"/>
    </w:rPr>
  </w:style>
  <w:style w:type="paragraph" w:styleId="Revisin">
    <w:name w:val="Revision"/>
    <w:hidden/>
    <w:uiPriority w:val="99"/>
    <w:semiHidden/>
    <w:rsid w:val="00B07F52"/>
  </w:style>
  <w:style w:type="character" w:styleId="Textodelmarcadordeposicin">
    <w:name w:val="Placeholder Text"/>
    <w:basedOn w:val="Fuentedeprrafopredeter"/>
    <w:uiPriority w:val="99"/>
    <w:semiHidden/>
    <w:rsid w:val="00B07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6.xml"/><Relationship Id="rId26" Type="http://schemas.openxmlformats.org/officeDocument/2006/relationships/hyperlink" Target="http://www.redalyc.org/revista.oa?id=78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tiempo.com/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s://www.ipsos.com/es-p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oi.org/10.26439/ing.ind2019.n037.4547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x.doi.org/10.1108/14684520410543689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nei.gob.pe/media/MenuRecursivo/publicaciones_digitales/Est/Lib1635/cap27/cap27.htm" TargetMode="External"/><Relationship Id="rId23" Type="http://schemas.openxmlformats.org/officeDocument/2006/relationships/hyperlink" Target="http://www.planetaweb2.net/" TargetMode="External"/><Relationship Id="rId28" Type="http://schemas.openxmlformats.org/officeDocument/2006/relationships/hyperlink" Target="http://www.ugr.es/~cafvir2015/documentos/LibroActasCAFVIR2010.pdf" TargetMode="Externa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nei.gob.pe/media/MenuRecursivo/publicaciones_digitales/Est/Lib1253/cap25/ind25.htm" TargetMode="External"/><Relationship Id="rId22" Type="http://schemas.openxmlformats.org/officeDocument/2006/relationships/hyperlink" Target="http://tesislatinoamericanas.info/index.php/record/view/33656" TargetMode="External"/><Relationship Id="rId27" Type="http://schemas.openxmlformats.org/officeDocument/2006/relationships/hyperlink" Target="http://www.publiteca.es/2014/03/viaje-ticcon-80-entrevistas-exclusivas.html" TargetMode="External"/><Relationship Id="rId30" Type="http://schemas.openxmlformats.org/officeDocument/2006/relationships/header" Target="head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DA297789BF4A0698E9B47648DA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081A-58AD-4B36-B0BB-51F5BB1B3AB5}"/>
      </w:docPartPr>
      <w:docPartBody>
        <w:p w:rsidR="00C1248B" w:rsidRDefault="00F6775D" w:rsidP="00F6775D">
          <w:pPr>
            <w:pStyle w:val="90DA297789BF4A0698E9B47648DA972C"/>
          </w:pPr>
          <w:r>
            <w:rPr>
              <w:rStyle w:val="Estilo13"/>
            </w:rPr>
            <w:t>[De clic aquí para seleccionar el tipo de trabajo de investigación]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5D"/>
    <w:rsid w:val="000B6E19"/>
    <w:rsid w:val="003E07CD"/>
    <w:rsid w:val="00410DC8"/>
    <w:rsid w:val="00C1248B"/>
    <w:rsid w:val="00E076FE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3">
    <w:name w:val="Estilo13"/>
    <w:basedOn w:val="Fuentedeprrafopredeter"/>
    <w:uiPriority w:val="1"/>
    <w:rsid w:val="00F6775D"/>
    <w:rPr>
      <w:rFonts w:ascii="Times New Roman" w:hAnsi="Times New Roman"/>
      <w:sz w:val="24"/>
    </w:rPr>
  </w:style>
  <w:style w:type="paragraph" w:customStyle="1" w:styleId="90DA297789BF4A0698E9B47648DA972C">
    <w:name w:val="90DA297789BF4A0698E9B47648DA972C"/>
    <w:rsid w:val="00F6775D"/>
  </w:style>
  <w:style w:type="character" w:styleId="Textodelmarcadordeposicin">
    <w:name w:val="Placeholder Text"/>
    <w:basedOn w:val="Fuentedeprrafopredeter"/>
    <w:uiPriority w:val="99"/>
    <w:semiHidden/>
    <w:rsid w:val="000B6E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1124-B881-4352-AF8C-AFB7CFA4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22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Cuellar Ascencio Dennis Giovanni Suilihpoeht</dc:creator>
  <cp:keywords/>
  <dc:description/>
  <cp:lastModifiedBy>Terrazas Garcia Maria de los Angeles</cp:lastModifiedBy>
  <cp:revision>31</cp:revision>
  <cp:lastPrinted>2021-03-17T20:15:00Z</cp:lastPrinted>
  <dcterms:created xsi:type="dcterms:W3CDTF">2020-07-15T21:08:00Z</dcterms:created>
  <dcterms:modified xsi:type="dcterms:W3CDTF">2022-09-22T17:44:00Z</dcterms:modified>
</cp:coreProperties>
</file>